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C2E6D" w14:textId="77777777" w:rsidR="0075020F" w:rsidRDefault="0075020F" w:rsidP="0075020F">
      <w:pPr>
        <w:pStyle w:val="Heading1"/>
        <w:spacing w:before="74"/>
        <w:ind w:right="342"/>
        <w:rPr>
          <w:color w:val="000009"/>
          <w:spacing w:val="-2"/>
          <w:sz w:val="36"/>
        </w:rPr>
      </w:pPr>
      <w:r w:rsidRPr="0075020F">
        <w:rPr>
          <w:sz w:val="36"/>
        </w:rPr>
        <w:t xml:space="preserve">EE-303: </w:t>
      </w:r>
      <w:r w:rsidRPr="0075020F">
        <w:rPr>
          <w:color w:val="000009"/>
          <w:sz w:val="36"/>
        </w:rPr>
        <w:t>D.CMACHINES&amp;</w:t>
      </w:r>
      <w:r w:rsidRPr="0075020F">
        <w:rPr>
          <w:color w:val="000009"/>
          <w:spacing w:val="-2"/>
          <w:sz w:val="36"/>
        </w:rPr>
        <w:t>BATTERIES</w:t>
      </w:r>
    </w:p>
    <w:p w14:paraId="3C6DAD3E" w14:textId="77777777" w:rsidR="0075020F" w:rsidRDefault="0075020F" w:rsidP="0075020F">
      <w:pPr>
        <w:pStyle w:val="Heading1"/>
        <w:spacing w:before="74"/>
        <w:ind w:right="342"/>
        <w:rPr>
          <w:color w:val="000009"/>
          <w:spacing w:val="-2"/>
          <w:sz w:val="36"/>
        </w:rPr>
      </w:pPr>
    </w:p>
    <w:p w14:paraId="569BEC5A" w14:textId="77777777" w:rsidR="0075020F" w:rsidRDefault="0075020F" w:rsidP="0075020F">
      <w:pPr>
        <w:pStyle w:val="Default"/>
        <w:rPr>
          <w:b/>
          <w:bCs/>
          <w:color w:val="000009"/>
          <w:sz w:val="23"/>
          <w:szCs w:val="23"/>
        </w:rPr>
      </w:pPr>
    </w:p>
    <w:tbl>
      <w:tblPr>
        <w:tblpPr w:leftFromText="180" w:rightFromText="180" w:vertAnchor="page" w:horzAnchor="margin" w:tblpY="2560"/>
        <w:tblW w:w="9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76"/>
        <w:gridCol w:w="2520"/>
        <w:gridCol w:w="2340"/>
        <w:gridCol w:w="1269"/>
      </w:tblGrid>
      <w:tr w:rsidR="0075020F" w14:paraId="395E7C57" w14:textId="77777777" w:rsidTr="00997C0B">
        <w:trPr>
          <w:trHeight w:val="554"/>
        </w:trPr>
        <w:tc>
          <w:tcPr>
            <w:tcW w:w="3776" w:type="dxa"/>
          </w:tcPr>
          <w:p w14:paraId="36C727D1" w14:textId="77777777" w:rsidR="0075020F" w:rsidRDefault="0075020F" w:rsidP="0075020F">
            <w:pPr>
              <w:pStyle w:val="TableParagraph"/>
              <w:spacing w:line="270" w:lineRule="exact"/>
              <w:ind w:left="108"/>
              <w:rPr>
                <w:sz w:val="24"/>
              </w:rPr>
            </w:pPr>
            <w:r>
              <w:rPr>
                <w:color w:val="000009"/>
                <w:sz w:val="24"/>
              </w:rPr>
              <w:t>Course</w:t>
            </w:r>
            <w:r>
              <w:rPr>
                <w:color w:val="000009"/>
                <w:spacing w:val="-2"/>
                <w:sz w:val="24"/>
              </w:rPr>
              <w:t xml:space="preserve"> Title:</w:t>
            </w:r>
          </w:p>
        </w:tc>
        <w:tc>
          <w:tcPr>
            <w:tcW w:w="2520" w:type="dxa"/>
          </w:tcPr>
          <w:p w14:paraId="114F3EB7" w14:textId="77777777" w:rsidR="0075020F" w:rsidRDefault="0075020F" w:rsidP="0075020F">
            <w:pPr>
              <w:pStyle w:val="TableParagraph"/>
              <w:tabs>
                <w:tab w:val="left" w:pos="868"/>
                <w:tab w:val="left" w:pos="2209"/>
              </w:tabs>
              <w:spacing w:line="276" w:lineRule="exact"/>
              <w:ind w:left="108" w:right="98"/>
              <w:rPr>
                <w:b/>
                <w:sz w:val="24"/>
              </w:rPr>
            </w:pPr>
            <w:r>
              <w:rPr>
                <w:b/>
                <w:color w:val="000009"/>
                <w:spacing w:val="-4"/>
                <w:sz w:val="24"/>
              </w:rPr>
              <w:t>D.C</w:t>
            </w:r>
            <w:r>
              <w:rPr>
                <w:b/>
                <w:color w:val="000009"/>
                <w:sz w:val="24"/>
              </w:rPr>
              <w:t xml:space="preserve">. </w:t>
            </w:r>
            <w:r>
              <w:rPr>
                <w:b/>
                <w:color w:val="000009"/>
                <w:spacing w:val="-2"/>
                <w:sz w:val="24"/>
              </w:rPr>
              <w:t>Machines</w:t>
            </w:r>
            <w:r>
              <w:rPr>
                <w:b/>
                <w:color w:val="000009"/>
                <w:sz w:val="24"/>
              </w:rPr>
              <w:t xml:space="preserve"> </w:t>
            </w:r>
            <w:r>
              <w:rPr>
                <w:b/>
                <w:color w:val="000009"/>
                <w:spacing w:val="-10"/>
                <w:sz w:val="24"/>
              </w:rPr>
              <w:t>&amp;</w:t>
            </w:r>
            <w:r>
              <w:rPr>
                <w:b/>
                <w:color w:val="000009"/>
                <w:spacing w:val="-2"/>
                <w:sz w:val="24"/>
              </w:rPr>
              <w:t>Batteries</w:t>
            </w:r>
          </w:p>
        </w:tc>
        <w:tc>
          <w:tcPr>
            <w:tcW w:w="2340" w:type="dxa"/>
          </w:tcPr>
          <w:p w14:paraId="2825B864" w14:textId="77777777" w:rsidR="0075020F" w:rsidRDefault="0075020F" w:rsidP="0075020F">
            <w:pPr>
              <w:pStyle w:val="TableParagraph"/>
              <w:spacing w:line="270" w:lineRule="exact"/>
              <w:ind w:left="108"/>
              <w:rPr>
                <w:sz w:val="24"/>
              </w:rPr>
            </w:pPr>
            <w:r>
              <w:rPr>
                <w:color w:val="000009"/>
                <w:sz w:val="24"/>
              </w:rPr>
              <w:t xml:space="preserve">Course </w:t>
            </w:r>
            <w:r>
              <w:rPr>
                <w:color w:val="000009"/>
                <w:spacing w:val="-4"/>
                <w:sz w:val="24"/>
              </w:rPr>
              <w:t>Code</w:t>
            </w:r>
          </w:p>
        </w:tc>
        <w:tc>
          <w:tcPr>
            <w:tcW w:w="1269" w:type="dxa"/>
          </w:tcPr>
          <w:p w14:paraId="4A1F99DC" w14:textId="77777777" w:rsidR="0075020F" w:rsidRDefault="0075020F" w:rsidP="0075020F">
            <w:pPr>
              <w:pStyle w:val="TableParagraph"/>
              <w:spacing w:line="275" w:lineRule="exact"/>
              <w:ind w:left="109"/>
              <w:rPr>
                <w:b/>
                <w:sz w:val="24"/>
              </w:rPr>
            </w:pPr>
            <w:r>
              <w:rPr>
                <w:b/>
                <w:spacing w:val="-2"/>
                <w:sz w:val="24"/>
              </w:rPr>
              <w:t>EE-</w:t>
            </w:r>
            <w:r>
              <w:rPr>
                <w:b/>
                <w:spacing w:val="-5"/>
                <w:sz w:val="24"/>
              </w:rPr>
              <w:t>303</w:t>
            </w:r>
          </w:p>
        </w:tc>
      </w:tr>
      <w:tr w:rsidR="0075020F" w14:paraId="0A13FA7B" w14:textId="77777777" w:rsidTr="00997C0B">
        <w:trPr>
          <w:trHeight w:val="275"/>
        </w:trPr>
        <w:tc>
          <w:tcPr>
            <w:tcW w:w="3776" w:type="dxa"/>
          </w:tcPr>
          <w:p w14:paraId="78D4F343" w14:textId="77777777" w:rsidR="0075020F" w:rsidRDefault="0075020F" w:rsidP="0075020F">
            <w:pPr>
              <w:pStyle w:val="TableParagraph"/>
              <w:spacing w:line="256" w:lineRule="exact"/>
              <w:ind w:left="108"/>
              <w:rPr>
                <w:sz w:val="24"/>
              </w:rPr>
            </w:pPr>
            <w:r>
              <w:rPr>
                <w:color w:val="000009"/>
                <w:spacing w:val="-2"/>
                <w:sz w:val="24"/>
              </w:rPr>
              <w:t>Semester</w:t>
            </w:r>
          </w:p>
        </w:tc>
        <w:tc>
          <w:tcPr>
            <w:tcW w:w="2520" w:type="dxa"/>
          </w:tcPr>
          <w:p w14:paraId="1C85537E" w14:textId="77777777" w:rsidR="0075020F" w:rsidRDefault="0075020F" w:rsidP="0075020F">
            <w:pPr>
              <w:pStyle w:val="TableParagraph"/>
              <w:spacing w:line="256" w:lineRule="exact"/>
              <w:ind w:left="108"/>
              <w:rPr>
                <w:b/>
                <w:sz w:val="24"/>
              </w:rPr>
            </w:pPr>
            <w:r>
              <w:rPr>
                <w:b/>
                <w:sz w:val="24"/>
              </w:rPr>
              <w:t>III</w:t>
            </w:r>
            <w:r>
              <w:rPr>
                <w:b/>
                <w:spacing w:val="-2"/>
                <w:sz w:val="24"/>
              </w:rPr>
              <w:t xml:space="preserve"> Semester</w:t>
            </w:r>
          </w:p>
        </w:tc>
        <w:tc>
          <w:tcPr>
            <w:tcW w:w="2340" w:type="dxa"/>
          </w:tcPr>
          <w:p w14:paraId="41E0CFE1" w14:textId="77777777" w:rsidR="0075020F" w:rsidRDefault="0075020F" w:rsidP="0075020F">
            <w:pPr>
              <w:pStyle w:val="TableParagraph"/>
              <w:spacing w:line="256" w:lineRule="exact"/>
              <w:ind w:left="108"/>
              <w:rPr>
                <w:sz w:val="24"/>
              </w:rPr>
            </w:pPr>
            <w:r>
              <w:rPr>
                <w:color w:val="000009"/>
                <w:sz w:val="24"/>
              </w:rPr>
              <w:t>Course</w:t>
            </w:r>
            <w:r>
              <w:rPr>
                <w:color w:val="000009"/>
                <w:spacing w:val="-2"/>
                <w:sz w:val="24"/>
              </w:rPr>
              <w:t xml:space="preserve"> Group</w:t>
            </w:r>
          </w:p>
        </w:tc>
        <w:tc>
          <w:tcPr>
            <w:tcW w:w="1269" w:type="dxa"/>
          </w:tcPr>
          <w:p w14:paraId="6893D309" w14:textId="77777777" w:rsidR="0075020F" w:rsidRDefault="0075020F" w:rsidP="0075020F">
            <w:pPr>
              <w:pStyle w:val="TableParagraph"/>
              <w:spacing w:line="256" w:lineRule="exact"/>
              <w:ind w:left="109"/>
              <w:rPr>
                <w:b/>
                <w:sz w:val="24"/>
              </w:rPr>
            </w:pPr>
            <w:r>
              <w:rPr>
                <w:b/>
                <w:color w:val="000009"/>
                <w:spacing w:val="-4"/>
                <w:sz w:val="24"/>
              </w:rPr>
              <w:t>Core</w:t>
            </w:r>
          </w:p>
        </w:tc>
      </w:tr>
      <w:tr w:rsidR="0075020F" w14:paraId="4D825882" w14:textId="77777777" w:rsidTr="00997C0B">
        <w:trPr>
          <w:trHeight w:val="275"/>
        </w:trPr>
        <w:tc>
          <w:tcPr>
            <w:tcW w:w="3776" w:type="dxa"/>
          </w:tcPr>
          <w:p w14:paraId="3B7CFDFA" w14:textId="77777777" w:rsidR="0075020F" w:rsidRDefault="0075020F" w:rsidP="0075020F">
            <w:pPr>
              <w:pStyle w:val="TableParagraph"/>
              <w:spacing w:line="256" w:lineRule="exact"/>
              <w:ind w:left="108"/>
              <w:rPr>
                <w:sz w:val="24"/>
              </w:rPr>
            </w:pPr>
            <w:r>
              <w:rPr>
                <w:color w:val="000009"/>
                <w:sz w:val="24"/>
              </w:rPr>
              <w:t xml:space="preserve">Teaching Scheme in Periods </w:t>
            </w:r>
            <w:r>
              <w:rPr>
                <w:color w:val="000009"/>
                <w:spacing w:val="-2"/>
                <w:sz w:val="24"/>
              </w:rPr>
              <w:t>(L:T:P)</w:t>
            </w:r>
          </w:p>
        </w:tc>
        <w:tc>
          <w:tcPr>
            <w:tcW w:w="2520" w:type="dxa"/>
          </w:tcPr>
          <w:p w14:paraId="452829A0" w14:textId="77777777" w:rsidR="0075020F" w:rsidRDefault="0075020F" w:rsidP="0075020F">
            <w:pPr>
              <w:pStyle w:val="TableParagraph"/>
              <w:spacing w:line="256" w:lineRule="exact"/>
              <w:ind w:left="108"/>
              <w:rPr>
                <w:b/>
                <w:sz w:val="24"/>
              </w:rPr>
            </w:pPr>
            <w:r>
              <w:rPr>
                <w:b/>
                <w:color w:val="000009"/>
                <w:spacing w:val="-2"/>
                <w:sz w:val="24"/>
              </w:rPr>
              <w:t>60:15:0</w:t>
            </w:r>
          </w:p>
        </w:tc>
        <w:tc>
          <w:tcPr>
            <w:tcW w:w="2340" w:type="dxa"/>
          </w:tcPr>
          <w:p w14:paraId="30D1B5BE" w14:textId="77777777" w:rsidR="0075020F" w:rsidRDefault="0075020F" w:rsidP="0075020F">
            <w:pPr>
              <w:pStyle w:val="TableParagraph"/>
              <w:spacing w:line="256" w:lineRule="exact"/>
              <w:ind w:left="108"/>
              <w:rPr>
                <w:sz w:val="24"/>
              </w:rPr>
            </w:pPr>
            <w:r>
              <w:rPr>
                <w:color w:val="000009"/>
                <w:spacing w:val="-2"/>
                <w:sz w:val="24"/>
              </w:rPr>
              <w:t>Credits</w:t>
            </w:r>
          </w:p>
        </w:tc>
        <w:tc>
          <w:tcPr>
            <w:tcW w:w="1269" w:type="dxa"/>
          </w:tcPr>
          <w:p w14:paraId="783612F6" w14:textId="77777777" w:rsidR="0075020F" w:rsidRDefault="0075020F" w:rsidP="0075020F">
            <w:pPr>
              <w:pStyle w:val="TableParagraph"/>
              <w:spacing w:line="256" w:lineRule="exact"/>
              <w:ind w:left="109"/>
              <w:rPr>
                <w:b/>
                <w:sz w:val="24"/>
              </w:rPr>
            </w:pPr>
            <w:r>
              <w:rPr>
                <w:b/>
                <w:color w:val="000009"/>
                <w:spacing w:val="-5"/>
                <w:sz w:val="24"/>
              </w:rPr>
              <w:t>2.5</w:t>
            </w:r>
          </w:p>
        </w:tc>
      </w:tr>
      <w:tr w:rsidR="0075020F" w14:paraId="0F584CB8" w14:textId="77777777" w:rsidTr="00997C0B">
        <w:trPr>
          <w:trHeight w:val="275"/>
        </w:trPr>
        <w:tc>
          <w:tcPr>
            <w:tcW w:w="3776" w:type="dxa"/>
          </w:tcPr>
          <w:p w14:paraId="1C8A57DC" w14:textId="77777777" w:rsidR="0075020F" w:rsidRDefault="0075020F" w:rsidP="0075020F">
            <w:pPr>
              <w:pStyle w:val="TableParagraph"/>
              <w:spacing w:line="256" w:lineRule="exact"/>
              <w:ind w:left="108"/>
              <w:rPr>
                <w:sz w:val="24"/>
              </w:rPr>
            </w:pPr>
            <w:r>
              <w:rPr>
                <w:color w:val="000009"/>
                <w:spacing w:val="-2"/>
                <w:sz w:val="24"/>
              </w:rPr>
              <w:t>Methodology</w:t>
            </w:r>
          </w:p>
        </w:tc>
        <w:tc>
          <w:tcPr>
            <w:tcW w:w="2520" w:type="dxa"/>
          </w:tcPr>
          <w:p w14:paraId="0259443B" w14:textId="77777777" w:rsidR="0075020F" w:rsidRDefault="0075020F" w:rsidP="0075020F">
            <w:pPr>
              <w:pStyle w:val="TableParagraph"/>
              <w:spacing w:line="256" w:lineRule="exact"/>
              <w:ind w:left="108"/>
              <w:rPr>
                <w:b/>
                <w:sz w:val="24"/>
              </w:rPr>
            </w:pPr>
            <w:r>
              <w:rPr>
                <w:b/>
                <w:color w:val="000009"/>
                <w:sz w:val="24"/>
              </w:rPr>
              <w:t xml:space="preserve">Lecture + </w:t>
            </w:r>
            <w:r>
              <w:rPr>
                <w:b/>
                <w:color w:val="000009"/>
                <w:spacing w:val="-2"/>
                <w:sz w:val="24"/>
              </w:rPr>
              <w:t>Tutorials</w:t>
            </w:r>
          </w:p>
        </w:tc>
        <w:tc>
          <w:tcPr>
            <w:tcW w:w="2340" w:type="dxa"/>
          </w:tcPr>
          <w:p w14:paraId="359B2C7A" w14:textId="77777777" w:rsidR="0075020F" w:rsidRDefault="0075020F" w:rsidP="0075020F">
            <w:pPr>
              <w:pStyle w:val="TableParagraph"/>
              <w:spacing w:line="256" w:lineRule="exact"/>
              <w:ind w:left="108"/>
              <w:rPr>
                <w:sz w:val="24"/>
              </w:rPr>
            </w:pPr>
            <w:r>
              <w:rPr>
                <w:color w:val="000009"/>
                <w:sz w:val="24"/>
              </w:rPr>
              <w:t xml:space="preserve">Total Contact </w:t>
            </w:r>
            <w:r>
              <w:rPr>
                <w:color w:val="000009"/>
                <w:spacing w:val="-2"/>
                <w:sz w:val="24"/>
              </w:rPr>
              <w:t>Periods</w:t>
            </w:r>
          </w:p>
        </w:tc>
        <w:tc>
          <w:tcPr>
            <w:tcW w:w="1269" w:type="dxa"/>
          </w:tcPr>
          <w:p w14:paraId="1D062223" w14:textId="77777777" w:rsidR="0075020F" w:rsidRDefault="0075020F" w:rsidP="0075020F">
            <w:pPr>
              <w:pStyle w:val="TableParagraph"/>
              <w:spacing w:line="256" w:lineRule="exact"/>
              <w:ind w:left="109"/>
              <w:rPr>
                <w:b/>
                <w:sz w:val="24"/>
              </w:rPr>
            </w:pPr>
            <w:r>
              <w:rPr>
                <w:b/>
                <w:color w:val="000009"/>
                <w:spacing w:val="-5"/>
                <w:sz w:val="24"/>
              </w:rPr>
              <w:t>75</w:t>
            </w:r>
          </w:p>
        </w:tc>
      </w:tr>
      <w:tr w:rsidR="0075020F" w14:paraId="1F284EB7" w14:textId="77777777" w:rsidTr="00997C0B">
        <w:trPr>
          <w:trHeight w:val="275"/>
        </w:trPr>
        <w:tc>
          <w:tcPr>
            <w:tcW w:w="3776" w:type="dxa"/>
          </w:tcPr>
          <w:p w14:paraId="4983E491" w14:textId="77777777" w:rsidR="0075020F" w:rsidRDefault="0075020F" w:rsidP="0075020F">
            <w:pPr>
              <w:pStyle w:val="TableParagraph"/>
              <w:spacing w:line="256" w:lineRule="exact"/>
              <w:ind w:left="108"/>
              <w:rPr>
                <w:sz w:val="24"/>
              </w:rPr>
            </w:pPr>
            <w:r>
              <w:rPr>
                <w:color w:val="000009"/>
                <w:spacing w:val="-5"/>
                <w:sz w:val="24"/>
              </w:rPr>
              <w:t>CIE</w:t>
            </w:r>
          </w:p>
        </w:tc>
        <w:tc>
          <w:tcPr>
            <w:tcW w:w="2520" w:type="dxa"/>
          </w:tcPr>
          <w:p w14:paraId="63E47194" w14:textId="77777777" w:rsidR="0075020F" w:rsidRDefault="0075020F" w:rsidP="0075020F">
            <w:pPr>
              <w:pStyle w:val="TableParagraph"/>
              <w:spacing w:line="256" w:lineRule="exact"/>
              <w:ind w:left="108"/>
              <w:rPr>
                <w:b/>
                <w:sz w:val="24"/>
              </w:rPr>
            </w:pPr>
            <w:r>
              <w:rPr>
                <w:b/>
                <w:color w:val="000009"/>
                <w:sz w:val="24"/>
              </w:rPr>
              <w:t xml:space="preserve">60 </w:t>
            </w:r>
            <w:r>
              <w:rPr>
                <w:b/>
                <w:color w:val="000009"/>
                <w:spacing w:val="-2"/>
                <w:sz w:val="24"/>
              </w:rPr>
              <w:t>Marks</w:t>
            </w:r>
          </w:p>
        </w:tc>
        <w:tc>
          <w:tcPr>
            <w:tcW w:w="2340" w:type="dxa"/>
          </w:tcPr>
          <w:p w14:paraId="4DE631FA" w14:textId="77777777" w:rsidR="0075020F" w:rsidRDefault="0075020F" w:rsidP="0075020F">
            <w:pPr>
              <w:pStyle w:val="TableParagraph"/>
              <w:spacing w:line="256" w:lineRule="exact"/>
              <w:ind w:left="108"/>
              <w:rPr>
                <w:sz w:val="24"/>
              </w:rPr>
            </w:pPr>
            <w:r>
              <w:rPr>
                <w:color w:val="000009"/>
                <w:spacing w:val="-5"/>
                <w:sz w:val="24"/>
              </w:rPr>
              <w:t>SEE</w:t>
            </w:r>
          </w:p>
        </w:tc>
        <w:tc>
          <w:tcPr>
            <w:tcW w:w="1269" w:type="dxa"/>
          </w:tcPr>
          <w:p w14:paraId="13181D4A" w14:textId="77777777" w:rsidR="0075020F" w:rsidRDefault="0075020F" w:rsidP="0075020F">
            <w:pPr>
              <w:pStyle w:val="TableParagraph"/>
              <w:spacing w:line="256" w:lineRule="exact"/>
              <w:ind w:left="109"/>
              <w:rPr>
                <w:b/>
                <w:sz w:val="24"/>
              </w:rPr>
            </w:pPr>
            <w:r>
              <w:rPr>
                <w:b/>
                <w:color w:val="000009"/>
                <w:sz w:val="24"/>
              </w:rPr>
              <w:t xml:space="preserve">40 </w:t>
            </w:r>
            <w:r>
              <w:rPr>
                <w:b/>
                <w:color w:val="000009"/>
                <w:spacing w:val="-2"/>
                <w:sz w:val="24"/>
              </w:rPr>
              <w:t>Marks</w:t>
            </w:r>
          </w:p>
        </w:tc>
      </w:tr>
    </w:tbl>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75020F" w14:paraId="5A9F46E3" w14:textId="77777777" w:rsidTr="0075020F">
        <w:trPr>
          <w:trHeight w:val="440"/>
        </w:trPr>
        <w:tc>
          <w:tcPr>
            <w:tcW w:w="9018" w:type="dxa"/>
            <w:shd w:val="clear" w:color="auto" w:fill="A6A6A6" w:themeFill="background1" w:themeFillShade="A6"/>
          </w:tcPr>
          <w:p w14:paraId="68608A1C" w14:textId="77777777" w:rsidR="0075020F" w:rsidRPr="0075020F" w:rsidRDefault="0075020F" w:rsidP="0075020F">
            <w:pPr>
              <w:pStyle w:val="Default"/>
              <w:ind w:left="92"/>
              <w:rPr>
                <w:b/>
                <w:bCs/>
                <w:color w:val="000009"/>
                <w:sz w:val="23"/>
                <w:szCs w:val="23"/>
              </w:rPr>
            </w:pPr>
            <w:r w:rsidRPr="0075020F">
              <w:rPr>
                <w:b/>
                <w:bCs/>
                <w:color w:val="000009"/>
                <w:sz w:val="23"/>
                <w:szCs w:val="23"/>
              </w:rPr>
              <w:t>Pre requisites</w:t>
            </w:r>
          </w:p>
        </w:tc>
      </w:tr>
    </w:tbl>
    <w:p w14:paraId="2B6F4FD4" w14:textId="77777777" w:rsidR="0075020F" w:rsidRPr="0075020F" w:rsidRDefault="0075020F" w:rsidP="0075020F">
      <w:pPr>
        <w:pStyle w:val="Heading1"/>
        <w:spacing w:before="74"/>
        <w:ind w:right="342"/>
        <w:jc w:val="left"/>
        <w:rPr>
          <w:b w:val="0"/>
          <w:bCs w:val="0"/>
          <w:color w:val="000009"/>
          <w:sz w:val="24"/>
          <w:szCs w:val="22"/>
        </w:rPr>
      </w:pPr>
      <w:r w:rsidRPr="0075020F">
        <w:rPr>
          <w:b w:val="0"/>
          <w:bCs w:val="0"/>
          <w:color w:val="000009"/>
          <w:sz w:val="24"/>
          <w:szCs w:val="22"/>
        </w:rPr>
        <w:t>This course requires the knowledge of basic principles of electricity and magnetism.</w:t>
      </w:r>
    </w:p>
    <w:p w14:paraId="685637ED" w14:textId="77777777" w:rsidR="00174112" w:rsidRDefault="00174112" w:rsidP="00174112"/>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75020F" w14:paraId="4A4362A7" w14:textId="77777777" w:rsidTr="0075020F">
        <w:trPr>
          <w:trHeight w:val="440"/>
        </w:trPr>
        <w:tc>
          <w:tcPr>
            <w:tcW w:w="9018" w:type="dxa"/>
            <w:shd w:val="clear" w:color="auto" w:fill="A6A6A6" w:themeFill="background1" w:themeFillShade="A6"/>
          </w:tcPr>
          <w:p w14:paraId="4EAC7CFA" w14:textId="77777777" w:rsidR="0075020F" w:rsidRPr="0075020F" w:rsidRDefault="0075020F" w:rsidP="007E1FC8">
            <w:pPr>
              <w:pStyle w:val="Default"/>
              <w:ind w:left="92"/>
              <w:rPr>
                <w:b/>
                <w:bCs/>
                <w:color w:val="000009"/>
                <w:sz w:val="23"/>
                <w:szCs w:val="23"/>
              </w:rPr>
            </w:pPr>
            <w:r w:rsidRPr="0075020F">
              <w:rPr>
                <w:b/>
                <w:shd w:val="clear" w:color="auto" w:fill="A6A6A6"/>
              </w:rPr>
              <w:t>Course</w:t>
            </w:r>
            <w:r w:rsidRPr="0075020F">
              <w:rPr>
                <w:b/>
                <w:spacing w:val="-2"/>
                <w:shd w:val="clear" w:color="auto" w:fill="A6A6A6"/>
              </w:rPr>
              <w:t xml:space="preserve"> Outcomes</w:t>
            </w:r>
          </w:p>
        </w:tc>
      </w:tr>
    </w:tbl>
    <w:p w14:paraId="162C86B9" w14:textId="77777777" w:rsidR="0075020F" w:rsidRDefault="0075020F" w:rsidP="00174112">
      <w:pPr>
        <w:rPr>
          <w:rFonts w:ascii="Times New Roman" w:eastAsia="Times New Roman" w:hAnsi="Times New Roman" w:cs="Times New Roman"/>
          <w:color w:val="000009"/>
          <w:sz w:val="24"/>
        </w:rPr>
      </w:pPr>
      <w:r w:rsidRPr="0075020F">
        <w:rPr>
          <w:rFonts w:ascii="Times New Roman" w:eastAsia="Times New Roman" w:hAnsi="Times New Roman" w:cs="Times New Roman"/>
          <w:color w:val="000009"/>
          <w:sz w:val="24"/>
        </w:rPr>
        <w:t>Upon completion of the course, the student shall be able to:</w:t>
      </w:r>
    </w:p>
    <w:tbl>
      <w:tblPr>
        <w:tblW w:w="10280"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9272"/>
      </w:tblGrid>
      <w:tr w:rsidR="0075020F" w14:paraId="2F7E4131" w14:textId="77777777" w:rsidTr="0075020F">
        <w:trPr>
          <w:trHeight w:val="614"/>
        </w:trPr>
        <w:tc>
          <w:tcPr>
            <w:tcW w:w="1008" w:type="dxa"/>
          </w:tcPr>
          <w:p w14:paraId="453929D1" w14:textId="77777777" w:rsidR="0075020F" w:rsidRDefault="0075020F" w:rsidP="007E1FC8">
            <w:pPr>
              <w:pStyle w:val="TableParagraph"/>
              <w:spacing w:line="271" w:lineRule="exact"/>
              <w:ind w:left="108"/>
              <w:rPr>
                <w:sz w:val="24"/>
              </w:rPr>
            </w:pPr>
            <w:r>
              <w:rPr>
                <w:sz w:val="24"/>
              </w:rPr>
              <w:t xml:space="preserve">CO </w:t>
            </w:r>
            <w:r>
              <w:rPr>
                <w:spacing w:val="-10"/>
                <w:sz w:val="24"/>
              </w:rPr>
              <w:t>1</w:t>
            </w:r>
          </w:p>
        </w:tc>
        <w:tc>
          <w:tcPr>
            <w:tcW w:w="9272" w:type="dxa"/>
          </w:tcPr>
          <w:p w14:paraId="3D06231F" w14:textId="60283D66" w:rsidR="0075020F" w:rsidRDefault="0075020F" w:rsidP="0075020F">
            <w:pPr>
              <w:pStyle w:val="TableParagraph"/>
              <w:spacing w:line="271" w:lineRule="exact"/>
              <w:ind w:left="108"/>
              <w:rPr>
                <w:sz w:val="24"/>
              </w:rPr>
            </w:pPr>
            <w:r>
              <w:rPr>
                <w:sz w:val="24"/>
              </w:rPr>
              <w:t xml:space="preserve">Describe the construction and working </w:t>
            </w:r>
            <w:r w:rsidR="00BC6B67">
              <w:rPr>
                <w:sz w:val="24"/>
              </w:rPr>
              <w:t>o</w:t>
            </w:r>
            <w:r>
              <w:rPr>
                <w:sz w:val="24"/>
              </w:rPr>
              <w:t xml:space="preserve">f D.C. </w:t>
            </w:r>
            <w:r>
              <w:rPr>
                <w:spacing w:val="-2"/>
                <w:sz w:val="24"/>
              </w:rPr>
              <w:t>Generator</w:t>
            </w:r>
          </w:p>
        </w:tc>
      </w:tr>
      <w:tr w:rsidR="0075020F" w14:paraId="1574F81F" w14:textId="77777777" w:rsidTr="0075020F">
        <w:trPr>
          <w:trHeight w:val="613"/>
        </w:trPr>
        <w:tc>
          <w:tcPr>
            <w:tcW w:w="1008" w:type="dxa"/>
          </w:tcPr>
          <w:p w14:paraId="1997C1FB" w14:textId="77777777" w:rsidR="0075020F" w:rsidRDefault="0075020F" w:rsidP="007E1FC8">
            <w:pPr>
              <w:pStyle w:val="TableParagraph"/>
              <w:spacing w:line="270" w:lineRule="exact"/>
              <w:ind w:left="108"/>
              <w:rPr>
                <w:sz w:val="24"/>
              </w:rPr>
            </w:pPr>
            <w:r>
              <w:rPr>
                <w:sz w:val="24"/>
              </w:rPr>
              <w:t xml:space="preserve">CO </w:t>
            </w:r>
            <w:r>
              <w:rPr>
                <w:spacing w:val="-10"/>
                <w:sz w:val="24"/>
              </w:rPr>
              <w:t>2</w:t>
            </w:r>
          </w:p>
        </w:tc>
        <w:tc>
          <w:tcPr>
            <w:tcW w:w="9272" w:type="dxa"/>
          </w:tcPr>
          <w:p w14:paraId="6DF9711B" w14:textId="77777777" w:rsidR="0075020F" w:rsidRDefault="0075020F" w:rsidP="007E1FC8">
            <w:pPr>
              <w:pStyle w:val="TableParagraph"/>
              <w:spacing w:line="270" w:lineRule="exact"/>
              <w:ind w:left="108"/>
              <w:rPr>
                <w:sz w:val="24"/>
              </w:rPr>
            </w:pPr>
            <w:r>
              <w:rPr>
                <w:sz w:val="24"/>
              </w:rPr>
              <w:t xml:space="preserve">Compare the performance characteristics of D.C. </w:t>
            </w:r>
            <w:r>
              <w:rPr>
                <w:spacing w:val="-2"/>
                <w:sz w:val="24"/>
              </w:rPr>
              <w:t>Generators</w:t>
            </w:r>
          </w:p>
        </w:tc>
      </w:tr>
      <w:tr w:rsidR="0075020F" w14:paraId="569C87A5" w14:textId="77777777" w:rsidTr="0075020F">
        <w:trPr>
          <w:trHeight w:val="613"/>
        </w:trPr>
        <w:tc>
          <w:tcPr>
            <w:tcW w:w="1008" w:type="dxa"/>
          </w:tcPr>
          <w:p w14:paraId="435F7289" w14:textId="77777777" w:rsidR="0075020F" w:rsidRDefault="0075020F" w:rsidP="007E1FC8">
            <w:pPr>
              <w:pStyle w:val="TableParagraph"/>
              <w:spacing w:line="270" w:lineRule="exact"/>
              <w:ind w:left="108"/>
              <w:rPr>
                <w:sz w:val="24"/>
              </w:rPr>
            </w:pPr>
            <w:r>
              <w:rPr>
                <w:sz w:val="24"/>
              </w:rPr>
              <w:t xml:space="preserve">CO </w:t>
            </w:r>
            <w:r>
              <w:rPr>
                <w:spacing w:val="-10"/>
                <w:sz w:val="24"/>
              </w:rPr>
              <w:t>3</w:t>
            </w:r>
          </w:p>
        </w:tc>
        <w:tc>
          <w:tcPr>
            <w:tcW w:w="9272" w:type="dxa"/>
          </w:tcPr>
          <w:p w14:paraId="3FB9D13B" w14:textId="77777777" w:rsidR="0075020F" w:rsidRDefault="0075020F" w:rsidP="007E1FC8">
            <w:pPr>
              <w:pStyle w:val="TableParagraph"/>
              <w:spacing w:line="270" w:lineRule="exact"/>
              <w:ind w:left="108"/>
              <w:rPr>
                <w:sz w:val="24"/>
              </w:rPr>
            </w:pPr>
            <w:r>
              <w:rPr>
                <w:sz w:val="24"/>
              </w:rPr>
              <w:t xml:space="preserve">Explain the working of D.C. Motors and Calculate </w:t>
            </w:r>
            <w:r>
              <w:rPr>
                <w:spacing w:val="-2"/>
                <w:sz w:val="24"/>
              </w:rPr>
              <w:t>efficiency</w:t>
            </w:r>
          </w:p>
        </w:tc>
      </w:tr>
      <w:tr w:rsidR="0075020F" w14:paraId="3A8E65BC" w14:textId="77777777" w:rsidTr="0075020F">
        <w:trPr>
          <w:trHeight w:val="834"/>
        </w:trPr>
        <w:tc>
          <w:tcPr>
            <w:tcW w:w="1008" w:type="dxa"/>
          </w:tcPr>
          <w:p w14:paraId="4E0C9C28" w14:textId="77777777" w:rsidR="0075020F" w:rsidRDefault="0075020F" w:rsidP="007E1FC8">
            <w:pPr>
              <w:pStyle w:val="TableParagraph"/>
              <w:spacing w:line="270" w:lineRule="exact"/>
              <w:ind w:left="108"/>
              <w:rPr>
                <w:sz w:val="24"/>
              </w:rPr>
            </w:pPr>
            <w:r>
              <w:rPr>
                <w:sz w:val="24"/>
              </w:rPr>
              <w:t xml:space="preserve">CO </w:t>
            </w:r>
            <w:r>
              <w:rPr>
                <w:spacing w:val="-10"/>
                <w:sz w:val="24"/>
              </w:rPr>
              <w:t>4</w:t>
            </w:r>
          </w:p>
        </w:tc>
        <w:tc>
          <w:tcPr>
            <w:tcW w:w="9272" w:type="dxa"/>
          </w:tcPr>
          <w:p w14:paraId="54CF94DB" w14:textId="77777777" w:rsidR="0075020F" w:rsidRDefault="0075020F" w:rsidP="007E1FC8">
            <w:pPr>
              <w:pStyle w:val="TableParagraph"/>
              <w:spacing w:line="276" w:lineRule="auto"/>
              <w:ind w:left="108"/>
              <w:rPr>
                <w:sz w:val="24"/>
              </w:rPr>
            </w:pPr>
            <w:r>
              <w:rPr>
                <w:sz w:val="24"/>
              </w:rPr>
              <w:t xml:space="preserve">Explain Starters, the performance characteristics of D.C. Motors and different methods </w:t>
            </w:r>
            <w:r w:rsidR="003665E4">
              <w:rPr>
                <w:sz w:val="24"/>
              </w:rPr>
              <w:t xml:space="preserve"> </w:t>
            </w:r>
            <w:r>
              <w:rPr>
                <w:sz w:val="24"/>
              </w:rPr>
              <w:t>of control speed</w:t>
            </w:r>
          </w:p>
        </w:tc>
      </w:tr>
      <w:tr w:rsidR="0075020F" w14:paraId="319AAE70" w14:textId="77777777" w:rsidTr="0075020F">
        <w:trPr>
          <w:trHeight w:val="835"/>
        </w:trPr>
        <w:tc>
          <w:tcPr>
            <w:tcW w:w="1008" w:type="dxa"/>
          </w:tcPr>
          <w:p w14:paraId="03E19E6A" w14:textId="77777777" w:rsidR="0075020F" w:rsidRDefault="0075020F" w:rsidP="007E1FC8">
            <w:pPr>
              <w:pStyle w:val="TableParagraph"/>
              <w:spacing w:line="270" w:lineRule="exact"/>
              <w:ind w:left="108"/>
              <w:rPr>
                <w:sz w:val="24"/>
              </w:rPr>
            </w:pPr>
            <w:r>
              <w:rPr>
                <w:sz w:val="24"/>
              </w:rPr>
              <w:t xml:space="preserve">CO </w:t>
            </w:r>
            <w:r>
              <w:rPr>
                <w:spacing w:val="-10"/>
                <w:sz w:val="24"/>
              </w:rPr>
              <w:t>5</w:t>
            </w:r>
          </w:p>
        </w:tc>
        <w:tc>
          <w:tcPr>
            <w:tcW w:w="9272" w:type="dxa"/>
          </w:tcPr>
          <w:p w14:paraId="0186F611" w14:textId="77777777" w:rsidR="0075020F" w:rsidRDefault="0075020F" w:rsidP="007E1FC8">
            <w:pPr>
              <w:pStyle w:val="TableParagraph"/>
              <w:spacing w:line="276" w:lineRule="auto"/>
              <w:ind w:left="108" w:firstLine="60"/>
              <w:rPr>
                <w:sz w:val="24"/>
              </w:rPr>
            </w:pPr>
            <w:r>
              <w:rPr>
                <w:sz w:val="24"/>
              </w:rPr>
              <w:t>Determine the performance of DC Motors by conducting tests on DC Motor and enumerate braking methods of D.C Motor</w:t>
            </w:r>
          </w:p>
        </w:tc>
      </w:tr>
      <w:tr w:rsidR="0075020F" w14:paraId="4281316E" w14:textId="77777777" w:rsidTr="0075020F">
        <w:trPr>
          <w:trHeight w:val="613"/>
        </w:trPr>
        <w:tc>
          <w:tcPr>
            <w:tcW w:w="1008" w:type="dxa"/>
          </w:tcPr>
          <w:p w14:paraId="1622C460" w14:textId="77777777" w:rsidR="0075020F" w:rsidRDefault="0075020F" w:rsidP="007E1FC8">
            <w:pPr>
              <w:pStyle w:val="TableParagraph"/>
              <w:spacing w:line="270" w:lineRule="exact"/>
              <w:ind w:left="108"/>
              <w:rPr>
                <w:sz w:val="24"/>
              </w:rPr>
            </w:pPr>
            <w:r>
              <w:rPr>
                <w:sz w:val="24"/>
              </w:rPr>
              <w:t xml:space="preserve">CO </w:t>
            </w:r>
            <w:r>
              <w:rPr>
                <w:spacing w:val="-10"/>
                <w:sz w:val="24"/>
              </w:rPr>
              <w:t>6</w:t>
            </w:r>
          </w:p>
        </w:tc>
        <w:tc>
          <w:tcPr>
            <w:tcW w:w="9272" w:type="dxa"/>
          </w:tcPr>
          <w:p w14:paraId="4ED45301" w14:textId="77777777" w:rsidR="0075020F" w:rsidRDefault="0075020F" w:rsidP="007E1FC8">
            <w:pPr>
              <w:pStyle w:val="TableParagraph"/>
              <w:spacing w:line="270" w:lineRule="exact"/>
              <w:ind w:left="108"/>
              <w:rPr>
                <w:sz w:val="24"/>
              </w:rPr>
            </w:pPr>
            <w:r>
              <w:rPr>
                <w:sz w:val="24"/>
              </w:rPr>
              <w:t>Use</w:t>
            </w:r>
            <w:r w:rsidR="003665E4">
              <w:rPr>
                <w:sz w:val="24"/>
              </w:rPr>
              <w:t xml:space="preserve"> </w:t>
            </w:r>
            <w:r>
              <w:rPr>
                <w:sz w:val="24"/>
              </w:rPr>
              <w:t>different</w:t>
            </w:r>
            <w:r w:rsidR="003665E4">
              <w:rPr>
                <w:sz w:val="24"/>
              </w:rPr>
              <w:t xml:space="preserve"> </w:t>
            </w:r>
            <w:r>
              <w:rPr>
                <w:sz w:val="24"/>
              </w:rPr>
              <w:t>types</w:t>
            </w:r>
            <w:r w:rsidR="003665E4">
              <w:rPr>
                <w:sz w:val="24"/>
              </w:rPr>
              <w:t xml:space="preserve"> </w:t>
            </w:r>
            <w:r>
              <w:rPr>
                <w:sz w:val="24"/>
              </w:rPr>
              <w:t>of</w:t>
            </w:r>
            <w:r w:rsidR="003665E4">
              <w:rPr>
                <w:sz w:val="24"/>
              </w:rPr>
              <w:t xml:space="preserve"> </w:t>
            </w:r>
            <w:r>
              <w:rPr>
                <w:spacing w:val="-2"/>
                <w:sz w:val="24"/>
              </w:rPr>
              <w:t>Batteries</w:t>
            </w:r>
          </w:p>
        </w:tc>
      </w:tr>
    </w:tbl>
    <w:p w14:paraId="715225DF" w14:textId="77777777" w:rsidR="0075020F" w:rsidRDefault="0075020F" w:rsidP="00174112">
      <w:pPr>
        <w:rPr>
          <w:rFonts w:ascii="Times New Roman" w:eastAsia="Times New Roman" w:hAnsi="Times New Roman" w:cs="Times New Roman"/>
          <w:color w:val="000009"/>
          <w:sz w:val="24"/>
        </w:rPr>
      </w:pPr>
    </w:p>
    <w:p w14:paraId="7783BED7" w14:textId="77777777" w:rsidR="00FD7DFB" w:rsidRDefault="00FD7DFB" w:rsidP="00174112">
      <w:pPr>
        <w:rPr>
          <w:rFonts w:ascii="Times New Roman" w:eastAsia="Times New Roman" w:hAnsi="Times New Roman" w:cs="Times New Roman"/>
          <w:color w:val="000009"/>
          <w:sz w:val="24"/>
        </w:rPr>
      </w:pPr>
    </w:p>
    <w:p w14:paraId="143D2E6D" w14:textId="77777777" w:rsidR="00FD7DFB" w:rsidRDefault="00FD7DFB" w:rsidP="00174112">
      <w:pPr>
        <w:rPr>
          <w:rFonts w:ascii="Times New Roman" w:eastAsia="Times New Roman" w:hAnsi="Times New Roman" w:cs="Times New Roman"/>
          <w:color w:val="000009"/>
          <w:sz w:val="24"/>
        </w:rPr>
      </w:pPr>
    </w:p>
    <w:p w14:paraId="0A2AC9DE" w14:textId="77777777" w:rsidR="00FD7DFB" w:rsidRDefault="00FD7DFB" w:rsidP="00174112">
      <w:pPr>
        <w:rPr>
          <w:rFonts w:ascii="Times New Roman" w:eastAsia="Times New Roman" w:hAnsi="Times New Roman" w:cs="Times New Roman"/>
          <w:color w:val="000009"/>
          <w:sz w:val="24"/>
        </w:rPr>
      </w:pPr>
    </w:p>
    <w:p w14:paraId="268EFAF4" w14:textId="77777777" w:rsidR="00FD7DFB" w:rsidRDefault="00FD7DFB" w:rsidP="00174112">
      <w:pPr>
        <w:rPr>
          <w:rFonts w:ascii="Times New Roman" w:eastAsia="Times New Roman" w:hAnsi="Times New Roman" w:cs="Times New Roman"/>
          <w:color w:val="000009"/>
          <w:sz w:val="24"/>
        </w:rPr>
      </w:pPr>
    </w:p>
    <w:p w14:paraId="563E2A0C" w14:textId="77777777" w:rsidR="00FD7DFB" w:rsidRDefault="00FD7DFB" w:rsidP="00174112">
      <w:pPr>
        <w:rPr>
          <w:rFonts w:ascii="Times New Roman" w:eastAsia="Times New Roman" w:hAnsi="Times New Roman" w:cs="Times New Roman"/>
          <w:color w:val="000009"/>
          <w:sz w:val="24"/>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FD7DFB" w14:paraId="0E741759" w14:textId="77777777" w:rsidTr="007E1FC8">
        <w:trPr>
          <w:trHeight w:val="440"/>
        </w:trPr>
        <w:tc>
          <w:tcPr>
            <w:tcW w:w="9018" w:type="dxa"/>
            <w:shd w:val="clear" w:color="auto" w:fill="A6A6A6" w:themeFill="background1" w:themeFillShade="A6"/>
          </w:tcPr>
          <w:p w14:paraId="29DFEC2C" w14:textId="77777777" w:rsidR="00FD7DFB" w:rsidRPr="0075020F" w:rsidRDefault="00FD7DFB" w:rsidP="007E1FC8">
            <w:pPr>
              <w:pStyle w:val="Default"/>
              <w:ind w:left="92"/>
              <w:rPr>
                <w:b/>
                <w:bCs/>
                <w:color w:val="000009"/>
                <w:sz w:val="23"/>
                <w:szCs w:val="23"/>
              </w:rPr>
            </w:pPr>
            <w:r>
              <w:rPr>
                <w:b/>
                <w:shd w:val="clear" w:color="auto" w:fill="A6A6A6"/>
              </w:rPr>
              <w:lastRenderedPageBreak/>
              <w:t>Blue</w:t>
            </w:r>
            <w:r w:rsidR="00B03A3B">
              <w:rPr>
                <w:b/>
                <w:shd w:val="clear" w:color="auto" w:fill="A6A6A6"/>
              </w:rPr>
              <w:t xml:space="preserve"> </w:t>
            </w:r>
            <w:r>
              <w:rPr>
                <w:b/>
                <w:shd w:val="clear" w:color="auto" w:fill="A6A6A6"/>
              </w:rPr>
              <w:t xml:space="preserve">Print of Marks for </w:t>
            </w:r>
            <w:r>
              <w:rPr>
                <w:b/>
                <w:spacing w:val="-5"/>
                <w:shd w:val="clear" w:color="auto" w:fill="A6A6A6"/>
              </w:rPr>
              <w:t>SEE</w:t>
            </w:r>
          </w:p>
        </w:tc>
      </w:tr>
    </w:tbl>
    <w:p w14:paraId="16B07020" w14:textId="77777777" w:rsidR="00FD7DFB" w:rsidRDefault="00FD7DFB" w:rsidP="00174112">
      <w:pPr>
        <w:rPr>
          <w:rFonts w:ascii="Times New Roman" w:eastAsia="Times New Roman" w:hAnsi="Times New Roman" w:cs="Times New Roman"/>
          <w:color w:val="000009"/>
          <w:sz w:val="24"/>
        </w:rPr>
      </w:pPr>
    </w:p>
    <w:tbl>
      <w:tblPr>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2"/>
      </w:tblGrid>
      <w:tr w:rsidR="00FD7DFB" w14:paraId="2DB9FBE5" w14:textId="77777777" w:rsidTr="007E1FC8">
        <w:trPr>
          <w:trHeight w:val="614"/>
        </w:trPr>
        <w:tc>
          <w:tcPr>
            <w:tcW w:w="9272" w:type="dxa"/>
          </w:tcPr>
          <w:p w14:paraId="09CA3759" w14:textId="77777777" w:rsidR="00FD7DFB" w:rsidRDefault="00FD7DFB" w:rsidP="007E1FC8">
            <w:pPr>
              <w:pStyle w:val="TableParagraph"/>
              <w:spacing w:line="271" w:lineRule="exact"/>
              <w:ind w:left="108"/>
              <w:rPr>
                <w:sz w:val="24"/>
              </w:rPr>
            </w:pPr>
            <w:r>
              <w:rPr>
                <w:sz w:val="24"/>
              </w:rPr>
              <w:t>Describe</w:t>
            </w:r>
            <w:r w:rsidR="00B03A3B">
              <w:rPr>
                <w:sz w:val="24"/>
              </w:rPr>
              <w:t xml:space="preserve"> </w:t>
            </w:r>
            <w:r>
              <w:rPr>
                <w:sz w:val="24"/>
              </w:rPr>
              <w:t>the</w:t>
            </w:r>
            <w:r w:rsidR="00B03A3B">
              <w:rPr>
                <w:sz w:val="24"/>
              </w:rPr>
              <w:t xml:space="preserve"> </w:t>
            </w:r>
            <w:r>
              <w:rPr>
                <w:sz w:val="24"/>
              </w:rPr>
              <w:t>construction and</w:t>
            </w:r>
            <w:r w:rsidR="00B03A3B">
              <w:rPr>
                <w:sz w:val="24"/>
              </w:rPr>
              <w:t xml:space="preserve"> </w:t>
            </w:r>
            <w:r>
              <w:rPr>
                <w:sz w:val="24"/>
              </w:rPr>
              <w:t>working</w:t>
            </w:r>
            <w:r w:rsidR="00B03A3B">
              <w:rPr>
                <w:sz w:val="24"/>
              </w:rPr>
              <w:t xml:space="preserve"> </w:t>
            </w:r>
            <w:r>
              <w:rPr>
                <w:sz w:val="24"/>
              </w:rPr>
              <w:t>of</w:t>
            </w:r>
            <w:r w:rsidR="00B03A3B">
              <w:rPr>
                <w:sz w:val="24"/>
              </w:rPr>
              <w:t xml:space="preserve"> </w:t>
            </w:r>
            <w:r>
              <w:rPr>
                <w:sz w:val="24"/>
              </w:rPr>
              <w:t>D.C</w:t>
            </w:r>
            <w:r w:rsidR="00B03A3B">
              <w:rPr>
                <w:sz w:val="24"/>
              </w:rPr>
              <w:t xml:space="preserve">. </w:t>
            </w:r>
            <w:r>
              <w:rPr>
                <w:spacing w:val="-2"/>
                <w:sz w:val="24"/>
              </w:rPr>
              <w:t>Generator</w:t>
            </w:r>
          </w:p>
        </w:tc>
      </w:tr>
      <w:tr w:rsidR="00FD7DFB" w14:paraId="7124ED69" w14:textId="77777777" w:rsidTr="007E1FC8">
        <w:trPr>
          <w:trHeight w:val="613"/>
        </w:trPr>
        <w:tc>
          <w:tcPr>
            <w:tcW w:w="9272" w:type="dxa"/>
          </w:tcPr>
          <w:p w14:paraId="53013A43" w14:textId="77777777" w:rsidR="00FD7DFB" w:rsidRDefault="00FD7DFB" w:rsidP="007E1FC8">
            <w:pPr>
              <w:pStyle w:val="TableParagraph"/>
              <w:spacing w:line="270" w:lineRule="exact"/>
              <w:ind w:left="108"/>
              <w:rPr>
                <w:sz w:val="24"/>
              </w:rPr>
            </w:pPr>
            <w:r>
              <w:rPr>
                <w:sz w:val="24"/>
              </w:rPr>
              <w:t>Compare</w:t>
            </w:r>
            <w:r w:rsidR="00B03A3B">
              <w:rPr>
                <w:sz w:val="24"/>
              </w:rPr>
              <w:t xml:space="preserve"> </w:t>
            </w:r>
            <w:r>
              <w:rPr>
                <w:sz w:val="24"/>
              </w:rPr>
              <w:t>the</w:t>
            </w:r>
            <w:r w:rsidR="00B03A3B">
              <w:rPr>
                <w:sz w:val="24"/>
              </w:rPr>
              <w:t xml:space="preserve"> </w:t>
            </w:r>
            <w:r>
              <w:rPr>
                <w:sz w:val="24"/>
              </w:rPr>
              <w:t>performance</w:t>
            </w:r>
            <w:r w:rsidR="00B03A3B">
              <w:rPr>
                <w:sz w:val="24"/>
              </w:rPr>
              <w:t xml:space="preserve"> </w:t>
            </w:r>
            <w:r>
              <w:rPr>
                <w:sz w:val="24"/>
              </w:rPr>
              <w:t>characteristics</w:t>
            </w:r>
            <w:r w:rsidR="00B03A3B">
              <w:rPr>
                <w:sz w:val="24"/>
              </w:rPr>
              <w:t xml:space="preserve"> </w:t>
            </w:r>
            <w:r>
              <w:rPr>
                <w:sz w:val="24"/>
              </w:rPr>
              <w:t>of</w:t>
            </w:r>
            <w:r w:rsidR="00B03A3B">
              <w:rPr>
                <w:sz w:val="24"/>
              </w:rPr>
              <w:t xml:space="preserve"> </w:t>
            </w:r>
            <w:r>
              <w:rPr>
                <w:sz w:val="24"/>
              </w:rPr>
              <w:t>D.C</w:t>
            </w:r>
            <w:r w:rsidR="00B03A3B">
              <w:rPr>
                <w:sz w:val="24"/>
              </w:rPr>
              <w:t xml:space="preserve">. </w:t>
            </w:r>
            <w:r>
              <w:rPr>
                <w:spacing w:val="-2"/>
                <w:sz w:val="24"/>
              </w:rPr>
              <w:t>Generators</w:t>
            </w:r>
          </w:p>
        </w:tc>
      </w:tr>
      <w:tr w:rsidR="00FD7DFB" w14:paraId="21BD67DC" w14:textId="77777777" w:rsidTr="007E1FC8">
        <w:trPr>
          <w:trHeight w:val="613"/>
        </w:trPr>
        <w:tc>
          <w:tcPr>
            <w:tcW w:w="9272" w:type="dxa"/>
          </w:tcPr>
          <w:p w14:paraId="30B4C384" w14:textId="77777777" w:rsidR="00FD7DFB" w:rsidRDefault="00FD7DFB" w:rsidP="007E1FC8">
            <w:pPr>
              <w:pStyle w:val="TableParagraph"/>
              <w:spacing w:line="270" w:lineRule="exact"/>
              <w:ind w:left="108"/>
              <w:rPr>
                <w:sz w:val="24"/>
              </w:rPr>
            </w:pPr>
            <w:r>
              <w:rPr>
                <w:sz w:val="24"/>
              </w:rPr>
              <w:t>Explain</w:t>
            </w:r>
            <w:r w:rsidR="00B03A3B">
              <w:rPr>
                <w:sz w:val="24"/>
              </w:rPr>
              <w:t xml:space="preserve"> </w:t>
            </w:r>
            <w:r>
              <w:rPr>
                <w:sz w:val="24"/>
              </w:rPr>
              <w:t>the working</w:t>
            </w:r>
            <w:r w:rsidR="00B03A3B">
              <w:rPr>
                <w:sz w:val="24"/>
              </w:rPr>
              <w:t xml:space="preserve"> </w:t>
            </w:r>
            <w:r>
              <w:rPr>
                <w:sz w:val="24"/>
              </w:rPr>
              <w:t>of D.C</w:t>
            </w:r>
            <w:r w:rsidR="00B03A3B">
              <w:rPr>
                <w:sz w:val="24"/>
              </w:rPr>
              <w:t xml:space="preserve">. </w:t>
            </w:r>
            <w:r>
              <w:rPr>
                <w:sz w:val="24"/>
              </w:rPr>
              <w:t>Motors and</w:t>
            </w:r>
            <w:r w:rsidR="00B03A3B">
              <w:rPr>
                <w:sz w:val="24"/>
              </w:rPr>
              <w:t xml:space="preserve"> </w:t>
            </w:r>
            <w:r>
              <w:rPr>
                <w:sz w:val="24"/>
              </w:rPr>
              <w:t>Calculate</w:t>
            </w:r>
            <w:r w:rsidR="00B03A3B">
              <w:rPr>
                <w:sz w:val="24"/>
              </w:rPr>
              <w:t xml:space="preserve"> </w:t>
            </w:r>
            <w:r>
              <w:rPr>
                <w:spacing w:val="-2"/>
                <w:sz w:val="24"/>
              </w:rPr>
              <w:t>efficiency</w:t>
            </w:r>
          </w:p>
        </w:tc>
      </w:tr>
      <w:tr w:rsidR="00FD7DFB" w14:paraId="7211C7F8" w14:textId="77777777" w:rsidTr="007E1FC8">
        <w:trPr>
          <w:trHeight w:val="834"/>
        </w:trPr>
        <w:tc>
          <w:tcPr>
            <w:tcW w:w="9272" w:type="dxa"/>
          </w:tcPr>
          <w:p w14:paraId="7A4632A4" w14:textId="77777777" w:rsidR="00FD7DFB" w:rsidRDefault="00FD7DFB" w:rsidP="007E1FC8">
            <w:pPr>
              <w:pStyle w:val="TableParagraph"/>
              <w:spacing w:line="276" w:lineRule="auto"/>
              <w:ind w:left="108"/>
              <w:rPr>
                <w:sz w:val="24"/>
              </w:rPr>
            </w:pPr>
            <w:r>
              <w:rPr>
                <w:sz w:val="24"/>
              </w:rPr>
              <w:t>Explain</w:t>
            </w:r>
            <w:r w:rsidR="00B03A3B">
              <w:rPr>
                <w:sz w:val="24"/>
              </w:rPr>
              <w:t xml:space="preserve"> </w:t>
            </w:r>
            <w:r>
              <w:rPr>
                <w:sz w:val="24"/>
              </w:rPr>
              <w:t>Starters,</w:t>
            </w:r>
            <w:r w:rsidR="00B03A3B">
              <w:rPr>
                <w:sz w:val="24"/>
              </w:rPr>
              <w:t xml:space="preserve"> </w:t>
            </w:r>
            <w:r>
              <w:rPr>
                <w:sz w:val="24"/>
              </w:rPr>
              <w:t>the</w:t>
            </w:r>
            <w:r w:rsidR="00B03A3B">
              <w:rPr>
                <w:sz w:val="24"/>
              </w:rPr>
              <w:t xml:space="preserve"> </w:t>
            </w:r>
            <w:r>
              <w:rPr>
                <w:sz w:val="24"/>
              </w:rPr>
              <w:t>performance</w:t>
            </w:r>
            <w:r w:rsidR="00B03A3B">
              <w:rPr>
                <w:sz w:val="24"/>
              </w:rPr>
              <w:t xml:space="preserve"> </w:t>
            </w:r>
            <w:r>
              <w:rPr>
                <w:sz w:val="24"/>
              </w:rPr>
              <w:t>characteristics</w:t>
            </w:r>
            <w:r w:rsidR="00B03A3B">
              <w:rPr>
                <w:sz w:val="24"/>
              </w:rPr>
              <w:t xml:space="preserve"> </w:t>
            </w:r>
            <w:r>
              <w:rPr>
                <w:sz w:val="24"/>
              </w:rPr>
              <w:t>of</w:t>
            </w:r>
            <w:r w:rsidR="00B03A3B">
              <w:rPr>
                <w:sz w:val="24"/>
              </w:rPr>
              <w:t xml:space="preserve"> </w:t>
            </w:r>
            <w:r>
              <w:rPr>
                <w:sz w:val="24"/>
              </w:rPr>
              <w:t>D.C</w:t>
            </w:r>
            <w:r w:rsidR="00B03A3B">
              <w:rPr>
                <w:sz w:val="24"/>
              </w:rPr>
              <w:t xml:space="preserve">. </w:t>
            </w:r>
            <w:r>
              <w:rPr>
                <w:sz w:val="24"/>
              </w:rPr>
              <w:t>Motors</w:t>
            </w:r>
            <w:r w:rsidR="00B03A3B">
              <w:rPr>
                <w:sz w:val="24"/>
              </w:rPr>
              <w:t xml:space="preserve"> </w:t>
            </w:r>
            <w:r>
              <w:rPr>
                <w:sz w:val="24"/>
              </w:rPr>
              <w:t>and</w:t>
            </w:r>
            <w:r w:rsidR="00B03A3B">
              <w:rPr>
                <w:sz w:val="24"/>
              </w:rPr>
              <w:t xml:space="preserve"> </w:t>
            </w:r>
            <w:r>
              <w:rPr>
                <w:sz w:val="24"/>
              </w:rPr>
              <w:t>different</w:t>
            </w:r>
            <w:r w:rsidR="00B03A3B">
              <w:rPr>
                <w:sz w:val="24"/>
              </w:rPr>
              <w:t xml:space="preserve"> </w:t>
            </w:r>
            <w:r>
              <w:rPr>
                <w:sz w:val="24"/>
              </w:rPr>
              <w:t>methods</w:t>
            </w:r>
            <w:r w:rsidR="00B03A3B">
              <w:rPr>
                <w:sz w:val="24"/>
              </w:rPr>
              <w:t xml:space="preserve"> </w:t>
            </w:r>
            <w:r>
              <w:rPr>
                <w:sz w:val="24"/>
              </w:rPr>
              <w:t>of control speed</w:t>
            </w:r>
          </w:p>
        </w:tc>
      </w:tr>
      <w:tr w:rsidR="00FD7DFB" w14:paraId="148257FC" w14:textId="77777777" w:rsidTr="007E1FC8">
        <w:trPr>
          <w:trHeight w:val="835"/>
        </w:trPr>
        <w:tc>
          <w:tcPr>
            <w:tcW w:w="9272" w:type="dxa"/>
          </w:tcPr>
          <w:p w14:paraId="2F3161D1" w14:textId="77777777" w:rsidR="00FD7DFB" w:rsidRDefault="00FD7DFB" w:rsidP="007E1FC8">
            <w:pPr>
              <w:pStyle w:val="TableParagraph"/>
              <w:spacing w:line="276" w:lineRule="auto"/>
              <w:ind w:left="108" w:firstLine="60"/>
              <w:rPr>
                <w:sz w:val="24"/>
              </w:rPr>
            </w:pPr>
            <w:r>
              <w:rPr>
                <w:sz w:val="24"/>
              </w:rPr>
              <w:t>Determine the performance of DC Motors by conducting tests on DC Motor and enumerate braking methods of D.C Motor</w:t>
            </w:r>
          </w:p>
        </w:tc>
      </w:tr>
      <w:tr w:rsidR="00FD7DFB" w14:paraId="3830DB42" w14:textId="77777777" w:rsidTr="00B03A3B">
        <w:trPr>
          <w:trHeight w:val="782"/>
        </w:trPr>
        <w:tc>
          <w:tcPr>
            <w:tcW w:w="9272" w:type="dxa"/>
          </w:tcPr>
          <w:p w14:paraId="677615D8" w14:textId="77777777" w:rsidR="00FD7DFB" w:rsidRDefault="00FD7DFB" w:rsidP="007E1FC8">
            <w:pPr>
              <w:pStyle w:val="TableParagraph"/>
              <w:spacing w:line="270" w:lineRule="exact"/>
              <w:ind w:left="108"/>
              <w:rPr>
                <w:sz w:val="24"/>
              </w:rPr>
            </w:pPr>
            <w:r>
              <w:rPr>
                <w:sz w:val="24"/>
              </w:rPr>
              <w:t>Use</w:t>
            </w:r>
            <w:r w:rsidR="00B03A3B">
              <w:rPr>
                <w:sz w:val="24"/>
              </w:rPr>
              <w:t xml:space="preserve"> </w:t>
            </w:r>
            <w:r>
              <w:rPr>
                <w:sz w:val="24"/>
              </w:rPr>
              <w:t>different</w:t>
            </w:r>
            <w:r w:rsidR="00B03A3B">
              <w:rPr>
                <w:sz w:val="24"/>
              </w:rPr>
              <w:t xml:space="preserve"> </w:t>
            </w:r>
            <w:r>
              <w:rPr>
                <w:sz w:val="24"/>
              </w:rPr>
              <w:t>types</w:t>
            </w:r>
            <w:r w:rsidR="00B03A3B">
              <w:rPr>
                <w:sz w:val="24"/>
              </w:rPr>
              <w:t xml:space="preserve"> </w:t>
            </w:r>
            <w:r>
              <w:rPr>
                <w:sz w:val="24"/>
              </w:rPr>
              <w:t>of</w:t>
            </w:r>
            <w:r w:rsidR="00B03A3B">
              <w:rPr>
                <w:sz w:val="24"/>
              </w:rPr>
              <w:t xml:space="preserve"> </w:t>
            </w:r>
            <w:r>
              <w:rPr>
                <w:spacing w:val="-2"/>
                <w:sz w:val="24"/>
              </w:rPr>
              <w:t>Batteries</w:t>
            </w:r>
          </w:p>
        </w:tc>
      </w:tr>
    </w:tbl>
    <w:p w14:paraId="45583A02" w14:textId="77777777" w:rsidR="00FD7DFB" w:rsidRDefault="00FD7DFB" w:rsidP="00174112">
      <w:pPr>
        <w:rPr>
          <w:rFonts w:ascii="Times New Roman" w:eastAsia="Times New Roman" w:hAnsi="Times New Roman" w:cs="Times New Roman"/>
          <w:color w:val="000009"/>
          <w:sz w:val="24"/>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B03A3B" w14:paraId="3EC4576A" w14:textId="77777777" w:rsidTr="007E1FC8">
        <w:trPr>
          <w:trHeight w:val="440"/>
        </w:trPr>
        <w:tc>
          <w:tcPr>
            <w:tcW w:w="9018" w:type="dxa"/>
            <w:shd w:val="clear" w:color="auto" w:fill="A6A6A6" w:themeFill="background1" w:themeFillShade="A6"/>
          </w:tcPr>
          <w:p w14:paraId="64B6400E" w14:textId="77777777" w:rsidR="00B03A3B" w:rsidRPr="00B03A3B" w:rsidRDefault="00B03A3B" w:rsidP="00B03A3B">
            <w:pPr>
              <w:pStyle w:val="Default"/>
              <w:rPr>
                <w:sz w:val="23"/>
                <w:szCs w:val="23"/>
              </w:rPr>
            </w:pPr>
            <w:r w:rsidRPr="00AE3F54">
              <w:rPr>
                <w:b/>
                <w:bCs/>
                <w:szCs w:val="23"/>
              </w:rPr>
              <w:t xml:space="preserve">Course Contents </w:t>
            </w:r>
          </w:p>
        </w:tc>
      </w:tr>
    </w:tbl>
    <w:p w14:paraId="0D5A60CB" w14:textId="77777777" w:rsidR="00B03A3B" w:rsidRDefault="00B03A3B" w:rsidP="00B03A3B">
      <w:pPr>
        <w:jc w:val="both"/>
        <w:rPr>
          <w:rFonts w:ascii="Times New Roman" w:eastAsia="Times New Roman" w:hAnsi="Times New Roman" w:cs="Times New Roman"/>
          <w:sz w:val="24"/>
        </w:rPr>
      </w:pPr>
    </w:p>
    <w:p w14:paraId="5F3FF2B5" w14:textId="77777777" w:rsidR="00B03A3B" w:rsidRPr="00B03A3B" w:rsidRDefault="00B03A3B" w:rsidP="00B03A3B">
      <w:pPr>
        <w:jc w:val="both"/>
        <w:rPr>
          <w:rFonts w:ascii="Times New Roman" w:eastAsia="Times New Roman" w:hAnsi="Times New Roman" w:cs="Times New Roman"/>
          <w:b/>
          <w:sz w:val="24"/>
        </w:rPr>
      </w:pPr>
      <w:r w:rsidRPr="00B03A3B">
        <w:rPr>
          <w:rFonts w:ascii="Times New Roman" w:eastAsia="Times New Roman" w:hAnsi="Times New Roman" w:cs="Times New Roman"/>
          <w:b/>
          <w:sz w:val="24"/>
        </w:rPr>
        <w:t>UNIT 1</w:t>
      </w:r>
      <w:r w:rsidR="00717994">
        <w:rPr>
          <w:rFonts w:ascii="Times New Roman" w:eastAsia="Times New Roman" w:hAnsi="Times New Roman" w:cs="Times New Roman"/>
          <w:b/>
          <w:sz w:val="24"/>
        </w:rPr>
        <w:t>:</w:t>
      </w:r>
      <w:r w:rsidRPr="00B03A3B">
        <w:rPr>
          <w:rFonts w:ascii="Times New Roman" w:eastAsia="Times New Roman" w:hAnsi="Times New Roman" w:cs="Times New Roman"/>
          <w:b/>
          <w:sz w:val="24"/>
        </w:rPr>
        <w:t xml:space="preserve"> Fundamentals of D.C Generators </w:t>
      </w:r>
      <w:r>
        <w:rPr>
          <w:rFonts w:ascii="Times New Roman" w:eastAsia="Times New Roman" w:hAnsi="Times New Roman" w:cs="Times New Roman"/>
          <w:b/>
          <w:sz w:val="24"/>
        </w:rPr>
        <w:tab/>
        <w:t xml:space="preserve">             </w:t>
      </w:r>
      <w:r w:rsidRPr="00B03A3B">
        <w:rPr>
          <w:rFonts w:ascii="Times New Roman" w:eastAsia="Times New Roman" w:hAnsi="Times New Roman" w:cs="Times New Roman"/>
          <w:b/>
          <w:sz w:val="24"/>
        </w:rPr>
        <w:t xml:space="preserve">Duration: 14 Periods (L: 11 - T: 3) </w:t>
      </w:r>
    </w:p>
    <w:p w14:paraId="334EF4FA" w14:textId="77777777" w:rsidR="00B03A3B" w:rsidRDefault="00B03A3B" w:rsidP="00B03A3B">
      <w:pPr>
        <w:jc w:val="both"/>
        <w:rPr>
          <w:rFonts w:ascii="Times New Roman" w:eastAsia="Times New Roman" w:hAnsi="Times New Roman" w:cs="Times New Roman"/>
          <w:sz w:val="24"/>
        </w:rPr>
      </w:pPr>
      <w:r w:rsidRPr="00B03A3B">
        <w:rPr>
          <w:rFonts w:ascii="Times New Roman" w:eastAsia="Times New Roman" w:hAnsi="Times New Roman" w:cs="Times New Roman"/>
          <w:sz w:val="24"/>
        </w:rPr>
        <w:t>Dynamically induced E.M.F- Fleming’s right hand rule - electromechanical energy conversion - working principle of D.C generator - simple loop generator – construction and functions of each part of D.C generator with neat sketches - Lap and Wave windings – - E.M.F equation -Classification of generators based on excitation- Voltage and Current equations of different types of D.C Generators with schematic diagrams– power stages of DC generator - losses in D.C machines-efficiency –condition for maximum efficiency - simple problems</w:t>
      </w:r>
      <w:r>
        <w:rPr>
          <w:rFonts w:ascii="Times New Roman" w:eastAsia="Times New Roman" w:hAnsi="Times New Roman" w:cs="Times New Roman"/>
          <w:sz w:val="24"/>
        </w:rPr>
        <w:t>.</w:t>
      </w:r>
    </w:p>
    <w:p w14:paraId="7718F1E2" w14:textId="77777777" w:rsidR="00B03A3B" w:rsidRDefault="00B03A3B" w:rsidP="00B03A3B">
      <w:pPr>
        <w:jc w:val="both"/>
        <w:rPr>
          <w:rFonts w:ascii="Times New Roman" w:eastAsia="Times New Roman" w:hAnsi="Times New Roman" w:cs="Times New Roman"/>
          <w:b/>
          <w:bCs/>
          <w:sz w:val="24"/>
        </w:rPr>
      </w:pPr>
      <w:r w:rsidRPr="00B03A3B">
        <w:rPr>
          <w:rFonts w:ascii="Times New Roman" w:eastAsia="Times New Roman" w:hAnsi="Times New Roman" w:cs="Times New Roman"/>
          <w:b/>
          <w:bCs/>
          <w:sz w:val="24"/>
        </w:rPr>
        <w:t>UNIT 2</w:t>
      </w:r>
      <w:r w:rsidR="00717994">
        <w:rPr>
          <w:rFonts w:ascii="Times New Roman" w:eastAsia="Times New Roman" w:hAnsi="Times New Roman" w:cs="Times New Roman"/>
          <w:b/>
          <w:bCs/>
          <w:sz w:val="24"/>
        </w:rPr>
        <w:t>:</w:t>
      </w:r>
      <w:r w:rsidRPr="00B03A3B">
        <w:rPr>
          <w:rFonts w:ascii="Times New Roman" w:eastAsia="Times New Roman" w:hAnsi="Times New Roman" w:cs="Times New Roman"/>
          <w:b/>
          <w:bCs/>
          <w:sz w:val="24"/>
        </w:rPr>
        <w:t xml:space="preserve"> Armature Reaction and Characteristics of D.C Generator </w:t>
      </w:r>
    </w:p>
    <w:p w14:paraId="13046DDB" w14:textId="77777777" w:rsidR="00B03A3B" w:rsidRDefault="00B03A3B" w:rsidP="00B03A3B">
      <w:pPr>
        <w:ind w:left="5040" w:firstLine="720"/>
        <w:jc w:val="both"/>
        <w:rPr>
          <w:rFonts w:ascii="Times New Roman" w:eastAsia="Times New Roman" w:hAnsi="Times New Roman" w:cs="Times New Roman"/>
          <w:b/>
          <w:bCs/>
          <w:sz w:val="24"/>
        </w:rPr>
      </w:pPr>
      <w:r w:rsidRPr="00B03A3B">
        <w:rPr>
          <w:rFonts w:ascii="Times New Roman" w:eastAsia="Times New Roman" w:hAnsi="Times New Roman" w:cs="Times New Roman"/>
          <w:b/>
          <w:bCs/>
          <w:sz w:val="24"/>
        </w:rPr>
        <w:t xml:space="preserve">Duration: 11 Periods (L:9 - T: 2) </w:t>
      </w:r>
    </w:p>
    <w:p w14:paraId="2BF71CB0" w14:textId="77777777" w:rsidR="00B03A3B" w:rsidRDefault="00B03A3B" w:rsidP="00B03A3B">
      <w:pPr>
        <w:jc w:val="both"/>
        <w:rPr>
          <w:rFonts w:ascii="Times New Roman" w:eastAsia="Times New Roman" w:hAnsi="Times New Roman" w:cs="Times New Roman"/>
          <w:sz w:val="24"/>
        </w:rPr>
      </w:pPr>
      <w:r w:rsidRPr="00B03A3B">
        <w:rPr>
          <w:rFonts w:ascii="Times New Roman" w:eastAsia="Times New Roman" w:hAnsi="Times New Roman" w:cs="Times New Roman"/>
          <w:sz w:val="24"/>
        </w:rPr>
        <w:t xml:space="preserve">Armature reaction, Formula for Demagnetization &amp; Cross magnetization </w:t>
      </w:r>
      <w:proofErr w:type="spellStart"/>
      <w:r w:rsidRPr="00B03A3B">
        <w:rPr>
          <w:rFonts w:ascii="Times New Roman" w:eastAsia="Times New Roman" w:hAnsi="Times New Roman" w:cs="Times New Roman"/>
          <w:sz w:val="24"/>
        </w:rPr>
        <w:t>AT</w:t>
      </w:r>
      <w:r w:rsidRPr="00B03A3B">
        <w:rPr>
          <w:rFonts w:ascii="Times New Roman" w:eastAsia="Times New Roman" w:hAnsi="Times New Roman" w:cs="Times New Roman"/>
          <w:sz w:val="24"/>
          <w:vertAlign w:val="subscript"/>
        </w:rPr>
        <w:t>d</w:t>
      </w:r>
      <w:proofErr w:type="spellEnd"/>
      <w:r w:rsidRPr="00B03A3B">
        <w:rPr>
          <w:rFonts w:ascii="Times New Roman" w:eastAsia="Times New Roman" w:hAnsi="Times New Roman" w:cs="Times New Roman"/>
          <w:sz w:val="24"/>
        </w:rPr>
        <w:t xml:space="preserve"> per pole and </w:t>
      </w:r>
      <w:proofErr w:type="spellStart"/>
      <w:r w:rsidRPr="00B03A3B">
        <w:rPr>
          <w:rFonts w:ascii="Times New Roman" w:eastAsia="Times New Roman" w:hAnsi="Times New Roman" w:cs="Times New Roman"/>
          <w:sz w:val="24"/>
        </w:rPr>
        <w:t>AT</w:t>
      </w:r>
      <w:r w:rsidRPr="00B03A3B">
        <w:rPr>
          <w:rFonts w:ascii="Times New Roman" w:eastAsia="Times New Roman" w:hAnsi="Times New Roman" w:cs="Times New Roman"/>
          <w:sz w:val="24"/>
          <w:vertAlign w:val="subscript"/>
        </w:rPr>
        <w:t>c</w:t>
      </w:r>
      <w:proofErr w:type="spellEnd"/>
      <w:r w:rsidRPr="00B03A3B">
        <w:rPr>
          <w:rFonts w:ascii="Times New Roman" w:eastAsia="Times New Roman" w:hAnsi="Times New Roman" w:cs="Times New Roman"/>
          <w:sz w:val="24"/>
          <w:vertAlign w:val="subscript"/>
        </w:rPr>
        <w:t xml:space="preserve"> </w:t>
      </w:r>
      <w:r w:rsidRPr="00B03A3B">
        <w:rPr>
          <w:rFonts w:ascii="Times New Roman" w:eastAsia="Times New Roman" w:hAnsi="Times New Roman" w:cs="Times New Roman"/>
          <w:sz w:val="24"/>
        </w:rPr>
        <w:t>per pole- simple problems-commutation –methods of improving commutation- O.C.C, internal, external characteristics of Separately excited, Shunt, Series and Compound generators- Conditions for building up of EMF – reasons for not building up of E.M.F. - - parallel operation of generators - Applications of D.C generators – Welding Generator.</w:t>
      </w:r>
    </w:p>
    <w:p w14:paraId="42145345" w14:textId="77777777" w:rsidR="00B03A3B" w:rsidRDefault="00B03A3B" w:rsidP="00B03A3B">
      <w:pPr>
        <w:jc w:val="both"/>
        <w:rPr>
          <w:rFonts w:ascii="Times New Roman" w:eastAsia="Times New Roman" w:hAnsi="Times New Roman" w:cs="Times New Roman"/>
          <w:sz w:val="24"/>
        </w:rPr>
      </w:pPr>
    </w:p>
    <w:p w14:paraId="20CB54E9" w14:textId="77777777" w:rsidR="00B03A3B" w:rsidRDefault="00B03A3B" w:rsidP="00B03A3B">
      <w:pPr>
        <w:jc w:val="both"/>
        <w:rPr>
          <w:rFonts w:ascii="Times New Roman" w:eastAsia="Times New Roman" w:hAnsi="Times New Roman" w:cs="Times New Roman"/>
          <w:b/>
          <w:bCs/>
          <w:sz w:val="24"/>
        </w:rPr>
      </w:pPr>
      <w:r w:rsidRPr="00B03A3B">
        <w:rPr>
          <w:rFonts w:ascii="Times New Roman" w:eastAsia="Times New Roman" w:hAnsi="Times New Roman" w:cs="Times New Roman"/>
          <w:b/>
          <w:bCs/>
          <w:sz w:val="24"/>
        </w:rPr>
        <w:lastRenderedPageBreak/>
        <w:t>UNIT 3</w:t>
      </w:r>
      <w:r w:rsidR="00717994">
        <w:rPr>
          <w:rFonts w:ascii="Times New Roman" w:eastAsia="Times New Roman" w:hAnsi="Times New Roman" w:cs="Times New Roman"/>
          <w:b/>
          <w:bCs/>
          <w:sz w:val="24"/>
        </w:rPr>
        <w:t>:</w:t>
      </w:r>
      <w:r w:rsidRPr="00B03A3B">
        <w:rPr>
          <w:rFonts w:ascii="Times New Roman" w:eastAsia="Times New Roman" w:hAnsi="Times New Roman" w:cs="Times New Roman"/>
          <w:b/>
          <w:bCs/>
          <w:sz w:val="24"/>
        </w:rPr>
        <w:t xml:space="preserve"> Fundamentals of D.C Motors </w:t>
      </w:r>
      <w:r>
        <w:rPr>
          <w:rFonts w:ascii="Times New Roman" w:eastAsia="Times New Roman" w:hAnsi="Times New Roman" w:cs="Times New Roman"/>
          <w:b/>
          <w:bCs/>
          <w:sz w:val="24"/>
        </w:rPr>
        <w:tab/>
      </w:r>
      <w:r>
        <w:rPr>
          <w:rFonts w:ascii="Times New Roman" w:eastAsia="Times New Roman" w:hAnsi="Times New Roman" w:cs="Times New Roman"/>
          <w:b/>
          <w:bCs/>
          <w:sz w:val="24"/>
        </w:rPr>
        <w:tab/>
      </w:r>
      <w:r>
        <w:rPr>
          <w:rFonts w:ascii="Times New Roman" w:eastAsia="Times New Roman" w:hAnsi="Times New Roman" w:cs="Times New Roman"/>
          <w:b/>
          <w:bCs/>
          <w:sz w:val="24"/>
        </w:rPr>
        <w:tab/>
        <w:t xml:space="preserve">   </w:t>
      </w:r>
      <w:r w:rsidRPr="00B03A3B">
        <w:rPr>
          <w:rFonts w:ascii="Times New Roman" w:eastAsia="Times New Roman" w:hAnsi="Times New Roman" w:cs="Times New Roman"/>
          <w:b/>
          <w:bCs/>
          <w:sz w:val="24"/>
        </w:rPr>
        <w:t xml:space="preserve">Duration: 15 Periods (L:12 - T:3) </w:t>
      </w:r>
    </w:p>
    <w:p w14:paraId="33853621" w14:textId="1038F251" w:rsidR="00B03A3B" w:rsidRDefault="00B03A3B" w:rsidP="00B03A3B">
      <w:pPr>
        <w:jc w:val="both"/>
        <w:rPr>
          <w:rFonts w:ascii="Times New Roman" w:eastAsia="Times New Roman" w:hAnsi="Times New Roman" w:cs="Times New Roman"/>
          <w:sz w:val="24"/>
        </w:rPr>
      </w:pPr>
      <w:r w:rsidRPr="00B03A3B">
        <w:rPr>
          <w:rFonts w:ascii="Times New Roman" w:eastAsia="Times New Roman" w:hAnsi="Times New Roman" w:cs="Times New Roman"/>
          <w:sz w:val="24"/>
        </w:rPr>
        <w:t>Fleming’s left hand rule - working of D.C motors – significance of back E.M.F.-classification of DC motors- Connection diagrams, voltage and current equations for different D.C motors-Problems – Torque equation-Armature torque (T</w:t>
      </w:r>
      <w:r w:rsidRPr="00B03A3B">
        <w:rPr>
          <w:rFonts w:ascii="Times New Roman" w:eastAsia="Times New Roman" w:hAnsi="Times New Roman" w:cs="Times New Roman"/>
          <w:sz w:val="24"/>
          <w:vertAlign w:val="subscript"/>
        </w:rPr>
        <w:t>a</w:t>
      </w:r>
      <w:r w:rsidRPr="00B03A3B">
        <w:rPr>
          <w:rFonts w:ascii="Times New Roman" w:eastAsia="Times New Roman" w:hAnsi="Times New Roman" w:cs="Times New Roman"/>
          <w:sz w:val="24"/>
        </w:rPr>
        <w:t>) , shaft torque (</w:t>
      </w:r>
      <w:proofErr w:type="spellStart"/>
      <w:r w:rsidRPr="00B03A3B">
        <w:rPr>
          <w:rFonts w:ascii="Times New Roman" w:eastAsia="Times New Roman" w:hAnsi="Times New Roman" w:cs="Times New Roman"/>
          <w:sz w:val="24"/>
        </w:rPr>
        <w:t>T</w:t>
      </w:r>
      <w:r w:rsidRPr="00B03A3B">
        <w:rPr>
          <w:rFonts w:ascii="Times New Roman" w:eastAsia="Times New Roman" w:hAnsi="Times New Roman" w:cs="Times New Roman"/>
          <w:sz w:val="24"/>
          <w:vertAlign w:val="subscript"/>
        </w:rPr>
        <w:t>sh</w:t>
      </w:r>
      <w:proofErr w:type="spellEnd"/>
      <w:r w:rsidRPr="00B03A3B">
        <w:rPr>
          <w:rFonts w:ascii="Times New Roman" w:eastAsia="Times New Roman" w:hAnsi="Times New Roman" w:cs="Times New Roman"/>
          <w:sz w:val="24"/>
        </w:rPr>
        <w:t>) and loss torque(T</w:t>
      </w:r>
      <w:r w:rsidRPr="00B03A3B">
        <w:rPr>
          <w:rFonts w:ascii="Times New Roman" w:eastAsia="Times New Roman" w:hAnsi="Times New Roman" w:cs="Times New Roman"/>
          <w:sz w:val="24"/>
          <w:vertAlign w:val="subscript"/>
        </w:rPr>
        <w:t>L</w:t>
      </w:r>
      <w:r w:rsidRPr="00B03A3B">
        <w:rPr>
          <w:rFonts w:ascii="Times New Roman" w:eastAsia="Times New Roman" w:hAnsi="Times New Roman" w:cs="Times New Roman"/>
          <w:sz w:val="24"/>
        </w:rPr>
        <w:t>)–Problems on Torque- Different losses-power stages-efficiency-Simple Problems on losses and efficiency.</w:t>
      </w:r>
      <w:r w:rsidR="00FD13BE">
        <w:rPr>
          <w:rFonts w:ascii="Times New Roman" w:eastAsia="Times New Roman" w:hAnsi="Times New Roman" w:cs="Times New Roman"/>
          <w:sz w:val="24"/>
        </w:rPr>
        <w:t xml:space="preserve"> BLDC motor - working principle - advantages disadvantages and applications.</w:t>
      </w:r>
    </w:p>
    <w:p w14:paraId="187A4E68" w14:textId="062E05D5" w:rsidR="00B03A3B" w:rsidRDefault="00B03A3B" w:rsidP="00B03A3B">
      <w:pPr>
        <w:ind w:left="5850" w:hanging="5760"/>
        <w:jc w:val="both"/>
        <w:rPr>
          <w:rFonts w:ascii="Times New Roman" w:eastAsia="Times New Roman" w:hAnsi="Times New Roman" w:cs="Times New Roman"/>
          <w:b/>
          <w:bCs/>
          <w:sz w:val="24"/>
        </w:rPr>
      </w:pPr>
      <w:r w:rsidRPr="00B03A3B">
        <w:rPr>
          <w:rFonts w:ascii="Times New Roman" w:eastAsia="Times New Roman" w:hAnsi="Times New Roman" w:cs="Times New Roman"/>
          <w:b/>
          <w:bCs/>
          <w:sz w:val="24"/>
        </w:rPr>
        <w:t>UNIT</w:t>
      </w:r>
      <w:r>
        <w:rPr>
          <w:rFonts w:ascii="Times New Roman" w:eastAsia="Times New Roman" w:hAnsi="Times New Roman" w:cs="Times New Roman"/>
          <w:b/>
          <w:bCs/>
          <w:sz w:val="24"/>
        </w:rPr>
        <w:t xml:space="preserve"> </w:t>
      </w:r>
      <w:r w:rsidR="00717994">
        <w:rPr>
          <w:rFonts w:ascii="Times New Roman" w:eastAsia="Times New Roman" w:hAnsi="Times New Roman" w:cs="Times New Roman"/>
          <w:b/>
          <w:bCs/>
          <w:sz w:val="24"/>
        </w:rPr>
        <w:t>4</w:t>
      </w:r>
      <w:r w:rsidRPr="00B03A3B">
        <w:rPr>
          <w:rFonts w:ascii="Times New Roman" w:eastAsia="Times New Roman" w:hAnsi="Times New Roman" w:cs="Times New Roman"/>
          <w:b/>
          <w:bCs/>
          <w:sz w:val="24"/>
        </w:rPr>
        <w:t xml:space="preserve">: Starters, Characteristics, Applications of D.C Motors </w:t>
      </w:r>
      <w:proofErr w:type="gramStart"/>
      <w:r w:rsidRPr="00B03A3B">
        <w:rPr>
          <w:rFonts w:ascii="Times New Roman" w:eastAsia="Times New Roman" w:hAnsi="Times New Roman" w:cs="Times New Roman"/>
          <w:b/>
          <w:bCs/>
          <w:sz w:val="24"/>
        </w:rPr>
        <w:t>And</w:t>
      </w:r>
      <w:proofErr w:type="gramEnd"/>
      <w:r w:rsidRPr="00B03A3B">
        <w:rPr>
          <w:rFonts w:ascii="Times New Roman" w:eastAsia="Times New Roman" w:hAnsi="Times New Roman" w:cs="Times New Roman"/>
          <w:b/>
          <w:bCs/>
          <w:sz w:val="24"/>
        </w:rPr>
        <w:t xml:space="preserve"> Speed </w:t>
      </w:r>
      <w:proofErr w:type="gramStart"/>
      <w:r w:rsidR="00717994">
        <w:rPr>
          <w:rFonts w:ascii="Times New Roman" w:eastAsia="Times New Roman" w:hAnsi="Times New Roman" w:cs="Times New Roman"/>
          <w:b/>
          <w:bCs/>
          <w:sz w:val="24"/>
        </w:rPr>
        <w:t>control</w:t>
      </w:r>
      <w:proofErr w:type="gramEnd"/>
      <w:r>
        <w:rPr>
          <w:rFonts w:ascii="Times New Roman" w:eastAsia="Times New Roman" w:hAnsi="Times New Roman" w:cs="Times New Roman"/>
          <w:b/>
          <w:bCs/>
          <w:sz w:val="24"/>
        </w:rPr>
        <w:t xml:space="preserve"> </w:t>
      </w:r>
      <w:r w:rsidRPr="00B03A3B">
        <w:rPr>
          <w:rFonts w:ascii="Times New Roman" w:eastAsia="Times New Roman" w:hAnsi="Times New Roman" w:cs="Times New Roman"/>
          <w:b/>
          <w:bCs/>
          <w:sz w:val="24"/>
        </w:rPr>
        <w:t>Duration: 1</w:t>
      </w:r>
      <w:r w:rsidR="00BC6B67">
        <w:rPr>
          <w:rFonts w:ascii="Times New Roman" w:eastAsia="Times New Roman" w:hAnsi="Times New Roman" w:cs="Times New Roman"/>
          <w:b/>
          <w:bCs/>
          <w:sz w:val="24"/>
        </w:rPr>
        <w:t>0</w:t>
      </w:r>
      <w:r w:rsidRPr="00B03A3B">
        <w:rPr>
          <w:rFonts w:ascii="Times New Roman" w:eastAsia="Times New Roman" w:hAnsi="Times New Roman" w:cs="Times New Roman"/>
          <w:b/>
          <w:bCs/>
          <w:sz w:val="24"/>
        </w:rPr>
        <w:t xml:space="preserve"> Periods (L: </w:t>
      </w:r>
      <w:r w:rsidR="00BC6B67">
        <w:rPr>
          <w:rFonts w:ascii="Times New Roman" w:eastAsia="Times New Roman" w:hAnsi="Times New Roman" w:cs="Times New Roman"/>
          <w:b/>
          <w:bCs/>
          <w:sz w:val="24"/>
        </w:rPr>
        <w:t>8</w:t>
      </w:r>
      <w:r w:rsidRPr="00B03A3B">
        <w:rPr>
          <w:rFonts w:ascii="Times New Roman" w:eastAsia="Times New Roman" w:hAnsi="Times New Roman" w:cs="Times New Roman"/>
          <w:b/>
          <w:bCs/>
          <w:sz w:val="24"/>
        </w:rPr>
        <w:t xml:space="preserve">– T:2) </w:t>
      </w:r>
    </w:p>
    <w:p w14:paraId="271EAB06" w14:textId="77777777" w:rsidR="00B03A3B" w:rsidRDefault="00B03A3B" w:rsidP="00B03A3B">
      <w:pPr>
        <w:jc w:val="both"/>
        <w:rPr>
          <w:rFonts w:ascii="Times New Roman" w:eastAsia="Times New Roman" w:hAnsi="Times New Roman" w:cs="Times New Roman"/>
          <w:sz w:val="24"/>
        </w:rPr>
      </w:pPr>
      <w:r w:rsidRPr="00B03A3B">
        <w:rPr>
          <w:rFonts w:ascii="Times New Roman" w:eastAsia="Times New Roman" w:hAnsi="Times New Roman" w:cs="Times New Roman"/>
          <w:sz w:val="24"/>
        </w:rPr>
        <w:t>Necessity of starter- 3-point starter, 4-point starter. Electrical and mechanical characteristics of D.C Shunt, Series and compound motors-Applications of D.C motors, Necessity of speed control- Speed controls for D.C shunt motors (flux control, armature voltage control and voltage control methods) - advantages and disadvantages -methods of speed control for DC series motors- problems</w:t>
      </w:r>
    </w:p>
    <w:p w14:paraId="5E93C458" w14:textId="77777777" w:rsidR="00717994" w:rsidRDefault="00717994" w:rsidP="00B03A3B">
      <w:pPr>
        <w:jc w:val="both"/>
        <w:rPr>
          <w:rFonts w:ascii="Times New Roman" w:eastAsia="Times New Roman" w:hAnsi="Times New Roman" w:cs="Times New Roman"/>
          <w:b/>
          <w:bCs/>
          <w:sz w:val="24"/>
        </w:rPr>
      </w:pPr>
      <w:r w:rsidRPr="00717994">
        <w:rPr>
          <w:rFonts w:ascii="Times New Roman" w:eastAsia="Times New Roman" w:hAnsi="Times New Roman" w:cs="Times New Roman"/>
          <w:b/>
          <w:bCs/>
          <w:sz w:val="24"/>
        </w:rPr>
        <w:t xml:space="preserve">UNIT 5: Testing and braking of D.C Motors </w:t>
      </w:r>
      <w:r>
        <w:rPr>
          <w:rFonts w:ascii="Times New Roman" w:eastAsia="Times New Roman" w:hAnsi="Times New Roman" w:cs="Times New Roman"/>
          <w:b/>
          <w:bCs/>
          <w:sz w:val="24"/>
        </w:rPr>
        <w:t xml:space="preserve">                    </w:t>
      </w:r>
      <w:r w:rsidRPr="00717994">
        <w:rPr>
          <w:rFonts w:ascii="Times New Roman" w:eastAsia="Times New Roman" w:hAnsi="Times New Roman" w:cs="Times New Roman"/>
          <w:b/>
          <w:bCs/>
          <w:sz w:val="24"/>
        </w:rPr>
        <w:t>Duration: 12 Periods (L: 10 – T:2)</w:t>
      </w:r>
    </w:p>
    <w:p w14:paraId="65E04287" w14:textId="77777777" w:rsidR="00B03A3B" w:rsidRDefault="00717994" w:rsidP="00B03A3B">
      <w:pPr>
        <w:jc w:val="both"/>
        <w:rPr>
          <w:rFonts w:ascii="Times New Roman" w:eastAsia="Times New Roman" w:hAnsi="Times New Roman" w:cs="Times New Roman"/>
          <w:sz w:val="24"/>
        </w:rPr>
      </w:pPr>
      <w:r w:rsidRPr="00717994">
        <w:rPr>
          <w:rFonts w:ascii="Times New Roman" w:eastAsia="Times New Roman" w:hAnsi="Times New Roman" w:cs="Times New Roman"/>
          <w:sz w:val="24"/>
        </w:rPr>
        <w:t>Brake test on D.C. Motors- Performance curves- Swinburne’s Test-advantages and disadvantages- problems. Types of braking – Advantages of Electrical braking- methods of Electrical braking- Plugging, Rheostatic braking and Regenerative braking applied to DC shunt and DC series motors</w:t>
      </w:r>
      <w:r>
        <w:rPr>
          <w:rFonts w:ascii="Times New Roman" w:eastAsia="Times New Roman" w:hAnsi="Times New Roman" w:cs="Times New Roman"/>
          <w:sz w:val="24"/>
        </w:rPr>
        <w:t>.</w:t>
      </w:r>
    </w:p>
    <w:p w14:paraId="676517B9" w14:textId="67FE9C97" w:rsidR="00717994" w:rsidRDefault="00717994" w:rsidP="00B03A3B">
      <w:pPr>
        <w:jc w:val="both"/>
        <w:rPr>
          <w:rFonts w:ascii="Times New Roman" w:eastAsia="Times New Roman" w:hAnsi="Times New Roman" w:cs="Times New Roman"/>
          <w:b/>
          <w:bCs/>
          <w:sz w:val="24"/>
        </w:rPr>
      </w:pPr>
      <w:r>
        <w:rPr>
          <w:rFonts w:ascii="Times New Roman" w:eastAsia="Times New Roman" w:hAnsi="Times New Roman" w:cs="Times New Roman"/>
          <w:b/>
          <w:bCs/>
          <w:sz w:val="24"/>
        </w:rPr>
        <w:t>UNIT 6</w:t>
      </w:r>
      <w:r w:rsidRPr="00717994">
        <w:rPr>
          <w:rFonts w:ascii="Times New Roman" w:eastAsia="Times New Roman" w:hAnsi="Times New Roman" w:cs="Times New Roman"/>
          <w:b/>
          <w:bCs/>
          <w:sz w:val="24"/>
        </w:rPr>
        <w:t xml:space="preserve">: Batteries </w:t>
      </w:r>
      <w:r>
        <w:rPr>
          <w:rFonts w:ascii="Times New Roman" w:eastAsia="Times New Roman" w:hAnsi="Times New Roman" w:cs="Times New Roman"/>
          <w:b/>
          <w:bCs/>
          <w:sz w:val="24"/>
        </w:rPr>
        <w:tab/>
      </w:r>
      <w:r>
        <w:rPr>
          <w:rFonts w:ascii="Times New Roman" w:eastAsia="Times New Roman" w:hAnsi="Times New Roman" w:cs="Times New Roman"/>
          <w:b/>
          <w:bCs/>
          <w:sz w:val="24"/>
        </w:rPr>
        <w:tab/>
      </w:r>
      <w:r>
        <w:rPr>
          <w:rFonts w:ascii="Times New Roman" w:eastAsia="Times New Roman" w:hAnsi="Times New Roman" w:cs="Times New Roman"/>
          <w:b/>
          <w:bCs/>
          <w:sz w:val="24"/>
        </w:rPr>
        <w:tab/>
      </w:r>
      <w:r>
        <w:rPr>
          <w:rFonts w:ascii="Times New Roman" w:eastAsia="Times New Roman" w:hAnsi="Times New Roman" w:cs="Times New Roman"/>
          <w:b/>
          <w:bCs/>
          <w:sz w:val="24"/>
        </w:rPr>
        <w:tab/>
      </w:r>
      <w:r>
        <w:rPr>
          <w:rFonts w:ascii="Times New Roman" w:eastAsia="Times New Roman" w:hAnsi="Times New Roman" w:cs="Times New Roman"/>
          <w:b/>
          <w:bCs/>
          <w:sz w:val="24"/>
        </w:rPr>
        <w:tab/>
      </w:r>
      <w:r>
        <w:rPr>
          <w:rFonts w:ascii="Times New Roman" w:eastAsia="Times New Roman" w:hAnsi="Times New Roman" w:cs="Times New Roman"/>
          <w:b/>
          <w:bCs/>
          <w:sz w:val="24"/>
        </w:rPr>
        <w:tab/>
        <w:t xml:space="preserve"> </w:t>
      </w:r>
      <w:r w:rsidRPr="00717994">
        <w:rPr>
          <w:rFonts w:ascii="Times New Roman" w:eastAsia="Times New Roman" w:hAnsi="Times New Roman" w:cs="Times New Roman"/>
          <w:b/>
          <w:bCs/>
          <w:sz w:val="24"/>
        </w:rPr>
        <w:t>Duration:</w:t>
      </w:r>
      <w:r>
        <w:rPr>
          <w:rFonts w:ascii="Times New Roman" w:eastAsia="Times New Roman" w:hAnsi="Times New Roman" w:cs="Times New Roman"/>
          <w:b/>
          <w:bCs/>
          <w:sz w:val="24"/>
        </w:rPr>
        <w:t xml:space="preserve"> </w:t>
      </w:r>
      <w:r w:rsidRPr="00717994">
        <w:rPr>
          <w:rFonts w:ascii="Times New Roman" w:eastAsia="Times New Roman" w:hAnsi="Times New Roman" w:cs="Times New Roman"/>
          <w:b/>
          <w:bCs/>
          <w:sz w:val="24"/>
        </w:rPr>
        <w:t>1</w:t>
      </w:r>
      <w:r w:rsidR="00BC6B67">
        <w:rPr>
          <w:rFonts w:ascii="Times New Roman" w:eastAsia="Times New Roman" w:hAnsi="Times New Roman" w:cs="Times New Roman"/>
          <w:b/>
          <w:bCs/>
          <w:sz w:val="24"/>
        </w:rPr>
        <w:t>3</w:t>
      </w:r>
      <w:r w:rsidRPr="00717994">
        <w:rPr>
          <w:rFonts w:ascii="Times New Roman" w:eastAsia="Times New Roman" w:hAnsi="Times New Roman" w:cs="Times New Roman"/>
          <w:b/>
          <w:bCs/>
          <w:sz w:val="24"/>
        </w:rPr>
        <w:t xml:space="preserve"> Periods (L:</w:t>
      </w:r>
      <w:r w:rsidR="00BC6B67">
        <w:rPr>
          <w:rFonts w:ascii="Times New Roman" w:eastAsia="Times New Roman" w:hAnsi="Times New Roman" w:cs="Times New Roman"/>
          <w:b/>
          <w:bCs/>
          <w:sz w:val="24"/>
        </w:rPr>
        <w:t>11</w:t>
      </w:r>
      <w:r w:rsidRPr="00717994">
        <w:rPr>
          <w:rFonts w:ascii="Times New Roman" w:eastAsia="Times New Roman" w:hAnsi="Times New Roman" w:cs="Times New Roman"/>
          <w:b/>
          <w:bCs/>
          <w:sz w:val="24"/>
        </w:rPr>
        <w:t xml:space="preserve"> – T:2) </w:t>
      </w:r>
    </w:p>
    <w:p w14:paraId="2C4BF684" w14:textId="77777777" w:rsidR="00AD78DA" w:rsidRDefault="00717994" w:rsidP="00B03A3B">
      <w:pPr>
        <w:jc w:val="both"/>
        <w:rPr>
          <w:rFonts w:ascii="Times New Roman" w:eastAsia="Times New Roman" w:hAnsi="Times New Roman" w:cs="Times New Roman"/>
          <w:sz w:val="24"/>
        </w:rPr>
      </w:pPr>
      <w:r w:rsidRPr="00717994">
        <w:rPr>
          <w:rFonts w:ascii="Times New Roman" w:eastAsia="Times New Roman" w:hAnsi="Times New Roman" w:cs="Times New Roman"/>
          <w:sz w:val="24"/>
        </w:rPr>
        <w:t>Classification of cells - primary cells and secondary cells - construction of Lead acid cell - - applications - charging of Batteries – precautions during charging and discharging - trickle charging - indications of fully charged battery - capacity of a battery - factors affecting the capacity of the battery - Ampere-Hour efficiency - Watt- Hour efficiency - problems - - Lithium-ion cell- applications - maintenance free battery – applications -</w:t>
      </w:r>
      <w:r w:rsidR="007E1FC8">
        <w:rPr>
          <w:rFonts w:ascii="Times New Roman" w:eastAsia="Times New Roman" w:hAnsi="Times New Roman" w:cs="Times New Roman"/>
          <w:bCs/>
          <w:sz w:val="24"/>
        </w:rPr>
        <w:t xml:space="preserve"> </w:t>
      </w:r>
      <w:r w:rsidR="007E1FC8" w:rsidRPr="007E1FC8">
        <w:rPr>
          <w:rFonts w:ascii="Times New Roman" w:eastAsia="Times New Roman" w:hAnsi="Times New Roman" w:cs="Times New Roman"/>
          <w:bCs/>
          <w:sz w:val="24"/>
        </w:rPr>
        <w:t xml:space="preserve">EV Batteries and Energy </w:t>
      </w:r>
      <w:r w:rsidR="007E1FC8">
        <w:rPr>
          <w:rFonts w:ascii="Times New Roman" w:eastAsia="Times New Roman" w:hAnsi="Times New Roman" w:cs="Times New Roman"/>
          <w:bCs/>
          <w:sz w:val="24"/>
        </w:rPr>
        <w:t xml:space="preserve">storage - </w:t>
      </w:r>
      <w:r w:rsidR="007E1FC8">
        <w:rPr>
          <w:rFonts w:ascii="Times New Roman" w:eastAsia="Times New Roman" w:hAnsi="Times New Roman" w:cs="Times New Roman"/>
          <w:sz w:val="24"/>
        </w:rPr>
        <w:t xml:space="preserve"> </w:t>
      </w:r>
      <w:r w:rsidRPr="00717994">
        <w:rPr>
          <w:rFonts w:ascii="Times New Roman" w:eastAsia="Times New Roman" w:hAnsi="Times New Roman" w:cs="Times New Roman"/>
          <w:sz w:val="24"/>
        </w:rPr>
        <w:t>methods of disposing batteries.</w:t>
      </w:r>
      <w:r w:rsidR="007E1FC8">
        <w:rPr>
          <w:rFonts w:ascii="Times New Roman" w:eastAsia="Times New Roman" w:hAnsi="Times New Roman" w:cs="Times New Roman"/>
          <w:sz w:val="24"/>
        </w:rPr>
        <w:t xml:space="preserve"> </w:t>
      </w: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AD78DA" w14:paraId="3E35A8E6" w14:textId="77777777" w:rsidTr="00AD78DA">
        <w:trPr>
          <w:trHeight w:val="453"/>
        </w:trPr>
        <w:tc>
          <w:tcPr>
            <w:tcW w:w="9018" w:type="dxa"/>
            <w:shd w:val="clear" w:color="auto" w:fill="A6A6A6" w:themeFill="background1" w:themeFillShade="A6"/>
          </w:tcPr>
          <w:p w14:paraId="793CE56A" w14:textId="77777777" w:rsidR="00EF3027" w:rsidRDefault="00EF3027" w:rsidP="00EF3027">
            <w:pPr>
              <w:pStyle w:val="Default"/>
              <w:rPr>
                <w:sz w:val="23"/>
                <w:szCs w:val="23"/>
              </w:rPr>
            </w:pPr>
            <w:r w:rsidRPr="00AE3F54">
              <w:rPr>
                <w:b/>
                <w:bCs/>
                <w:szCs w:val="23"/>
              </w:rPr>
              <w:t xml:space="preserve">Reference Books </w:t>
            </w:r>
          </w:p>
          <w:p w14:paraId="303A0DF1" w14:textId="77777777" w:rsidR="00AD78DA" w:rsidRPr="00B03A3B" w:rsidRDefault="00AD78DA" w:rsidP="00EF3027">
            <w:pPr>
              <w:pStyle w:val="Default"/>
              <w:rPr>
                <w:sz w:val="23"/>
                <w:szCs w:val="23"/>
              </w:rPr>
            </w:pPr>
            <w:r>
              <w:rPr>
                <w:b/>
                <w:bCs/>
                <w:sz w:val="23"/>
                <w:szCs w:val="23"/>
              </w:rPr>
              <w:t xml:space="preserve"> </w:t>
            </w:r>
          </w:p>
        </w:tc>
      </w:tr>
    </w:tbl>
    <w:p w14:paraId="2B9D4AEF"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1. Electrical Technology by H.</w:t>
      </w:r>
      <w:r>
        <w:rPr>
          <w:rFonts w:ascii="Times New Roman" w:eastAsia="Times New Roman" w:hAnsi="Times New Roman" w:cs="Times New Roman"/>
          <w:sz w:val="24"/>
        </w:rPr>
        <w:t xml:space="preserve"> </w:t>
      </w:r>
      <w:r w:rsidRPr="00AD78DA">
        <w:rPr>
          <w:rFonts w:ascii="Times New Roman" w:eastAsia="Times New Roman" w:hAnsi="Times New Roman" w:cs="Times New Roman"/>
          <w:sz w:val="24"/>
        </w:rPr>
        <w:t xml:space="preserve">Cotton </w:t>
      </w:r>
    </w:p>
    <w:p w14:paraId="4C508253"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2. Electrical Technology –Vol –I by B.L.</w:t>
      </w:r>
      <w:r>
        <w:rPr>
          <w:rFonts w:ascii="Times New Roman" w:eastAsia="Times New Roman" w:hAnsi="Times New Roman" w:cs="Times New Roman"/>
          <w:sz w:val="24"/>
        </w:rPr>
        <w:t xml:space="preserve"> </w:t>
      </w:r>
      <w:proofErr w:type="spellStart"/>
      <w:r w:rsidRPr="00AD78DA">
        <w:rPr>
          <w:rFonts w:ascii="Times New Roman" w:eastAsia="Times New Roman" w:hAnsi="Times New Roman" w:cs="Times New Roman"/>
          <w:sz w:val="24"/>
        </w:rPr>
        <w:t>Theraja</w:t>
      </w:r>
      <w:proofErr w:type="spellEnd"/>
      <w:r w:rsidRPr="00AD78DA">
        <w:rPr>
          <w:rFonts w:ascii="Times New Roman" w:eastAsia="Times New Roman" w:hAnsi="Times New Roman" w:cs="Times New Roman"/>
          <w:sz w:val="24"/>
        </w:rPr>
        <w:t xml:space="preserve">. </w:t>
      </w:r>
    </w:p>
    <w:p w14:paraId="47A47947"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3. Electrical Technology –Vol –II by B.L.</w:t>
      </w:r>
      <w:r>
        <w:rPr>
          <w:rFonts w:ascii="Times New Roman" w:eastAsia="Times New Roman" w:hAnsi="Times New Roman" w:cs="Times New Roman"/>
          <w:sz w:val="24"/>
        </w:rPr>
        <w:t xml:space="preserve"> </w:t>
      </w:r>
      <w:proofErr w:type="spellStart"/>
      <w:r w:rsidRPr="00AD78DA">
        <w:rPr>
          <w:rFonts w:ascii="Times New Roman" w:eastAsia="Times New Roman" w:hAnsi="Times New Roman" w:cs="Times New Roman"/>
          <w:sz w:val="24"/>
        </w:rPr>
        <w:t>Theraja</w:t>
      </w:r>
      <w:proofErr w:type="spellEnd"/>
      <w:r w:rsidRPr="00AD78DA">
        <w:rPr>
          <w:rFonts w:ascii="Times New Roman" w:eastAsia="Times New Roman" w:hAnsi="Times New Roman" w:cs="Times New Roman"/>
          <w:sz w:val="24"/>
        </w:rPr>
        <w:t xml:space="preserve">. </w:t>
      </w:r>
    </w:p>
    <w:p w14:paraId="0BCD6B71"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4. Electrical Machines by P.S.</w:t>
      </w:r>
      <w:r>
        <w:rPr>
          <w:rFonts w:ascii="Times New Roman" w:eastAsia="Times New Roman" w:hAnsi="Times New Roman" w:cs="Times New Roman"/>
          <w:sz w:val="24"/>
        </w:rPr>
        <w:t xml:space="preserve"> </w:t>
      </w:r>
      <w:r w:rsidRPr="00AD78DA">
        <w:rPr>
          <w:rFonts w:ascii="Times New Roman" w:eastAsia="Times New Roman" w:hAnsi="Times New Roman" w:cs="Times New Roman"/>
          <w:sz w:val="24"/>
        </w:rPr>
        <w:t>Bhimbhra</w:t>
      </w:r>
    </w:p>
    <w:p w14:paraId="629F8EF0"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5. Electrical Machines by M.V.</w:t>
      </w:r>
      <w:r>
        <w:rPr>
          <w:rFonts w:ascii="Times New Roman" w:eastAsia="Times New Roman" w:hAnsi="Times New Roman" w:cs="Times New Roman"/>
          <w:sz w:val="24"/>
        </w:rPr>
        <w:t xml:space="preserve"> </w:t>
      </w:r>
      <w:r w:rsidRPr="00AD78DA">
        <w:rPr>
          <w:rFonts w:ascii="Times New Roman" w:eastAsia="Times New Roman" w:hAnsi="Times New Roman" w:cs="Times New Roman"/>
          <w:sz w:val="24"/>
        </w:rPr>
        <w:t xml:space="preserve">Deshpande </w:t>
      </w:r>
    </w:p>
    <w:p w14:paraId="1E3B7291" w14:textId="77777777" w:rsidR="00AD78DA" w:rsidRDefault="00AD78DA" w:rsidP="00AD78DA">
      <w:pPr>
        <w:spacing w:after="0"/>
        <w:jc w:val="both"/>
        <w:rPr>
          <w:rFonts w:ascii="Times New Roman" w:eastAsia="Times New Roman" w:hAnsi="Times New Roman" w:cs="Times New Roman"/>
          <w:sz w:val="24"/>
        </w:rPr>
      </w:pPr>
      <w:r w:rsidRPr="00AD78DA">
        <w:rPr>
          <w:rFonts w:ascii="Times New Roman" w:eastAsia="Times New Roman" w:hAnsi="Times New Roman" w:cs="Times New Roman"/>
          <w:sz w:val="24"/>
        </w:rPr>
        <w:t>6. Electrical Machines by JB Gupta</w:t>
      </w:r>
    </w:p>
    <w:p w14:paraId="69A6F54C" w14:textId="77777777" w:rsidR="00EF3027" w:rsidRDefault="00EF3027" w:rsidP="00AD78DA">
      <w:pPr>
        <w:spacing w:after="0"/>
        <w:jc w:val="both"/>
        <w:rPr>
          <w:rFonts w:ascii="Times New Roman" w:eastAsia="Times New Roman" w:hAnsi="Times New Roman" w:cs="Times New Roman"/>
          <w:sz w:val="24"/>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F657E6" w14:paraId="3E68CB3D" w14:textId="77777777" w:rsidTr="007E1FC8">
        <w:trPr>
          <w:trHeight w:val="453"/>
        </w:trPr>
        <w:tc>
          <w:tcPr>
            <w:tcW w:w="9018" w:type="dxa"/>
            <w:shd w:val="clear" w:color="auto" w:fill="A6A6A6" w:themeFill="background1" w:themeFillShade="A6"/>
          </w:tcPr>
          <w:p w14:paraId="451D4F88" w14:textId="77777777" w:rsidR="00F657E6" w:rsidRPr="00AE3F54" w:rsidRDefault="00F657E6" w:rsidP="007E1FC8">
            <w:pPr>
              <w:pStyle w:val="Default"/>
              <w:rPr>
                <w:szCs w:val="23"/>
              </w:rPr>
            </w:pPr>
            <w:r w:rsidRPr="00AE3F54">
              <w:rPr>
                <w:b/>
                <w:bCs/>
                <w:szCs w:val="23"/>
              </w:rPr>
              <w:t xml:space="preserve">Suggested E-learning references  </w:t>
            </w:r>
          </w:p>
          <w:p w14:paraId="1080F5F7" w14:textId="77777777" w:rsidR="00F657E6" w:rsidRPr="00B03A3B" w:rsidRDefault="00F657E6" w:rsidP="007E1FC8">
            <w:pPr>
              <w:pStyle w:val="Default"/>
              <w:rPr>
                <w:sz w:val="23"/>
                <w:szCs w:val="23"/>
              </w:rPr>
            </w:pPr>
            <w:r w:rsidRPr="00AE3F54">
              <w:rPr>
                <w:b/>
                <w:bCs/>
                <w:szCs w:val="23"/>
              </w:rPr>
              <w:lastRenderedPageBreak/>
              <w:t xml:space="preserve"> </w:t>
            </w:r>
          </w:p>
        </w:tc>
      </w:tr>
    </w:tbl>
    <w:p w14:paraId="5549BA13" w14:textId="77777777" w:rsidR="00F657E6" w:rsidRDefault="00F657E6" w:rsidP="00F657E6">
      <w:pPr>
        <w:pStyle w:val="Default"/>
        <w:rPr>
          <w:sz w:val="23"/>
          <w:szCs w:val="23"/>
        </w:rPr>
      </w:pPr>
      <w:r>
        <w:rPr>
          <w:sz w:val="23"/>
          <w:szCs w:val="23"/>
        </w:rPr>
        <w:lastRenderedPageBreak/>
        <w:t xml:space="preserve">1. http://electrical4u.com/ </w:t>
      </w:r>
    </w:p>
    <w:p w14:paraId="08745FB8" w14:textId="77777777" w:rsidR="00F657E6" w:rsidRDefault="00F657E6" w:rsidP="00F657E6">
      <w:pPr>
        <w:pStyle w:val="Default"/>
        <w:rPr>
          <w:sz w:val="23"/>
          <w:szCs w:val="23"/>
        </w:rPr>
      </w:pPr>
      <w:r>
        <w:rPr>
          <w:sz w:val="23"/>
          <w:szCs w:val="23"/>
        </w:rPr>
        <w:t xml:space="preserve">2. https://nptel.ac.in/syllabus/108106070/ </w:t>
      </w:r>
    </w:p>
    <w:p w14:paraId="7388D023" w14:textId="77777777" w:rsidR="00F657E6" w:rsidRDefault="00F657E6" w:rsidP="00F657E6">
      <w:pPr>
        <w:pStyle w:val="Default"/>
        <w:rPr>
          <w:sz w:val="23"/>
          <w:szCs w:val="23"/>
        </w:rPr>
      </w:pPr>
      <w:r>
        <w:rPr>
          <w:sz w:val="23"/>
          <w:szCs w:val="23"/>
        </w:rPr>
        <w:t xml:space="preserve">3. https://ocw.mit.edu/courses/electrical-engineering-and-computer-science/ </w:t>
      </w:r>
    </w:p>
    <w:p w14:paraId="62A5B4B1" w14:textId="77777777" w:rsidR="00F657E6" w:rsidRDefault="00F657E6" w:rsidP="00F657E6">
      <w:pPr>
        <w:pStyle w:val="Default"/>
        <w:rPr>
          <w:sz w:val="23"/>
          <w:szCs w:val="23"/>
        </w:rPr>
      </w:pPr>
      <w:r>
        <w:rPr>
          <w:sz w:val="23"/>
          <w:szCs w:val="23"/>
        </w:rPr>
        <w:t xml:space="preserve">4. https://nptel.ac.in/courses/108108076/ </w:t>
      </w:r>
    </w:p>
    <w:p w14:paraId="0A11CC63" w14:textId="77777777" w:rsidR="00EF3027" w:rsidRPr="00F657E6" w:rsidRDefault="00F657E6" w:rsidP="00F657E6">
      <w:pPr>
        <w:spacing w:after="0"/>
        <w:jc w:val="both"/>
        <w:rPr>
          <w:rFonts w:ascii="Times New Roman" w:hAnsi="Times New Roman" w:cs="Times New Roman"/>
          <w:color w:val="000000"/>
          <w:sz w:val="23"/>
          <w:szCs w:val="23"/>
        </w:rPr>
      </w:pPr>
      <w:r w:rsidRPr="00F657E6">
        <w:rPr>
          <w:rFonts w:ascii="Times New Roman" w:hAnsi="Times New Roman" w:cs="Times New Roman"/>
          <w:color w:val="000000"/>
          <w:sz w:val="23"/>
          <w:szCs w:val="23"/>
        </w:rPr>
        <w:t>5. https://nptel.ac.in/courses/108105053/</w:t>
      </w:r>
    </w:p>
    <w:p w14:paraId="67DA9C86" w14:textId="77777777" w:rsidR="00EF3027" w:rsidRDefault="00EF3027" w:rsidP="00F657E6">
      <w:pPr>
        <w:spacing w:after="0"/>
        <w:jc w:val="center"/>
        <w:rPr>
          <w:rFonts w:ascii="Times New Roman" w:hAnsi="Times New Roman" w:cs="Times New Roman"/>
          <w:color w:val="000000"/>
          <w:sz w:val="23"/>
          <w:szCs w:val="23"/>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F657E6" w14:paraId="4E5C76AD" w14:textId="77777777" w:rsidTr="007E1FC8">
        <w:trPr>
          <w:trHeight w:val="453"/>
        </w:trPr>
        <w:tc>
          <w:tcPr>
            <w:tcW w:w="9018" w:type="dxa"/>
            <w:shd w:val="clear" w:color="auto" w:fill="A6A6A6" w:themeFill="background1" w:themeFillShade="A6"/>
          </w:tcPr>
          <w:p w14:paraId="48B3A11D" w14:textId="77777777" w:rsidR="00F657E6" w:rsidRPr="00AE3F54" w:rsidRDefault="00F657E6" w:rsidP="007E1FC8">
            <w:pPr>
              <w:pStyle w:val="Default"/>
              <w:rPr>
                <w:szCs w:val="23"/>
              </w:rPr>
            </w:pPr>
            <w:r w:rsidRPr="00AE3F54">
              <w:rPr>
                <w:b/>
                <w:bCs/>
                <w:szCs w:val="23"/>
              </w:rPr>
              <w:t xml:space="preserve">Suggested learning outcomes  </w:t>
            </w:r>
          </w:p>
          <w:p w14:paraId="2E38A69C" w14:textId="77777777" w:rsidR="00F657E6" w:rsidRPr="00B03A3B" w:rsidRDefault="00F657E6" w:rsidP="007E1FC8">
            <w:pPr>
              <w:pStyle w:val="Default"/>
              <w:rPr>
                <w:sz w:val="23"/>
                <w:szCs w:val="23"/>
              </w:rPr>
            </w:pPr>
            <w:r>
              <w:rPr>
                <w:b/>
                <w:bCs/>
                <w:sz w:val="23"/>
                <w:szCs w:val="23"/>
              </w:rPr>
              <w:t xml:space="preserve"> </w:t>
            </w:r>
          </w:p>
        </w:tc>
      </w:tr>
    </w:tbl>
    <w:p w14:paraId="4C41BA0A" w14:textId="77777777" w:rsidR="00DD414E" w:rsidRDefault="00DD414E" w:rsidP="00F657E6">
      <w:pPr>
        <w:pStyle w:val="Default"/>
        <w:rPr>
          <w:b/>
          <w:bCs/>
          <w:sz w:val="23"/>
          <w:szCs w:val="23"/>
        </w:rPr>
      </w:pPr>
    </w:p>
    <w:p w14:paraId="108B00C1" w14:textId="77777777" w:rsidR="00F657E6" w:rsidRDefault="00F657E6" w:rsidP="00F657E6">
      <w:pPr>
        <w:pStyle w:val="Default"/>
        <w:rPr>
          <w:b/>
          <w:bCs/>
          <w:sz w:val="23"/>
          <w:szCs w:val="23"/>
        </w:rPr>
      </w:pPr>
      <w:r>
        <w:rPr>
          <w:b/>
          <w:bCs/>
          <w:sz w:val="23"/>
          <w:szCs w:val="23"/>
        </w:rPr>
        <w:t xml:space="preserve">Upon completion of the Course, the student shall be able to </w:t>
      </w:r>
    </w:p>
    <w:p w14:paraId="3FA8ADE7" w14:textId="77777777" w:rsidR="00F657E6" w:rsidRDefault="00F657E6" w:rsidP="00F657E6">
      <w:pPr>
        <w:pStyle w:val="Default"/>
        <w:rPr>
          <w:b/>
          <w:bCs/>
          <w:sz w:val="23"/>
          <w:szCs w:val="23"/>
        </w:rPr>
      </w:pPr>
    </w:p>
    <w:p w14:paraId="45243CD3" w14:textId="77777777" w:rsidR="00F657E6" w:rsidRDefault="00F657E6" w:rsidP="00F657E6">
      <w:pPr>
        <w:pStyle w:val="Default"/>
        <w:rPr>
          <w:sz w:val="23"/>
          <w:szCs w:val="23"/>
        </w:rPr>
      </w:pPr>
      <w:r>
        <w:rPr>
          <w:b/>
          <w:bCs/>
          <w:sz w:val="23"/>
          <w:szCs w:val="23"/>
        </w:rPr>
        <w:t xml:space="preserve">CO1 - Describe the construction and working of D.C Generator </w:t>
      </w:r>
    </w:p>
    <w:p w14:paraId="1A3E568D" w14:textId="77777777" w:rsidR="00F657E6" w:rsidRDefault="00F657E6" w:rsidP="00F657E6">
      <w:pPr>
        <w:pStyle w:val="Default"/>
        <w:spacing w:after="164"/>
        <w:rPr>
          <w:b/>
          <w:bCs/>
          <w:sz w:val="23"/>
          <w:szCs w:val="23"/>
        </w:rPr>
      </w:pPr>
    </w:p>
    <w:p w14:paraId="648B2847" w14:textId="77777777" w:rsidR="00F657E6" w:rsidRPr="001D6849" w:rsidRDefault="00F657E6" w:rsidP="00F657E6">
      <w:pPr>
        <w:pStyle w:val="Default"/>
        <w:spacing w:after="164"/>
      </w:pPr>
      <w:r w:rsidRPr="001D6849">
        <w:rPr>
          <w:bCs/>
        </w:rPr>
        <w:t>1.1</w:t>
      </w:r>
      <w:r w:rsidRPr="001D6849">
        <w:rPr>
          <w:b/>
          <w:bCs/>
        </w:rPr>
        <w:t xml:space="preserve"> </w:t>
      </w:r>
      <w:r w:rsidRPr="001D6849">
        <w:t xml:space="preserve">Define dynamically induced E.M.F. </w:t>
      </w:r>
    </w:p>
    <w:p w14:paraId="49950974" w14:textId="77777777" w:rsidR="00F657E6" w:rsidRPr="001D6849" w:rsidRDefault="00F657E6" w:rsidP="00F657E6">
      <w:pPr>
        <w:pStyle w:val="Default"/>
        <w:spacing w:after="164"/>
      </w:pPr>
      <w:r w:rsidRPr="001D6849">
        <w:t xml:space="preserve">1.2 State Fleming’s right hand rule. </w:t>
      </w:r>
    </w:p>
    <w:p w14:paraId="759882ED" w14:textId="77777777" w:rsidR="00F657E6" w:rsidRPr="001D6849" w:rsidRDefault="00F657E6" w:rsidP="00F657E6">
      <w:pPr>
        <w:pStyle w:val="Default"/>
        <w:spacing w:after="164"/>
      </w:pPr>
      <w:r w:rsidRPr="001D6849">
        <w:t xml:space="preserve">1.3 Define electromechanical energy conversion. </w:t>
      </w:r>
    </w:p>
    <w:p w14:paraId="76E3AB7D" w14:textId="77777777" w:rsidR="00F657E6" w:rsidRPr="001D6849" w:rsidRDefault="00F657E6" w:rsidP="00F657E6">
      <w:pPr>
        <w:pStyle w:val="Default"/>
        <w:spacing w:after="164"/>
      </w:pPr>
      <w:r w:rsidRPr="001D6849">
        <w:t xml:space="preserve">1.4 State principle of working of D.C generator. </w:t>
      </w:r>
    </w:p>
    <w:p w14:paraId="1736E21C" w14:textId="77777777" w:rsidR="00F657E6" w:rsidRPr="001D6849" w:rsidRDefault="00F657E6" w:rsidP="00F657E6">
      <w:pPr>
        <w:pStyle w:val="Default"/>
        <w:spacing w:after="164"/>
      </w:pPr>
      <w:r w:rsidRPr="001D6849">
        <w:t xml:space="preserve">1.5 Explain the working of simple loop generator. </w:t>
      </w:r>
    </w:p>
    <w:p w14:paraId="2F8CFDDA" w14:textId="77777777" w:rsidR="00F657E6" w:rsidRPr="001D6849" w:rsidRDefault="00F657E6" w:rsidP="00F657E6">
      <w:pPr>
        <w:pStyle w:val="Default"/>
        <w:spacing w:after="164"/>
      </w:pPr>
      <w:r w:rsidRPr="001D6849">
        <w:t xml:space="preserve">1.6 Describe the construction of DC generator </w:t>
      </w:r>
    </w:p>
    <w:p w14:paraId="4EF35814" w14:textId="77777777" w:rsidR="00F657E6" w:rsidRPr="001D6849" w:rsidRDefault="00F657E6" w:rsidP="00F657E6">
      <w:pPr>
        <w:pStyle w:val="Default"/>
        <w:spacing w:after="164"/>
      </w:pPr>
      <w:r w:rsidRPr="001D6849">
        <w:t xml:space="preserve">1.7 State the functions of each part of D.C generator with neat sketches. </w:t>
      </w:r>
    </w:p>
    <w:p w14:paraId="6886E6D5" w14:textId="77777777" w:rsidR="00F657E6" w:rsidRPr="001D6849" w:rsidRDefault="00F657E6" w:rsidP="00F657E6">
      <w:pPr>
        <w:pStyle w:val="Default"/>
        <w:spacing w:after="164"/>
      </w:pPr>
      <w:r w:rsidRPr="001D6849">
        <w:t xml:space="preserve">1.8 Describe the working of D.C Generator. </w:t>
      </w:r>
    </w:p>
    <w:p w14:paraId="1A5264FB" w14:textId="77777777" w:rsidR="00F657E6" w:rsidRPr="001D6849" w:rsidRDefault="00F657E6" w:rsidP="00F657E6">
      <w:pPr>
        <w:pStyle w:val="Default"/>
        <w:spacing w:after="164"/>
      </w:pPr>
      <w:r w:rsidRPr="001D6849">
        <w:t>1.9 List the types of windings of D.C Machine (</w:t>
      </w:r>
      <w:proofErr w:type="spellStart"/>
      <w:r w:rsidRPr="001D6849">
        <w:t>i</w:t>
      </w:r>
      <w:proofErr w:type="spellEnd"/>
      <w:r w:rsidRPr="001D6849">
        <w:t xml:space="preserve">) Lap (ii) Wave. </w:t>
      </w:r>
    </w:p>
    <w:p w14:paraId="65F89E5D" w14:textId="77777777" w:rsidR="00F657E6" w:rsidRPr="001D6849" w:rsidRDefault="00F657E6" w:rsidP="00F657E6">
      <w:pPr>
        <w:pStyle w:val="Default"/>
        <w:spacing w:after="164"/>
      </w:pPr>
      <w:r w:rsidRPr="001D6849">
        <w:t xml:space="preserve">1.10 Compare lap winding and wave winding </w:t>
      </w:r>
    </w:p>
    <w:p w14:paraId="0DE043EF" w14:textId="77777777" w:rsidR="00F657E6" w:rsidRPr="001D6849" w:rsidRDefault="00F657E6" w:rsidP="00F657E6">
      <w:pPr>
        <w:pStyle w:val="Default"/>
        <w:spacing w:after="164"/>
      </w:pPr>
      <w:r w:rsidRPr="001D6849">
        <w:t xml:space="preserve">1.11 Derive the E.M.F equation of D.C generator. </w:t>
      </w:r>
    </w:p>
    <w:p w14:paraId="6F9ADBBF" w14:textId="77777777" w:rsidR="00F657E6" w:rsidRPr="001D6849" w:rsidRDefault="00F657E6" w:rsidP="00F657E6">
      <w:pPr>
        <w:pStyle w:val="Default"/>
        <w:spacing w:after="164"/>
      </w:pPr>
      <w:r w:rsidRPr="001D6849">
        <w:t xml:space="preserve">1.12 Solve simple problems on E.M.F equation. </w:t>
      </w:r>
    </w:p>
    <w:p w14:paraId="22ED29DF" w14:textId="77777777" w:rsidR="00F657E6" w:rsidRPr="001D6849" w:rsidRDefault="00F657E6" w:rsidP="00F657E6">
      <w:pPr>
        <w:pStyle w:val="Default"/>
        <w:spacing w:after="164"/>
      </w:pPr>
      <w:r w:rsidRPr="001D6849">
        <w:t xml:space="preserve">1.13 Classify generators based on excitation. </w:t>
      </w:r>
    </w:p>
    <w:p w14:paraId="7F6C10AC" w14:textId="77777777" w:rsidR="00F657E6" w:rsidRPr="001D6849" w:rsidRDefault="00F657E6" w:rsidP="00E02D43">
      <w:pPr>
        <w:pStyle w:val="Default"/>
        <w:spacing w:after="164"/>
        <w:ind w:left="450" w:hanging="450"/>
      </w:pPr>
      <w:r w:rsidRPr="001D6849">
        <w:t>1.14 Write voltage and current equations for different types o</w:t>
      </w:r>
      <w:r w:rsidR="00E02D43" w:rsidRPr="001D6849">
        <w:t>f D.C Generators with schematic</w:t>
      </w:r>
      <w:r w:rsidR="00AF3E00" w:rsidRPr="001D6849">
        <w:t xml:space="preserve"> </w:t>
      </w:r>
      <w:r w:rsidRPr="001D6849">
        <w:t xml:space="preserve">diagrams. </w:t>
      </w:r>
    </w:p>
    <w:p w14:paraId="6FC88D51" w14:textId="77777777" w:rsidR="00F657E6" w:rsidRPr="001D6849" w:rsidRDefault="00F657E6" w:rsidP="00F657E6">
      <w:pPr>
        <w:pStyle w:val="Default"/>
        <w:spacing w:after="164"/>
      </w:pPr>
      <w:r w:rsidRPr="001D6849">
        <w:t xml:space="preserve">1.15 Explain power stages in D.C. machine </w:t>
      </w:r>
    </w:p>
    <w:p w14:paraId="7BE25FEC" w14:textId="77777777" w:rsidR="00F657E6" w:rsidRPr="001D6849" w:rsidRDefault="00F657E6" w:rsidP="00F657E6">
      <w:pPr>
        <w:pStyle w:val="Default"/>
        <w:spacing w:after="164"/>
      </w:pPr>
      <w:r w:rsidRPr="001D6849">
        <w:t xml:space="preserve">1.16 List the losses incurred in the D.C machines. </w:t>
      </w:r>
    </w:p>
    <w:p w14:paraId="3686D88C" w14:textId="77777777" w:rsidR="00F657E6" w:rsidRPr="001D6849" w:rsidRDefault="00F657E6" w:rsidP="00F657E6">
      <w:pPr>
        <w:pStyle w:val="Default"/>
        <w:spacing w:after="164"/>
      </w:pPr>
      <w:r w:rsidRPr="001D6849">
        <w:t xml:space="preserve">1.17 Define efficiency of DC Generator </w:t>
      </w:r>
    </w:p>
    <w:p w14:paraId="6E2E376B" w14:textId="77777777" w:rsidR="00F657E6" w:rsidRPr="001D6849" w:rsidRDefault="00F657E6" w:rsidP="00F657E6">
      <w:pPr>
        <w:pStyle w:val="Default"/>
        <w:spacing w:after="164"/>
      </w:pPr>
      <w:r w:rsidRPr="001D6849">
        <w:t xml:space="preserve">1.18 Derive the condition for maximum efficiency. </w:t>
      </w:r>
    </w:p>
    <w:p w14:paraId="7E10E56D" w14:textId="77777777" w:rsidR="00F657E6" w:rsidRPr="001D6849" w:rsidRDefault="00F657E6" w:rsidP="00F657E6">
      <w:pPr>
        <w:pStyle w:val="Default"/>
      </w:pPr>
      <w:r w:rsidRPr="001D6849">
        <w:t xml:space="preserve">1.19 Solve problems on losses and efficiency. </w:t>
      </w:r>
    </w:p>
    <w:p w14:paraId="1BE65954" w14:textId="77777777" w:rsidR="00AF3E00" w:rsidRPr="001D6849" w:rsidRDefault="00AF3E00" w:rsidP="00AF3E00">
      <w:pPr>
        <w:pStyle w:val="Default"/>
      </w:pPr>
      <w:r w:rsidRPr="001D6849">
        <w:rPr>
          <w:b/>
          <w:bCs/>
        </w:rPr>
        <w:lastRenderedPageBreak/>
        <w:t xml:space="preserve">CO2 - Compare the performance characteristics of D.C Generators </w:t>
      </w:r>
    </w:p>
    <w:p w14:paraId="6EFDB8B0" w14:textId="77777777" w:rsidR="00AF3E00" w:rsidRPr="001D6849" w:rsidRDefault="00AF3E00" w:rsidP="001040B9">
      <w:pPr>
        <w:pStyle w:val="Default"/>
        <w:spacing w:before="240" w:after="27"/>
      </w:pPr>
      <w:r w:rsidRPr="001D6849">
        <w:t xml:space="preserve">2.1 Define armature reaction. </w:t>
      </w:r>
    </w:p>
    <w:p w14:paraId="16A33B97" w14:textId="77777777" w:rsidR="00AF3E00" w:rsidRPr="001D6849" w:rsidRDefault="00AF3E00" w:rsidP="001040B9">
      <w:pPr>
        <w:pStyle w:val="Default"/>
        <w:spacing w:before="240" w:after="27"/>
      </w:pPr>
      <w:r w:rsidRPr="001D6849">
        <w:t xml:space="preserve">2.2 Describe the armature reaction with sketches. </w:t>
      </w:r>
    </w:p>
    <w:p w14:paraId="0F31C8E1" w14:textId="77777777" w:rsidR="00AF3E00" w:rsidRPr="001D6849" w:rsidRDefault="00AF3E00" w:rsidP="001040B9">
      <w:pPr>
        <w:pStyle w:val="Default"/>
        <w:spacing w:before="240" w:after="27"/>
      </w:pPr>
      <w:r w:rsidRPr="001D6849">
        <w:t xml:space="preserve">2.3 Describe the phenomenon of demagnetization &amp;cross magnetization. </w:t>
      </w:r>
    </w:p>
    <w:p w14:paraId="03F41BFC" w14:textId="77777777" w:rsidR="00AF3E00" w:rsidRPr="001D6849" w:rsidRDefault="00AF3E00" w:rsidP="001040B9">
      <w:pPr>
        <w:pStyle w:val="Default"/>
        <w:spacing w:before="240" w:after="27"/>
      </w:pPr>
      <w:r w:rsidRPr="001D6849">
        <w:t xml:space="preserve">2.4 Write the formula for </w:t>
      </w:r>
      <w:proofErr w:type="spellStart"/>
      <w:proofErr w:type="gramStart"/>
      <w:r w:rsidRPr="001D6849">
        <w:t>AT</w:t>
      </w:r>
      <w:r w:rsidRPr="001D6849">
        <w:rPr>
          <w:vertAlign w:val="subscript"/>
        </w:rPr>
        <w:t>d</w:t>
      </w:r>
      <w:proofErr w:type="spellEnd"/>
      <w:r w:rsidRPr="001D6849">
        <w:t xml:space="preserve"> ,</w:t>
      </w:r>
      <w:proofErr w:type="gramEnd"/>
      <w:r w:rsidRPr="001D6849">
        <w:t xml:space="preserve"> </w:t>
      </w:r>
      <w:proofErr w:type="spellStart"/>
      <w:r w:rsidRPr="001D6849">
        <w:t>AT</w:t>
      </w:r>
      <w:r w:rsidRPr="001D6849">
        <w:rPr>
          <w:vertAlign w:val="subscript"/>
        </w:rPr>
        <w:t>c</w:t>
      </w:r>
      <w:proofErr w:type="spellEnd"/>
      <w:r w:rsidRPr="001D6849">
        <w:t xml:space="preserve"> / Pole. </w:t>
      </w:r>
    </w:p>
    <w:p w14:paraId="46E24785" w14:textId="77777777" w:rsidR="00AF3E00" w:rsidRPr="001D6849" w:rsidRDefault="00AF3E00" w:rsidP="001040B9">
      <w:pPr>
        <w:pStyle w:val="Default"/>
        <w:spacing w:before="240" w:after="27"/>
      </w:pPr>
      <w:r w:rsidRPr="001D6849">
        <w:t xml:space="preserve">2.5 Solve simple problems on </w:t>
      </w:r>
      <w:proofErr w:type="spellStart"/>
      <w:proofErr w:type="gramStart"/>
      <w:r w:rsidRPr="001D6849">
        <w:t>AT</w:t>
      </w:r>
      <w:r w:rsidRPr="001D6849">
        <w:rPr>
          <w:vertAlign w:val="subscript"/>
        </w:rPr>
        <w:t>d</w:t>
      </w:r>
      <w:proofErr w:type="spellEnd"/>
      <w:r w:rsidRPr="001D6849">
        <w:t xml:space="preserve"> ,</w:t>
      </w:r>
      <w:proofErr w:type="gramEnd"/>
      <w:r w:rsidRPr="001D6849">
        <w:t xml:space="preserve"> </w:t>
      </w:r>
      <w:proofErr w:type="spellStart"/>
      <w:r w:rsidRPr="001D6849">
        <w:t>AT</w:t>
      </w:r>
      <w:r w:rsidRPr="001D6849">
        <w:rPr>
          <w:vertAlign w:val="subscript"/>
        </w:rPr>
        <w:t>c</w:t>
      </w:r>
      <w:proofErr w:type="spellEnd"/>
      <w:r w:rsidRPr="001D6849">
        <w:t xml:space="preserve"> / </w:t>
      </w:r>
      <w:proofErr w:type="gramStart"/>
      <w:r w:rsidRPr="001D6849">
        <w:t>Pole .</w:t>
      </w:r>
      <w:proofErr w:type="gramEnd"/>
      <w:r w:rsidRPr="001D6849">
        <w:t xml:space="preserve"> </w:t>
      </w:r>
    </w:p>
    <w:p w14:paraId="71DEA343" w14:textId="77777777" w:rsidR="00AF3E00" w:rsidRPr="001D6849" w:rsidRDefault="00AF3E00" w:rsidP="001040B9">
      <w:pPr>
        <w:pStyle w:val="Default"/>
        <w:spacing w:before="240" w:after="27"/>
      </w:pPr>
      <w:r w:rsidRPr="001D6849">
        <w:t xml:space="preserve">2.6 Define Commutation. </w:t>
      </w:r>
    </w:p>
    <w:p w14:paraId="052A3B67" w14:textId="77777777" w:rsidR="00AF3E00" w:rsidRPr="001D6849" w:rsidRDefault="00AF3E00" w:rsidP="001040B9">
      <w:pPr>
        <w:pStyle w:val="Default"/>
        <w:spacing w:before="240" w:after="27"/>
      </w:pPr>
      <w:r w:rsidRPr="001D6849">
        <w:t xml:space="preserve">2.7 List the methods to improve commutation. </w:t>
      </w:r>
    </w:p>
    <w:p w14:paraId="40358DD9" w14:textId="77777777" w:rsidR="00AF3E00" w:rsidRPr="001D6849" w:rsidRDefault="00AF3E00" w:rsidP="001040B9">
      <w:pPr>
        <w:pStyle w:val="Default"/>
        <w:spacing w:before="240" w:after="27"/>
      </w:pPr>
      <w:r w:rsidRPr="001D6849">
        <w:t xml:space="preserve">2.8 Draw and explain O.C.C, internal and external characteristics of Separately excited generator </w:t>
      </w:r>
    </w:p>
    <w:p w14:paraId="618F96D8" w14:textId="77777777" w:rsidR="00AF3E00" w:rsidRPr="001D6849" w:rsidRDefault="00AF3E00" w:rsidP="001040B9">
      <w:pPr>
        <w:pStyle w:val="Default"/>
        <w:spacing w:before="240" w:after="27"/>
      </w:pPr>
      <w:r w:rsidRPr="001D6849">
        <w:t xml:space="preserve">2.9 Draw and explain O.C.C, internal and external characteristics of Shunt generator. </w:t>
      </w:r>
    </w:p>
    <w:p w14:paraId="5C9AD494" w14:textId="77777777" w:rsidR="00AF3E00" w:rsidRPr="001D6849" w:rsidRDefault="00AF3E00" w:rsidP="001040B9">
      <w:pPr>
        <w:pStyle w:val="Default"/>
        <w:spacing w:before="240" w:after="27"/>
      </w:pPr>
      <w:r w:rsidRPr="001D6849">
        <w:t xml:space="preserve">2.10 Draw and explain O.C.C, internal and external characteristics of Series generator </w:t>
      </w:r>
    </w:p>
    <w:p w14:paraId="3ADA1220" w14:textId="77777777" w:rsidR="00AF3E00" w:rsidRPr="001D6849" w:rsidRDefault="00AF3E00" w:rsidP="001040B9">
      <w:pPr>
        <w:pStyle w:val="Default"/>
        <w:spacing w:before="240" w:after="27"/>
      </w:pPr>
      <w:r w:rsidRPr="001D6849">
        <w:t xml:space="preserve">2.11 Draw and explain O.C.C, internal and external characteristics of Compound generators. </w:t>
      </w:r>
    </w:p>
    <w:p w14:paraId="5AF61FBA" w14:textId="77777777" w:rsidR="00AF3E00" w:rsidRPr="001D6849" w:rsidRDefault="00AF3E00" w:rsidP="001040B9">
      <w:pPr>
        <w:pStyle w:val="Default"/>
        <w:spacing w:before="240" w:after="27"/>
      </w:pPr>
      <w:r w:rsidRPr="001D6849">
        <w:t xml:space="preserve">2.12 List the conditions for building up of EMF and reasons for not building up of E.M.F in DC generators. </w:t>
      </w:r>
    </w:p>
    <w:p w14:paraId="2F2C1510" w14:textId="77777777" w:rsidR="00AF3E00" w:rsidRPr="001D6849" w:rsidRDefault="00AF3E00" w:rsidP="001040B9">
      <w:pPr>
        <w:pStyle w:val="Default"/>
        <w:spacing w:before="240" w:after="27"/>
      </w:pPr>
      <w:r w:rsidRPr="001D6849">
        <w:t xml:space="preserve">2.13 Explain the necessity of parallel operation of DC generators. </w:t>
      </w:r>
    </w:p>
    <w:p w14:paraId="4930CF45" w14:textId="77777777" w:rsidR="00AF3E00" w:rsidRPr="001D6849" w:rsidRDefault="00AF3E00" w:rsidP="001040B9">
      <w:pPr>
        <w:pStyle w:val="Default"/>
        <w:spacing w:before="240" w:after="27"/>
      </w:pPr>
      <w:r w:rsidRPr="001D6849">
        <w:t xml:space="preserve">2.14 List the conditions for parallel operation of generators. </w:t>
      </w:r>
    </w:p>
    <w:p w14:paraId="708C5657" w14:textId="77777777" w:rsidR="00AF3E00" w:rsidRPr="001D6849" w:rsidRDefault="00AF3E00" w:rsidP="001040B9">
      <w:pPr>
        <w:pStyle w:val="Default"/>
        <w:spacing w:before="240" w:after="27"/>
      </w:pPr>
      <w:r w:rsidRPr="001D6849">
        <w:t xml:space="preserve">2.15 State the use of equalizer ring in parallel operation. </w:t>
      </w:r>
    </w:p>
    <w:p w14:paraId="52D9445C" w14:textId="77777777" w:rsidR="00AF3E00" w:rsidRPr="001D6849" w:rsidRDefault="00AF3E00" w:rsidP="001040B9">
      <w:pPr>
        <w:pStyle w:val="Default"/>
        <w:spacing w:before="240" w:after="27"/>
      </w:pPr>
      <w:r w:rsidRPr="001D6849">
        <w:t xml:space="preserve">2.16 List the applications of D.C generators. </w:t>
      </w:r>
    </w:p>
    <w:p w14:paraId="742067E4" w14:textId="77777777" w:rsidR="00AF3E00" w:rsidRPr="001D6849" w:rsidRDefault="00AF3E00" w:rsidP="001040B9">
      <w:pPr>
        <w:pStyle w:val="Default"/>
        <w:spacing w:before="240"/>
      </w:pPr>
      <w:r w:rsidRPr="001D6849">
        <w:t xml:space="preserve">2.17 Describe the working of welding generator with a sketch. </w:t>
      </w:r>
    </w:p>
    <w:p w14:paraId="6EB25B34"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b/>
          <w:bCs/>
          <w:color w:val="000000"/>
          <w:sz w:val="24"/>
          <w:szCs w:val="24"/>
        </w:rPr>
        <w:t xml:space="preserve">CO3 - Explain the working of D.C Motors and Calculate efficiency </w:t>
      </w:r>
    </w:p>
    <w:p w14:paraId="4B61D4EC"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3.1 State Fleming’s left hand rule. </w:t>
      </w:r>
    </w:p>
    <w:p w14:paraId="03324578"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3.2 Describe the working of D.C motors </w:t>
      </w:r>
    </w:p>
    <w:p w14:paraId="3A9FB701"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3.3 Write the significance of back E.M.F and its formula. </w:t>
      </w:r>
    </w:p>
    <w:p w14:paraId="1C3C73DD"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3.4 Classify D.C motors. </w:t>
      </w:r>
    </w:p>
    <w:p w14:paraId="5635AF3D"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3.5 Write voltage and current equations for different D.C motors. </w:t>
      </w:r>
    </w:p>
    <w:p w14:paraId="64909BB6"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lastRenderedPageBreak/>
        <w:t xml:space="preserve">3.6 Solve problems on back E.M.F </w:t>
      </w:r>
    </w:p>
    <w:p w14:paraId="1AB28C2E"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3.7 Derive torque equation of D.C motor. </w:t>
      </w:r>
    </w:p>
    <w:p w14:paraId="4EB88C3D"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3.8 Develop the formulas for armature torque (T</w:t>
      </w:r>
      <w:r w:rsidRPr="00FD13BE">
        <w:rPr>
          <w:rFonts w:ascii="Times New Roman" w:hAnsi="Times New Roman" w:cs="Times New Roman"/>
          <w:color w:val="000000"/>
          <w:sz w:val="24"/>
          <w:szCs w:val="24"/>
          <w:vertAlign w:val="subscript"/>
        </w:rPr>
        <w:t>a</w:t>
      </w:r>
      <w:r w:rsidRPr="001D6849">
        <w:rPr>
          <w:rFonts w:ascii="Times New Roman" w:hAnsi="Times New Roman" w:cs="Times New Roman"/>
          <w:color w:val="000000"/>
          <w:sz w:val="24"/>
          <w:szCs w:val="24"/>
        </w:rPr>
        <w:t>), shaft torque (</w:t>
      </w:r>
      <w:proofErr w:type="spellStart"/>
      <w:r w:rsidRPr="001D6849">
        <w:rPr>
          <w:rFonts w:ascii="Times New Roman" w:hAnsi="Times New Roman" w:cs="Times New Roman"/>
          <w:color w:val="000000"/>
          <w:sz w:val="24"/>
          <w:szCs w:val="24"/>
        </w:rPr>
        <w:t>T</w:t>
      </w:r>
      <w:r w:rsidRPr="00FD13BE">
        <w:rPr>
          <w:rFonts w:ascii="Times New Roman" w:hAnsi="Times New Roman" w:cs="Times New Roman"/>
          <w:color w:val="000000"/>
          <w:sz w:val="24"/>
          <w:szCs w:val="24"/>
          <w:vertAlign w:val="subscript"/>
        </w:rPr>
        <w:t>sh</w:t>
      </w:r>
      <w:proofErr w:type="spellEnd"/>
      <w:r w:rsidRPr="001D6849">
        <w:rPr>
          <w:rFonts w:ascii="Times New Roman" w:hAnsi="Times New Roman" w:cs="Times New Roman"/>
          <w:color w:val="000000"/>
          <w:sz w:val="24"/>
          <w:szCs w:val="24"/>
        </w:rPr>
        <w:t xml:space="preserve">) and loss </w:t>
      </w:r>
      <w:proofErr w:type="gramStart"/>
      <w:r w:rsidRPr="001D6849">
        <w:rPr>
          <w:rFonts w:ascii="Times New Roman" w:hAnsi="Times New Roman" w:cs="Times New Roman"/>
          <w:color w:val="000000"/>
          <w:sz w:val="24"/>
          <w:szCs w:val="24"/>
        </w:rPr>
        <w:t>torque(</w:t>
      </w:r>
      <w:proofErr w:type="gramEnd"/>
      <w:r w:rsidRPr="001D6849">
        <w:rPr>
          <w:rFonts w:ascii="Times New Roman" w:hAnsi="Times New Roman" w:cs="Times New Roman"/>
          <w:color w:val="000000"/>
          <w:sz w:val="24"/>
          <w:szCs w:val="24"/>
        </w:rPr>
        <w:t>T</w:t>
      </w:r>
      <w:r w:rsidRPr="00FD13BE">
        <w:rPr>
          <w:rFonts w:ascii="Times New Roman" w:hAnsi="Times New Roman" w:cs="Times New Roman"/>
          <w:color w:val="000000"/>
          <w:sz w:val="24"/>
          <w:szCs w:val="24"/>
          <w:vertAlign w:val="subscript"/>
        </w:rPr>
        <w:t>L</w:t>
      </w:r>
      <w:r w:rsidRPr="001D6849">
        <w:rPr>
          <w:rFonts w:ascii="Times New Roman" w:hAnsi="Times New Roman" w:cs="Times New Roman"/>
          <w:color w:val="000000"/>
          <w:sz w:val="24"/>
          <w:szCs w:val="24"/>
        </w:rPr>
        <w:t xml:space="preserve">). </w:t>
      </w:r>
    </w:p>
    <w:p w14:paraId="18E8DD99"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3.9 Solve problems on torque. </w:t>
      </w:r>
    </w:p>
    <w:p w14:paraId="3889FD77"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3.10 Explain power stages in D.C. motor. </w:t>
      </w:r>
    </w:p>
    <w:p w14:paraId="20CD91A1"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3.11 List the different losses in D.C motor. </w:t>
      </w:r>
    </w:p>
    <w:p w14:paraId="09588756" w14:textId="77777777" w:rsidR="001040B9" w:rsidRPr="001D684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3.12 Define efficiency of D.C motor </w:t>
      </w:r>
    </w:p>
    <w:p w14:paraId="244CAA69" w14:textId="77777777" w:rsidR="001040B9" w:rsidRDefault="001040B9" w:rsidP="001040B9">
      <w:pPr>
        <w:spacing w:before="240" w:after="0"/>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3.13 Solve Simple problems on losses and efficiency. </w:t>
      </w:r>
    </w:p>
    <w:p w14:paraId="2C325284" w14:textId="77777777" w:rsidR="00FD13BE" w:rsidRDefault="00FD13BE" w:rsidP="001040B9">
      <w:pPr>
        <w:spacing w:before="240" w:after="0"/>
        <w:rPr>
          <w:rFonts w:ascii="Times New Roman" w:hAnsi="Times New Roman" w:cs="Times New Roman"/>
          <w:bCs/>
          <w:color w:val="000000"/>
          <w:sz w:val="24"/>
          <w:szCs w:val="24"/>
        </w:rPr>
      </w:pPr>
      <w:r>
        <w:rPr>
          <w:rFonts w:ascii="Times New Roman" w:hAnsi="Times New Roman" w:cs="Times New Roman"/>
          <w:color w:val="000000"/>
          <w:sz w:val="24"/>
          <w:szCs w:val="24"/>
        </w:rPr>
        <w:t xml:space="preserve">3.14 BLDC motor </w:t>
      </w:r>
      <w:r w:rsidRPr="00FD13BE">
        <w:rPr>
          <w:rFonts w:ascii="Times New Roman" w:hAnsi="Times New Roman" w:cs="Times New Roman"/>
          <w:bCs/>
          <w:color w:val="000000"/>
          <w:sz w:val="24"/>
          <w:szCs w:val="24"/>
        </w:rPr>
        <w:t>Construction and Working Principle</w:t>
      </w:r>
      <w:r>
        <w:rPr>
          <w:rFonts w:ascii="Times New Roman" w:hAnsi="Times New Roman" w:cs="Times New Roman"/>
          <w:bCs/>
          <w:color w:val="000000"/>
          <w:sz w:val="24"/>
          <w:szCs w:val="24"/>
        </w:rPr>
        <w:t>.</w:t>
      </w:r>
    </w:p>
    <w:p w14:paraId="219459A9" w14:textId="77777777" w:rsidR="00FD13BE" w:rsidRPr="001D6849" w:rsidRDefault="00FD13BE" w:rsidP="001040B9">
      <w:pPr>
        <w:spacing w:before="240" w:after="0"/>
        <w:rPr>
          <w:rFonts w:ascii="Times New Roman" w:hAnsi="Times New Roman" w:cs="Times New Roman"/>
          <w:color w:val="000000"/>
          <w:sz w:val="24"/>
          <w:szCs w:val="24"/>
        </w:rPr>
      </w:pPr>
      <w:r>
        <w:rPr>
          <w:rFonts w:ascii="Times New Roman" w:hAnsi="Times New Roman" w:cs="Times New Roman"/>
          <w:bCs/>
          <w:color w:val="000000"/>
          <w:sz w:val="24"/>
          <w:szCs w:val="24"/>
        </w:rPr>
        <w:t>3.15 Advantages</w:t>
      </w:r>
      <w:r w:rsidR="00997C0B">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disadvantages and applications of BLDC.</w:t>
      </w:r>
    </w:p>
    <w:p w14:paraId="3D092598" w14:textId="77777777" w:rsidR="00BC6B67" w:rsidRDefault="00BC6B67" w:rsidP="001D6849">
      <w:pPr>
        <w:spacing w:after="0"/>
        <w:jc w:val="both"/>
        <w:rPr>
          <w:rFonts w:ascii="Times New Roman" w:hAnsi="Times New Roman" w:cs="Times New Roman"/>
          <w:b/>
          <w:bCs/>
          <w:color w:val="000000"/>
          <w:sz w:val="24"/>
          <w:szCs w:val="24"/>
        </w:rPr>
      </w:pPr>
    </w:p>
    <w:p w14:paraId="6BD6F4B8" w14:textId="5C4ACF8C" w:rsidR="001D6849" w:rsidRPr="001D6849" w:rsidRDefault="001D6849" w:rsidP="001D6849">
      <w:pPr>
        <w:spacing w:after="0"/>
        <w:jc w:val="both"/>
        <w:rPr>
          <w:rFonts w:ascii="Times New Roman" w:hAnsi="Times New Roman" w:cs="Times New Roman"/>
          <w:color w:val="000000"/>
          <w:sz w:val="24"/>
          <w:szCs w:val="24"/>
        </w:rPr>
      </w:pPr>
      <w:r>
        <w:rPr>
          <w:rFonts w:ascii="Times New Roman" w:hAnsi="Times New Roman" w:cs="Times New Roman"/>
          <w:b/>
          <w:bCs/>
          <w:color w:val="000000"/>
          <w:sz w:val="24"/>
          <w:szCs w:val="24"/>
        </w:rPr>
        <w:t>CO4 - Explain Starters</w:t>
      </w:r>
      <w:r w:rsidRPr="001D6849">
        <w:rPr>
          <w:rFonts w:ascii="Times New Roman" w:hAnsi="Times New Roman" w:cs="Times New Roman"/>
          <w:b/>
          <w:bCs/>
          <w:color w:val="000000"/>
          <w:sz w:val="24"/>
          <w:szCs w:val="24"/>
        </w:rPr>
        <w:t xml:space="preserve">, the performance characteristics of D.C Motors and different methods of control speed </w:t>
      </w:r>
    </w:p>
    <w:p w14:paraId="30771D7F"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 State the necessity of starter. </w:t>
      </w:r>
    </w:p>
    <w:p w14:paraId="64B36547"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4.2 Describe the construction and working of 3-point starter with neat sketch. </w:t>
      </w:r>
    </w:p>
    <w:p w14:paraId="51415452"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4.3 Describe the construction and working of 4-point starter with neat sketch. </w:t>
      </w:r>
    </w:p>
    <w:p w14:paraId="524CAD79"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4.4 Draw and explain the electrical characteristics of D.C Shunt motor. </w:t>
      </w:r>
    </w:p>
    <w:p w14:paraId="62A7D312"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4.5 Draw and explain the mechanical characteristics of D.C Shunt motor </w:t>
      </w:r>
    </w:p>
    <w:p w14:paraId="5B594AC1"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4.6 Draw and explain the electrical characteristics of D.C Series motor. </w:t>
      </w:r>
    </w:p>
    <w:p w14:paraId="0B95B990"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4.7 Draw and explain the mechanical characteristics of D.C Series motor </w:t>
      </w:r>
    </w:p>
    <w:p w14:paraId="09FC8EED"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4.8 Draw and explain the electrical characteristics of D.C compound motor (cumulative and </w:t>
      </w:r>
    </w:p>
    <w:p w14:paraId="3903C3C2"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      differential </w:t>
      </w:r>
      <w:proofErr w:type="gramStart"/>
      <w:r w:rsidRPr="001D6849">
        <w:rPr>
          <w:rFonts w:ascii="Times New Roman" w:hAnsi="Times New Roman" w:cs="Times New Roman"/>
          <w:color w:val="000000"/>
          <w:sz w:val="24"/>
          <w:szCs w:val="24"/>
        </w:rPr>
        <w:t>compound )</w:t>
      </w:r>
      <w:proofErr w:type="gramEnd"/>
    </w:p>
    <w:p w14:paraId="6079C304"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4.9 Draw and explain the mechanical characteristics of D.C compound motor (cumulative and </w:t>
      </w:r>
      <w:r>
        <w:rPr>
          <w:rFonts w:ascii="Times New Roman" w:hAnsi="Times New Roman" w:cs="Times New Roman"/>
          <w:color w:val="000000"/>
          <w:sz w:val="24"/>
          <w:szCs w:val="24"/>
        </w:rPr>
        <w:t xml:space="preserve">   </w:t>
      </w:r>
      <w:r w:rsidRPr="001D6849">
        <w:rPr>
          <w:rFonts w:ascii="Times New Roman" w:hAnsi="Times New Roman" w:cs="Times New Roman"/>
          <w:color w:val="000000"/>
          <w:sz w:val="24"/>
          <w:szCs w:val="24"/>
        </w:rPr>
        <w:t>differential compound).</w:t>
      </w:r>
    </w:p>
    <w:p w14:paraId="3A3B4C9E"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4.10 List the applications of D.C motors </w:t>
      </w:r>
    </w:p>
    <w:p w14:paraId="0FF70CE9"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lastRenderedPageBreak/>
        <w:t xml:space="preserve">4.11 State the need of speed control of DC Motors. </w:t>
      </w:r>
    </w:p>
    <w:p w14:paraId="13B71360"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4.12 List the different methods of speed controls for D.C shunt motors. </w:t>
      </w:r>
    </w:p>
    <w:p w14:paraId="716EFD59"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4.13 Describe the speed control of D.C shunt motor by flux control method </w:t>
      </w:r>
    </w:p>
    <w:p w14:paraId="49FA375E"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4.14 Describe the speed control of D.C shunt motor by armature control method </w:t>
      </w:r>
    </w:p>
    <w:p w14:paraId="1F2AEAB1"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4.15 Describe the speed control of D.C shunt motor by voltage control method </w:t>
      </w:r>
    </w:p>
    <w:p w14:paraId="4C7A3E19"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4.16 List the advantages and disadvantages of various speed control methods of D.C Shunt Motor. 4.17 Solve problems on speed control of DC shunt motor </w:t>
      </w:r>
    </w:p>
    <w:p w14:paraId="08AD2EF6"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4.18 List the different methods of speed control for D.C series motors. </w:t>
      </w:r>
    </w:p>
    <w:p w14:paraId="76EF39BA"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4.19 Describe the speed control methods of D.C series motor. </w:t>
      </w:r>
    </w:p>
    <w:p w14:paraId="528694C6" w14:textId="77777777" w:rsidR="001D6849"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 xml:space="preserve">4.20 List the advantages and disadvantages of speed control methods of D.C series motor. </w:t>
      </w:r>
    </w:p>
    <w:p w14:paraId="100641AE" w14:textId="77777777" w:rsidR="00EF3027" w:rsidRPr="001D6849" w:rsidRDefault="001D6849" w:rsidP="001D6849">
      <w:pPr>
        <w:spacing w:before="240" w:after="0"/>
        <w:jc w:val="both"/>
        <w:rPr>
          <w:rFonts w:ascii="Times New Roman" w:hAnsi="Times New Roman" w:cs="Times New Roman"/>
          <w:color w:val="000000"/>
          <w:sz w:val="24"/>
          <w:szCs w:val="24"/>
        </w:rPr>
      </w:pPr>
      <w:r w:rsidRPr="001D6849">
        <w:rPr>
          <w:rFonts w:ascii="Times New Roman" w:hAnsi="Times New Roman" w:cs="Times New Roman"/>
          <w:color w:val="000000"/>
          <w:sz w:val="24"/>
          <w:szCs w:val="24"/>
        </w:rPr>
        <w:t>4.21 Solve problems on speed control of DC series motor.</w:t>
      </w:r>
    </w:p>
    <w:p w14:paraId="5B126A34" w14:textId="77777777" w:rsidR="001D6849" w:rsidRDefault="001D6849" w:rsidP="001D6849">
      <w:pPr>
        <w:spacing w:after="0"/>
        <w:jc w:val="both"/>
        <w:rPr>
          <w:rFonts w:ascii="Times New Roman" w:hAnsi="Times New Roman" w:cs="Times New Roman"/>
          <w:color w:val="000000"/>
          <w:sz w:val="23"/>
          <w:szCs w:val="23"/>
        </w:rPr>
      </w:pPr>
    </w:p>
    <w:p w14:paraId="6C813D5B" w14:textId="77777777" w:rsidR="001D6849" w:rsidRPr="001D6849" w:rsidRDefault="001D6849" w:rsidP="001D6849">
      <w:pPr>
        <w:pStyle w:val="Default"/>
        <w:spacing w:before="240"/>
        <w:rPr>
          <w:szCs w:val="23"/>
        </w:rPr>
      </w:pPr>
      <w:r w:rsidRPr="001D6849">
        <w:rPr>
          <w:b/>
          <w:bCs/>
          <w:szCs w:val="23"/>
        </w:rPr>
        <w:t xml:space="preserve">CO5 - Determine the performance of DC Motors by conducting tests on DC Motor and enumerate braking methods of D.C Motor </w:t>
      </w:r>
    </w:p>
    <w:p w14:paraId="351BBE8D" w14:textId="77777777" w:rsidR="001D6849" w:rsidRPr="001D6849" w:rsidRDefault="001D6849" w:rsidP="001D6849">
      <w:pPr>
        <w:pStyle w:val="Default"/>
        <w:spacing w:before="240" w:after="27"/>
        <w:rPr>
          <w:szCs w:val="23"/>
        </w:rPr>
      </w:pPr>
      <w:r w:rsidRPr="001D6849">
        <w:rPr>
          <w:szCs w:val="23"/>
        </w:rPr>
        <w:t xml:space="preserve">5.1 Describe the method of conducting brake test on D.C shunt motor with neat sketch </w:t>
      </w:r>
    </w:p>
    <w:p w14:paraId="0469EFAF" w14:textId="77777777" w:rsidR="001D6849" w:rsidRPr="001D6849" w:rsidRDefault="001D6849" w:rsidP="001D6849">
      <w:pPr>
        <w:pStyle w:val="Default"/>
        <w:spacing w:before="240" w:after="27"/>
        <w:rPr>
          <w:szCs w:val="23"/>
        </w:rPr>
      </w:pPr>
      <w:r w:rsidRPr="001D6849">
        <w:rPr>
          <w:szCs w:val="23"/>
        </w:rPr>
        <w:t xml:space="preserve">5.2 Describe the method of conducting brake test on D.C series motor with neat sketch </w:t>
      </w:r>
    </w:p>
    <w:p w14:paraId="6F1CB27C" w14:textId="77777777" w:rsidR="001D6849" w:rsidRPr="001D6849" w:rsidRDefault="001D6849" w:rsidP="001D6849">
      <w:pPr>
        <w:pStyle w:val="Default"/>
        <w:spacing w:before="240" w:after="27"/>
        <w:rPr>
          <w:szCs w:val="23"/>
        </w:rPr>
      </w:pPr>
      <w:r w:rsidRPr="001D6849">
        <w:rPr>
          <w:szCs w:val="23"/>
        </w:rPr>
        <w:t xml:space="preserve">5.3 Describe the method of conducting brake test on D.C compound motor with neat sketch </w:t>
      </w:r>
    </w:p>
    <w:p w14:paraId="3AF83BCE" w14:textId="77777777" w:rsidR="001D6849" w:rsidRPr="001D6849" w:rsidRDefault="001D6849" w:rsidP="001D6849">
      <w:pPr>
        <w:pStyle w:val="Default"/>
        <w:spacing w:before="240" w:after="27"/>
        <w:rPr>
          <w:szCs w:val="23"/>
        </w:rPr>
      </w:pPr>
      <w:r w:rsidRPr="001D6849">
        <w:rPr>
          <w:szCs w:val="23"/>
        </w:rPr>
        <w:t xml:space="preserve">5.4 Explain different performance curves. </w:t>
      </w:r>
    </w:p>
    <w:p w14:paraId="601B11F2" w14:textId="77777777" w:rsidR="001D6849" w:rsidRPr="001D6849" w:rsidRDefault="001D6849" w:rsidP="001D6849">
      <w:pPr>
        <w:pStyle w:val="Default"/>
        <w:spacing w:before="240" w:after="27"/>
        <w:rPr>
          <w:szCs w:val="23"/>
        </w:rPr>
      </w:pPr>
      <w:r w:rsidRPr="001D6849">
        <w:rPr>
          <w:szCs w:val="23"/>
        </w:rPr>
        <w:t xml:space="preserve">5.5 List the advantages and disadvantages of brake test on different types of D.C Motors. </w:t>
      </w:r>
    </w:p>
    <w:p w14:paraId="098C4F07" w14:textId="77777777" w:rsidR="001D6849" w:rsidRPr="001D6849" w:rsidRDefault="001D6849" w:rsidP="001D6849">
      <w:pPr>
        <w:pStyle w:val="Default"/>
        <w:spacing w:before="240" w:after="27"/>
        <w:rPr>
          <w:szCs w:val="23"/>
        </w:rPr>
      </w:pPr>
      <w:r w:rsidRPr="001D6849">
        <w:rPr>
          <w:szCs w:val="23"/>
        </w:rPr>
        <w:t xml:space="preserve">5.6 Solve problems on brake test on different types of D.C Motors. </w:t>
      </w:r>
    </w:p>
    <w:p w14:paraId="66C07869" w14:textId="77777777" w:rsidR="001D6849" w:rsidRPr="001D6849" w:rsidRDefault="001D6849" w:rsidP="001D6849">
      <w:pPr>
        <w:pStyle w:val="Default"/>
        <w:spacing w:before="240" w:after="27"/>
        <w:rPr>
          <w:szCs w:val="23"/>
        </w:rPr>
      </w:pPr>
      <w:r w:rsidRPr="001D6849">
        <w:rPr>
          <w:szCs w:val="23"/>
        </w:rPr>
        <w:t xml:space="preserve">5.7 Describe the method of conducting Swinburne’s test. </w:t>
      </w:r>
    </w:p>
    <w:p w14:paraId="00D84F2E" w14:textId="77777777" w:rsidR="001D6849" w:rsidRPr="001D6849" w:rsidRDefault="001D6849" w:rsidP="001D6849">
      <w:pPr>
        <w:pStyle w:val="Default"/>
        <w:spacing w:before="240" w:after="27"/>
        <w:rPr>
          <w:szCs w:val="23"/>
        </w:rPr>
      </w:pPr>
      <w:r w:rsidRPr="001D6849">
        <w:rPr>
          <w:szCs w:val="23"/>
        </w:rPr>
        <w:t xml:space="preserve">5.8 Solve problems on Swinburne’s test </w:t>
      </w:r>
    </w:p>
    <w:p w14:paraId="056254EE" w14:textId="77777777" w:rsidR="001D6849" w:rsidRPr="001D6849" w:rsidRDefault="001D6849" w:rsidP="001D6849">
      <w:pPr>
        <w:pStyle w:val="Default"/>
        <w:spacing w:before="240" w:after="27"/>
        <w:rPr>
          <w:szCs w:val="23"/>
        </w:rPr>
      </w:pPr>
      <w:r w:rsidRPr="001D6849">
        <w:rPr>
          <w:szCs w:val="23"/>
        </w:rPr>
        <w:t xml:space="preserve">5.9 List the advantages and disadvantages of Swinburne’s test. </w:t>
      </w:r>
    </w:p>
    <w:p w14:paraId="2860F14D" w14:textId="77777777" w:rsidR="001D6849" w:rsidRPr="001D6849" w:rsidRDefault="001D6849" w:rsidP="001D6849">
      <w:pPr>
        <w:pStyle w:val="Default"/>
        <w:spacing w:before="240" w:after="27"/>
        <w:rPr>
          <w:szCs w:val="23"/>
        </w:rPr>
      </w:pPr>
      <w:r w:rsidRPr="001D6849">
        <w:rPr>
          <w:szCs w:val="23"/>
        </w:rPr>
        <w:t xml:space="preserve">5.10 State the necessity of braking </w:t>
      </w:r>
    </w:p>
    <w:p w14:paraId="2A15D6D9" w14:textId="77777777" w:rsidR="001D6849" w:rsidRPr="001D6849" w:rsidRDefault="001D6849" w:rsidP="001D6849">
      <w:pPr>
        <w:pStyle w:val="Default"/>
        <w:spacing w:before="240" w:after="27"/>
        <w:rPr>
          <w:szCs w:val="23"/>
        </w:rPr>
      </w:pPr>
      <w:r w:rsidRPr="001D6849">
        <w:rPr>
          <w:szCs w:val="23"/>
        </w:rPr>
        <w:t xml:space="preserve">5.11 List the types of braking </w:t>
      </w:r>
    </w:p>
    <w:p w14:paraId="22DFFC0B" w14:textId="77777777" w:rsidR="001D6849" w:rsidRPr="001D6849" w:rsidRDefault="001D6849" w:rsidP="001D6849">
      <w:pPr>
        <w:pStyle w:val="Default"/>
        <w:spacing w:before="240" w:after="27"/>
        <w:rPr>
          <w:szCs w:val="23"/>
        </w:rPr>
      </w:pPr>
      <w:r w:rsidRPr="001D6849">
        <w:rPr>
          <w:szCs w:val="23"/>
        </w:rPr>
        <w:t xml:space="preserve">5.12 State the advantages of electrical braking </w:t>
      </w:r>
    </w:p>
    <w:p w14:paraId="05D4EC7B" w14:textId="77777777" w:rsidR="001D6849" w:rsidRPr="001D6849" w:rsidRDefault="001D6849" w:rsidP="001D6849">
      <w:pPr>
        <w:pStyle w:val="Default"/>
        <w:spacing w:before="240" w:after="27"/>
        <w:rPr>
          <w:szCs w:val="23"/>
        </w:rPr>
      </w:pPr>
      <w:r w:rsidRPr="001D6849">
        <w:rPr>
          <w:szCs w:val="23"/>
        </w:rPr>
        <w:lastRenderedPageBreak/>
        <w:t xml:space="preserve">5.13 List the types of electrical braking </w:t>
      </w:r>
    </w:p>
    <w:p w14:paraId="5480E889" w14:textId="77777777" w:rsidR="001D6849" w:rsidRPr="001D6849" w:rsidRDefault="001D6849" w:rsidP="001D6849">
      <w:pPr>
        <w:pStyle w:val="Default"/>
        <w:spacing w:before="240" w:after="27"/>
        <w:rPr>
          <w:szCs w:val="23"/>
        </w:rPr>
      </w:pPr>
      <w:r w:rsidRPr="001D6849">
        <w:rPr>
          <w:szCs w:val="23"/>
        </w:rPr>
        <w:t xml:space="preserve">5.14 Explain plugging in DC shunt motor and DC series motor </w:t>
      </w:r>
    </w:p>
    <w:p w14:paraId="7065BAA7" w14:textId="77777777" w:rsidR="001D6849" w:rsidRPr="001D6849" w:rsidRDefault="001D6849" w:rsidP="001D6849">
      <w:pPr>
        <w:pStyle w:val="Default"/>
        <w:spacing w:before="240" w:after="27"/>
        <w:rPr>
          <w:szCs w:val="23"/>
        </w:rPr>
      </w:pPr>
      <w:r w:rsidRPr="001D6849">
        <w:rPr>
          <w:szCs w:val="23"/>
        </w:rPr>
        <w:t xml:space="preserve">5.15 Explain rheostatic or dynamic braking in DC shunt and series motor </w:t>
      </w:r>
    </w:p>
    <w:p w14:paraId="09B689F7" w14:textId="77777777" w:rsidR="001D6849" w:rsidRPr="001D6849" w:rsidRDefault="001D6849" w:rsidP="001D6849">
      <w:pPr>
        <w:pStyle w:val="Default"/>
        <w:spacing w:before="240"/>
        <w:rPr>
          <w:szCs w:val="23"/>
        </w:rPr>
      </w:pPr>
      <w:r w:rsidRPr="001D6849">
        <w:rPr>
          <w:szCs w:val="23"/>
        </w:rPr>
        <w:t xml:space="preserve">5.16 Explain the concept of regenerative braking in DC shunt and DC series motor </w:t>
      </w:r>
    </w:p>
    <w:p w14:paraId="3AD76E6C" w14:textId="77777777" w:rsidR="001D6849" w:rsidRDefault="001D6849" w:rsidP="001D6849">
      <w:pPr>
        <w:spacing w:before="240" w:after="0"/>
        <w:jc w:val="both"/>
        <w:rPr>
          <w:rFonts w:ascii="Times New Roman" w:hAnsi="Times New Roman" w:cs="Times New Roman"/>
          <w:color w:val="000000"/>
          <w:sz w:val="23"/>
          <w:szCs w:val="23"/>
        </w:rPr>
      </w:pPr>
    </w:p>
    <w:p w14:paraId="75B3E6B8"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b/>
          <w:bCs/>
          <w:color w:val="000000"/>
          <w:sz w:val="24"/>
          <w:szCs w:val="23"/>
        </w:rPr>
        <w:t xml:space="preserve">CO6 - Use different types of Batteries </w:t>
      </w:r>
    </w:p>
    <w:p w14:paraId="11A7179C"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 Classify cells </w:t>
      </w:r>
    </w:p>
    <w:p w14:paraId="52416B67"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6.2 Define primary cells and secondary cells </w:t>
      </w:r>
    </w:p>
    <w:p w14:paraId="32C21CF2"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6.3 Compare primary and secondary cells </w:t>
      </w:r>
    </w:p>
    <w:p w14:paraId="5BDD312D"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6.4 State types of storage cells </w:t>
      </w:r>
    </w:p>
    <w:p w14:paraId="4FB46D34"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6.5 Describe the construction of Lead acid cell. </w:t>
      </w:r>
    </w:p>
    <w:p w14:paraId="57CE4645"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6.6 Write chemical reactions during charging and discharging of lead acid cell </w:t>
      </w:r>
    </w:p>
    <w:p w14:paraId="1F6AB1DD"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6.7 List the applications of Lead acid cell </w:t>
      </w:r>
    </w:p>
    <w:p w14:paraId="5B363B3B"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6.8 Describe charging of Batteries by a) Constant current method b) Constant voltage method </w:t>
      </w:r>
    </w:p>
    <w:p w14:paraId="4A8B3F5E"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6.9 List the precautions during charging and discharging. </w:t>
      </w:r>
    </w:p>
    <w:p w14:paraId="5B0AD96E"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6.10 Define trickle charging </w:t>
      </w:r>
    </w:p>
    <w:p w14:paraId="4A443A76"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6.11 List the indications of full charged battery. </w:t>
      </w:r>
    </w:p>
    <w:p w14:paraId="3683911E"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6.12 Define capacity of a battery </w:t>
      </w:r>
    </w:p>
    <w:p w14:paraId="7062F3FA"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6.13 List the factors affecting the capacity of the battery </w:t>
      </w:r>
    </w:p>
    <w:p w14:paraId="1F36B3FC"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6.14 Define a) Ampere-Hour efficiency and </w:t>
      </w:r>
      <w:proofErr w:type="gramStart"/>
      <w:r w:rsidRPr="001D6849">
        <w:rPr>
          <w:rFonts w:ascii="Times New Roman" w:hAnsi="Times New Roman" w:cs="Times New Roman"/>
          <w:color w:val="000000"/>
          <w:sz w:val="24"/>
          <w:szCs w:val="23"/>
        </w:rPr>
        <w:t>b)Watt</w:t>
      </w:r>
      <w:proofErr w:type="gramEnd"/>
      <w:r w:rsidRPr="001D6849">
        <w:rPr>
          <w:rFonts w:ascii="Times New Roman" w:hAnsi="Times New Roman" w:cs="Times New Roman"/>
          <w:color w:val="000000"/>
          <w:sz w:val="24"/>
          <w:szCs w:val="23"/>
        </w:rPr>
        <w:t xml:space="preserve">- Hour efficiency </w:t>
      </w:r>
    </w:p>
    <w:p w14:paraId="10A38F42"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6.15 Solve problems on the Ampere-Hour efficiency and Watt-Hour efficiency </w:t>
      </w:r>
    </w:p>
    <w:p w14:paraId="6DBBA01B"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6.16 Describe the construction of Lithium-ion cell. </w:t>
      </w:r>
    </w:p>
    <w:p w14:paraId="51FA1070"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6.17 Write chemical reaction during charging and discharging of Lithium-ion battery </w:t>
      </w:r>
    </w:p>
    <w:p w14:paraId="0155706F"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 xml:space="preserve">6.18 Give the applications of Lithium-ion cell </w:t>
      </w:r>
    </w:p>
    <w:p w14:paraId="45C6FA56"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lastRenderedPageBreak/>
        <w:t>6.</w:t>
      </w:r>
      <w:r w:rsidR="007E1FC8">
        <w:rPr>
          <w:rFonts w:ascii="Times New Roman" w:hAnsi="Times New Roman" w:cs="Times New Roman"/>
          <w:color w:val="000000"/>
          <w:sz w:val="24"/>
          <w:szCs w:val="23"/>
        </w:rPr>
        <w:t>19</w:t>
      </w:r>
      <w:r w:rsidRPr="001D6849">
        <w:rPr>
          <w:rFonts w:ascii="Times New Roman" w:hAnsi="Times New Roman" w:cs="Times New Roman"/>
          <w:color w:val="000000"/>
          <w:sz w:val="24"/>
          <w:szCs w:val="23"/>
        </w:rPr>
        <w:t xml:space="preserve"> Define maintenance free battery. </w:t>
      </w:r>
    </w:p>
    <w:p w14:paraId="7D7E8EEE" w14:textId="77777777" w:rsid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6.</w:t>
      </w:r>
      <w:r w:rsidR="007E1FC8">
        <w:rPr>
          <w:rFonts w:ascii="Times New Roman" w:hAnsi="Times New Roman" w:cs="Times New Roman"/>
          <w:color w:val="000000"/>
          <w:sz w:val="24"/>
          <w:szCs w:val="23"/>
        </w:rPr>
        <w:t>20</w:t>
      </w:r>
      <w:r w:rsidRPr="001D6849">
        <w:rPr>
          <w:rFonts w:ascii="Times New Roman" w:hAnsi="Times New Roman" w:cs="Times New Roman"/>
          <w:color w:val="000000"/>
          <w:sz w:val="24"/>
          <w:szCs w:val="23"/>
        </w:rPr>
        <w:t xml:space="preserve"> List the applications of maintenance free batteries </w:t>
      </w:r>
    </w:p>
    <w:p w14:paraId="7B3E3605" w14:textId="77777777" w:rsidR="007E1FC8" w:rsidRDefault="007E1FC8" w:rsidP="001D6849">
      <w:pPr>
        <w:spacing w:before="240" w:after="0"/>
        <w:jc w:val="both"/>
        <w:rPr>
          <w:rFonts w:ascii="Times New Roman" w:hAnsi="Times New Roman" w:cs="Times New Roman"/>
          <w:bCs/>
          <w:color w:val="0A0A0A"/>
          <w:sz w:val="24"/>
          <w:szCs w:val="25"/>
          <w:shd w:val="clear" w:color="auto" w:fill="FFFFFF"/>
        </w:rPr>
      </w:pPr>
      <w:r>
        <w:rPr>
          <w:rStyle w:val="Strong"/>
          <w:rFonts w:ascii="Times New Roman" w:hAnsi="Times New Roman" w:cs="Times New Roman"/>
          <w:b w:val="0"/>
          <w:color w:val="0A0A0A"/>
          <w:sz w:val="24"/>
          <w:szCs w:val="25"/>
          <w:shd w:val="clear" w:color="auto" w:fill="FFFFFF"/>
        </w:rPr>
        <w:t xml:space="preserve">6.21 </w:t>
      </w:r>
      <w:r w:rsidRPr="007E1FC8">
        <w:rPr>
          <w:rFonts w:ascii="Times New Roman" w:hAnsi="Times New Roman" w:cs="Times New Roman"/>
          <w:bCs/>
          <w:color w:val="0A0A0A"/>
          <w:sz w:val="24"/>
          <w:szCs w:val="25"/>
          <w:shd w:val="clear" w:color="auto" w:fill="FFFFFF"/>
        </w:rPr>
        <w:t>Requirements for energy storage in EVs</w:t>
      </w:r>
      <w:r>
        <w:rPr>
          <w:rFonts w:ascii="Times New Roman" w:hAnsi="Times New Roman" w:cs="Times New Roman"/>
          <w:bCs/>
          <w:color w:val="0A0A0A"/>
          <w:sz w:val="24"/>
          <w:szCs w:val="25"/>
          <w:shd w:val="clear" w:color="auto" w:fill="FFFFFF"/>
        </w:rPr>
        <w:t>.</w:t>
      </w:r>
    </w:p>
    <w:p w14:paraId="1CAB5DDF" w14:textId="77777777" w:rsidR="007E1FC8" w:rsidRPr="007E1FC8" w:rsidRDefault="007E1FC8" w:rsidP="001D6849">
      <w:pPr>
        <w:spacing w:before="240" w:after="0"/>
        <w:jc w:val="both"/>
        <w:rPr>
          <w:rFonts w:ascii="Times New Roman" w:hAnsi="Times New Roman" w:cs="Times New Roman"/>
          <w:color w:val="000000"/>
          <w:szCs w:val="23"/>
        </w:rPr>
      </w:pPr>
      <w:r>
        <w:rPr>
          <w:rFonts w:ascii="Times New Roman" w:hAnsi="Times New Roman" w:cs="Times New Roman"/>
          <w:bCs/>
          <w:color w:val="0A0A0A"/>
          <w:sz w:val="24"/>
          <w:szCs w:val="25"/>
          <w:shd w:val="clear" w:color="auto" w:fill="FFFFFF"/>
        </w:rPr>
        <w:t xml:space="preserve">6.22 EV battery Parameters: </w:t>
      </w:r>
      <w:r w:rsidRPr="007E1FC8">
        <w:rPr>
          <w:rFonts w:ascii="Times New Roman" w:hAnsi="Times New Roman" w:cs="Times New Roman"/>
          <w:bCs/>
          <w:color w:val="0A0A0A"/>
          <w:sz w:val="24"/>
          <w:szCs w:val="25"/>
          <w:shd w:val="clear" w:color="auto" w:fill="FFFFFF"/>
        </w:rPr>
        <w:t>capacity (Ah rating), voltage, depth of discharge (DoD), state of charge (SoC), state of health (</w:t>
      </w:r>
      <w:proofErr w:type="spellStart"/>
      <w:r w:rsidRPr="007E1FC8">
        <w:rPr>
          <w:rFonts w:ascii="Times New Roman" w:hAnsi="Times New Roman" w:cs="Times New Roman"/>
          <w:bCs/>
          <w:color w:val="0A0A0A"/>
          <w:sz w:val="24"/>
          <w:szCs w:val="25"/>
          <w:shd w:val="clear" w:color="auto" w:fill="FFFFFF"/>
        </w:rPr>
        <w:t>SoH</w:t>
      </w:r>
      <w:proofErr w:type="spellEnd"/>
      <w:r w:rsidRPr="007E1FC8">
        <w:rPr>
          <w:rFonts w:ascii="Times New Roman" w:hAnsi="Times New Roman" w:cs="Times New Roman"/>
          <w:bCs/>
          <w:color w:val="0A0A0A"/>
          <w:sz w:val="24"/>
          <w:szCs w:val="25"/>
          <w:shd w:val="clear" w:color="auto" w:fill="FFFFFF"/>
        </w:rPr>
        <w:t>), and energy efficiency.</w:t>
      </w:r>
    </w:p>
    <w:p w14:paraId="753CF7D2" w14:textId="77777777" w:rsidR="007E1FC8" w:rsidRDefault="007E1FC8" w:rsidP="001D6849">
      <w:pPr>
        <w:spacing w:before="240" w:after="0"/>
        <w:jc w:val="both"/>
        <w:rPr>
          <w:rFonts w:ascii="Times New Roman" w:hAnsi="Times New Roman" w:cs="Times New Roman"/>
          <w:color w:val="000000"/>
          <w:sz w:val="24"/>
          <w:szCs w:val="23"/>
        </w:rPr>
      </w:pPr>
      <w:r>
        <w:rPr>
          <w:rFonts w:ascii="Times New Roman" w:hAnsi="Times New Roman" w:cs="Times New Roman"/>
          <w:color w:val="000000"/>
          <w:sz w:val="24"/>
          <w:szCs w:val="23"/>
        </w:rPr>
        <w:t>6.23</w:t>
      </w:r>
      <w:r w:rsidR="005B64B5">
        <w:rPr>
          <w:rFonts w:ascii="Times New Roman" w:hAnsi="Times New Roman" w:cs="Times New Roman"/>
          <w:color w:val="000000"/>
          <w:sz w:val="24"/>
          <w:szCs w:val="23"/>
        </w:rPr>
        <w:t xml:space="preserve"> Batteries suitable for EVs.</w:t>
      </w:r>
    </w:p>
    <w:p w14:paraId="3EFC1BE4" w14:textId="77777777" w:rsidR="001D6849" w:rsidRPr="001D6849" w:rsidRDefault="001D6849" w:rsidP="001D6849">
      <w:pPr>
        <w:spacing w:before="240" w:after="0"/>
        <w:jc w:val="both"/>
        <w:rPr>
          <w:rFonts w:ascii="Times New Roman" w:hAnsi="Times New Roman" w:cs="Times New Roman"/>
          <w:color w:val="000000"/>
          <w:sz w:val="24"/>
          <w:szCs w:val="23"/>
        </w:rPr>
      </w:pPr>
      <w:r w:rsidRPr="001D6849">
        <w:rPr>
          <w:rFonts w:ascii="Times New Roman" w:hAnsi="Times New Roman" w:cs="Times New Roman"/>
          <w:color w:val="000000"/>
          <w:sz w:val="24"/>
          <w:szCs w:val="23"/>
        </w:rPr>
        <w:t>6.2</w:t>
      </w:r>
      <w:r w:rsidR="007E1FC8">
        <w:rPr>
          <w:rFonts w:ascii="Times New Roman" w:hAnsi="Times New Roman" w:cs="Times New Roman"/>
          <w:color w:val="000000"/>
          <w:sz w:val="24"/>
          <w:szCs w:val="23"/>
        </w:rPr>
        <w:t>4</w:t>
      </w:r>
      <w:r w:rsidRPr="001D6849">
        <w:rPr>
          <w:rFonts w:ascii="Times New Roman" w:hAnsi="Times New Roman" w:cs="Times New Roman"/>
          <w:color w:val="000000"/>
          <w:sz w:val="24"/>
          <w:szCs w:val="23"/>
        </w:rPr>
        <w:t xml:space="preserve"> List different methods of disposing batteries.</w:t>
      </w:r>
    </w:p>
    <w:p w14:paraId="68C6C32E" w14:textId="77777777" w:rsidR="00EF3027" w:rsidRDefault="00EF3027" w:rsidP="001D6849">
      <w:pPr>
        <w:spacing w:before="240" w:after="0"/>
        <w:jc w:val="both"/>
        <w:rPr>
          <w:rFonts w:ascii="Times New Roman" w:eastAsia="Times New Roman" w:hAnsi="Times New Roman" w:cs="Times New Roman"/>
          <w:sz w:val="28"/>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AE3F54" w14:paraId="5BC90954" w14:textId="77777777" w:rsidTr="007E1FC8">
        <w:trPr>
          <w:trHeight w:val="453"/>
        </w:trPr>
        <w:tc>
          <w:tcPr>
            <w:tcW w:w="9018" w:type="dxa"/>
            <w:shd w:val="clear" w:color="auto" w:fill="A6A6A6" w:themeFill="background1" w:themeFillShade="A6"/>
          </w:tcPr>
          <w:p w14:paraId="2C3AB53F" w14:textId="77777777" w:rsidR="00AE3F54" w:rsidRPr="00AE3F54" w:rsidRDefault="00AE3F54" w:rsidP="00AE3F54">
            <w:pPr>
              <w:pStyle w:val="Default"/>
              <w:rPr>
                <w:szCs w:val="23"/>
              </w:rPr>
            </w:pPr>
            <w:r w:rsidRPr="00AE3F54">
              <w:rPr>
                <w:b/>
                <w:bCs/>
                <w:szCs w:val="23"/>
              </w:rPr>
              <w:t xml:space="preserve">Suggested Student Activities </w:t>
            </w:r>
          </w:p>
          <w:p w14:paraId="6347FD30" w14:textId="77777777" w:rsidR="00AE3F54" w:rsidRPr="00AE3F54" w:rsidRDefault="00AE3F54" w:rsidP="007E1FC8">
            <w:pPr>
              <w:pStyle w:val="Default"/>
              <w:rPr>
                <w:szCs w:val="23"/>
              </w:rPr>
            </w:pPr>
            <w:r w:rsidRPr="00AE3F54">
              <w:rPr>
                <w:b/>
                <w:bCs/>
                <w:szCs w:val="23"/>
              </w:rPr>
              <w:t xml:space="preserve"> </w:t>
            </w:r>
          </w:p>
        </w:tc>
      </w:tr>
    </w:tbl>
    <w:p w14:paraId="4A77D520"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1. Prepare charts on types of starters used for various DC motors clearly labeling the parts. </w:t>
      </w:r>
    </w:p>
    <w:p w14:paraId="7237FEE5"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2. Visit nearby shop or show room which sells batteries and inverters (UPS) and prepare a report on the observations made during visit. </w:t>
      </w:r>
    </w:p>
    <w:p w14:paraId="693A81F6"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3. Identify a faulty battery and service the same using standard tools. </w:t>
      </w:r>
    </w:p>
    <w:p w14:paraId="0498B46E"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4. Prepare a report of the conditions of batteries available in the Institute. </w:t>
      </w:r>
    </w:p>
    <w:p w14:paraId="714E8F50"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5. For given voltage, current, Ah ratings of individual cell, and required voltage and current rating of battery, prepare a report of calculations for number of cells and their method of connections. </w:t>
      </w:r>
    </w:p>
    <w:p w14:paraId="6DDCE878"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6. Visit any industry and write a report on the DC machines used in that industry </w:t>
      </w:r>
    </w:p>
    <w:p w14:paraId="4ECF3FE6"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7. Prepare a chart on DC motor speed control techniques </w:t>
      </w:r>
    </w:p>
    <w:p w14:paraId="7FD34194"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8. Make charts of various types of DC motors and generators, electrical equivalent circuit diagrams clearly indicating voltages and currents flowing in the machine. Also write the formulae of armature current, field current, line or load current, terminal voltage and back emf or induced emf </w:t>
      </w:r>
    </w:p>
    <w:p w14:paraId="6687C19A"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9. Quiz </w:t>
      </w:r>
    </w:p>
    <w:p w14:paraId="011B0E16" w14:textId="77777777" w:rsidR="00AE3F54" w:rsidRP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 xml:space="preserve">10. Group discussion </w:t>
      </w:r>
    </w:p>
    <w:p w14:paraId="05F80D01" w14:textId="77777777" w:rsidR="00AE3F54" w:rsidRDefault="00AE3F54" w:rsidP="00487CB5">
      <w:pPr>
        <w:spacing w:after="0" w:line="360" w:lineRule="auto"/>
        <w:jc w:val="both"/>
        <w:rPr>
          <w:rFonts w:ascii="Times New Roman" w:eastAsia="Times New Roman" w:hAnsi="Times New Roman" w:cs="Times New Roman"/>
          <w:sz w:val="24"/>
        </w:rPr>
      </w:pPr>
      <w:r w:rsidRPr="00AE3F54">
        <w:rPr>
          <w:rFonts w:ascii="Times New Roman" w:eastAsia="Times New Roman" w:hAnsi="Times New Roman" w:cs="Times New Roman"/>
          <w:sz w:val="24"/>
        </w:rPr>
        <w:t>11. Surprise test.</w:t>
      </w:r>
    </w:p>
    <w:p w14:paraId="18179CE2" w14:textId="77777777" w:rsidR="00487CB5" w:rsidRDefault="00487CB5" w:rsidP="00AE3F54">
      <w:pPr>
        <w:spacing w:after="0"/>
        <w:jc w:val="both"/>
        <w:rPr>
          <w:rFonts w:ascii="Times New Roman" w:eastAsia="Times New Roman" w:hAnsi="Times New Roman" w:cs="Times New Roman"/>
          <w:sz w:val="24"/>
        </w:rPr>
      </w:pPr>
    </w:p>
    <w:tbl>
      <w:tblPr>
        <w:tblpPr w:leftFromText="180" w:rightFromText="180" w:vertAnchor="text" w:horzAnchor="margin" w:tblpY="96"/>
        <w:tblW w:w="9018" w:type="dxa"/>
        <w:shd w:val="clear" w:color="auto" w:fill="A6A6A6" w:themeFill="background1" w:themeFillShade="A6"/>
        <w:tblLayout w:type="fixed"/>
        <w:tblLook w:val="0000" w:firstRow="0" w:lastRow="0" w:firstColumn="0" w:lastColumn="0" w:noHBand="0" w:noVBand="0"/>
      </w:tblPr>
      <w:tblGrid>
        <w:gridCol w:w="9018"/>
      </w:tblGrid>
      <w:tr w:rsidR="00487CB5" w14:paraId="26D65295" w14:textId="77777777" w:rsidTr="007E1FC8">
        <w:trPr>
          <w:trHeight w:val="453"/>
        </w:trPr>
        <w:tc>
          <w:tcPr>
            <w:tcW w:w="9018" w:type="dxa"/>
            <w:shd w:val="clear" w:color="auto" w:fill="A6A6A6" w:themeFill="background1" w:themeFillShade="A6"/>
          </w:tcPr>
          <w:p w14:paraId="5CEA4DF1" w14:textId="77777777" w:rsidR="00487CB5" w:rsidRDefault="00487CB5" w:rsidP="00487CB5">
            <w:pPr>
              <w:pStyle w:val="Default"/>
              <w:jc w:val="both"/>
              <w:rPr>
                <w:sz w:val="23"/>
                <w:szCs w:val="23"/>
              </w:rPr>
            </w:pPr>
            <w:r>
              <w:rPr>
                <w:b/>
                <w:bCs/>
                <w:sz w:val="23"/>
                <w:szCs w:val="23"/>
              </w:rPr>
              <w:t xml:space="preserve">CO-PO Mapping Matrix </w:t>
            </w:r>
          </w:p>
          <w:p w14:paraId="23BD0E32" w14:textId="77777777" w:rsidR="00487CB5" w:rsidRPr="00AE3F54" w:rsidRDefault="00487CB5" w:rsidP="007E1FC8">
            <w:pPr>
              <w:pStyle w:val="Default"/>
              <w:rPr>
                <w:szCs w:val="23"/>
              </w:rPr>
            </w:pPr>
            <w:r w:rsidRPr="00AE3F54">
              <w:rPr>
                <w:b/>
                <w:bCs/>
                <w:szCs w:val="23"/>
              </w:rPr>
              <w:t xml:space="preserve"> </w:t>
            </w:r>
          </w:p>
        </w:tc>
      </w:tr>
    </w:tbl>
    <w:p w14:paraId="1E067F69" w14:textId="77777777" w:rsidR="00A65F73" w:rsidRDefault="00A65F73" w:rsidP="00AE3F54">
      <w:pPr>
        <w:spacing w:after="0"/>
        <w:jc w:val="both"/>
        <w:rPr>
          <w:rFonts w:ascii="Times New Roman" w:eastAsia="Times New Roman" w:hAnsi="Times New Roman" w:cs="Times New Roman"/>
          <w:sz w:val="24"/>
        </w:rPr>
      </w:pPr>
    </w:p>
    <w:tbl>
      <w:tblPr>
        <w:tblStyle w:val="TableGrid"/>
        <w:tblW w:w="0" w:type="auto"/>
        <w:tblLook w:val="04A0" w:firstRow="1" w:lastRow="0" w:firstColumn="1" w:lastColumn="0" w:noHBand="0" w:noVBand="1"/>
      </w:tblPr>
      <w:tblGrid>
        <w:gridCol w:w="1064"/>
        <w:gridCol w:w="1064"/>
        <w:gridCol w:w="1064"/>
        <w:gridCol w:w="1064"/>
        <w:gridCol w:w="1064"/>
        <w:gridCol w:w="1064"/>
        <w:gridCol w:w="1064"/>
        <w:gridCol w:w="1064"/>
        <w:gridCol w:w="1064"/>
      </w:tblGrid>
      <w:tr w:rsidR="000C1F88" w14:paraId="2FEA56E2" w14:textId="77777777" w:rsidTr="000C1F88">
        <w:trPr>
          <w:cantSplit/>
          <w:trHeight w:val="3131"/>
        </w:trPr>
        <w:tc>
          <w:tcPr>
            <w:tcW w:w="1064" w:type="dxa"/>
          </w:tcPr>
          <w:p w14:paraId="7A529B75" w14:textId="77777777" w:rsidR="004A4C09" w:rsidRDefault="004A4C09" w:rsidP="00AE3F54">
            <w:pPr>
              <w:jc w:val="both"/>
              <w:rPr>
                <w:rFonts w:ascii="Times New Roman" w:eastAsia="Times New Roman" w:hAnsi="Times New Roman" w:cs="Times New Roman"/>
                <w:sz w:val="24"/>
              </w:rPr>
            </w:pPr>
          </w:p>
        </w:tc>
        <w:tc>
          <w:tcPr>
            <w:tcW w:w="1064" w:type="dxa"/>
            <w:textDirection w:val="btLr"/>
          </w:tcPr>
          <w:p w14:paraId="4E22E02C" w14:textId="77777777" w:rsidR="00E36D61" w:rsidRPr="000C1F88" w:rsidRDefault="00E36D61" w:rsidP="000C1F88">
            <w:pPr>
              <w:pStyle w:val="Default"/>
              <w:ind w:left="113" w:right="113"/>
              <w:rPr>
                <w:sz w:val="28"/>
              </w:rPr>
            </w:pPr>
            <w:r w:rsidRPr="000C1F88">
              <w:rPr>
                <w:sz w:val="28"/>
              </w:rPr>
              <w:t>Basic and discipline specific</w:t>
            </w:r>
          </w:p>
          <w:p w14:paraId="2AFEDDD0" w14:textId="77777777" w:rsidR="00E36D61" w:rsidRPr="000C1F88" w:rsidRDefault="00E36D61" w:rsidP="000C1F88">
            <w:pPr>
              <w:pStyle w:val="Default"/>
              <w:ind w:left="113" w:right="113"/>
              <w:jc w:val="both"/>
              <w:rPr>
                <w:sz w:val="28"/>
              </w:rPr>
            </w:pPr>
            <w:r w:rsidRPr="000C1F88">
              <w:rPr>
                <w:sz w:val="28"/>
              </w:rPr>
              <w:t xml:space="preserve">knowledge </w:t>
            </w:r>
          </w:p>
          <w:p w14:paraId="0E9048A3"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503F410C" w14:textId="77777777" w:rsidR="00E36D61" w:rsidRPr="000C1F88" w:rsidRDefault="00E36D61" w:rsidP="000C1F88">
            <w:pPr>
              <w:pStyle w:val="Default"/>
              <w:ind w:left="113" w:right="113"/>
              <w:jc w:val="both"/>
              <w:rPr>
                <w:sz w:val="28"/>
              </w:rPr>
            </w:pPr>
            <w:r w:rsidRPr="000C1F88">
              <w:rPr>
                <w:sz w:val="28"/>
              </w:rPr>
              <w:t xml:space="preserve">Problem analysis </w:t>
            </w:r>
          </w:p>
          <w:p w14:paraId="25AF4D2A"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51301C00" w14:textId="77777777" w:rsidR="00E36D61" w:rsidRPr="000C1F88" w:rsidRDefault="00E36D61" w:rsidP="000C1F88">
            <w:pPr>
              <w:pStyle w:val="Default"/>
              <w:ind w:left="113" w:right="113"/>
              <w:jc w:val="both"/>
              <w:rPr>
                <w:sz w:val="28"/>
              </w:rPr>
            </w:pPr>
            <w:r w:rsidRPr="000C1F88">
              <w:rPr>
                <w:sz w:val="28"/>
              </w:rPr>
              <w:t xml:space="preserve">Design / development of solutions </w:t>
            </w:r>
          </w:p>
          <w:p w14:paraId="3DAEFA60"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7CC80E90" w14:textId="77777777" w:rsidR="00E36D61" w:rsidRPr="000C1F88" w:rsidRDefault="00E36D61" w:rsidP="000C1F88">
            <w:pPr>
              <w:pStyle w:val="Default"/>
              <w:ind w:left="113" w:right="113"/>
              <w:rPr>
                <w:sz w:val="28"/>
              </w:rPr>
            </w:pPr>
            <w:r w:rsidRPr="000C1F88">
              <w:rPr>
                <w:sz w:val="28"/>
              </w:rPr>
              <w:t>Engineering Tools, Experimentation and Testing</w:t>
            </w:r>
          </w:p>
          <w:p w14:paraId="21E3946A"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32C161C7" w14:textId="77777777" w:rsidR="00E36D61" w:rsidRPr="000C1F88" w:rsidRDefault="00E36D61" w:rsidP="000C1F88">
            <w:pPr>
              <w:pStyle w:val="Default"/>
              <w:ind w:left="113" w:right="113"/>
              <w:jc w:val="both"/>
              <w:rPr>
                <w:sz w:val="28"/>
              </w:rPr>
            </w:pPr>
            <w:r w:rsidRPr="000C1F88">
              <w:rPr>
                <w:sz w:val="28"/>
              </w:rPr>
              <w:t xml:space="preserve">Engineering practices for society sustainability and environment </w:t>
            </w:r>
          </w:p>
          <w:p w14:paraId="3FD0DCC5"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4AB2445D" w14:textId="77777777" w:rsidR="00E36D61" w:rsidRPr="000C1F88" w:rsidRDefault="00E36D61" w:rsidP="000C1F88">
            <w:pPr>
              <w:pStyle w:val="Default"/>
              <w:ind w:left="113" w:right="113"/>
              <w:jc w:val="both"/>
              <w:rPr>
                <w:sz w:val="28"/>
              </w:rPr>
            </w:pPr>
            <w:r w:rsidRPr="000C1F88">
              <w:rPr>
                <w:sz w:val="28"/>
              </w:rPr>
              <w:t xml:space="preserve">Project Management </w:t>
            </w:r>
          </w:p>
          <w:p w14:paraId="33F5729C"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6A3AA7CE" w14:textId="77777777" w:rsidR="00E36D61" w:rsidRPr="000C1F88" w:rsidRDefault="00E36D61" w:rsidP="000C1F88">
            <w:pPr>
              <w:pStyle w:val="Default"/>
              <w:ind w:left="113" w:right="113"/>
              <w:jc w:val="both"/>
              <w:rPr>
                <w:sz w:val="28"/>
              </w:rPr>
            </w:pPr>
            <w:r w:rsidRPr="000C1F88">
              <w:rPr>
                <w:sz w:val="28"/>
              </w:rPr>
              <w:t xml:space="preserve">Lifelong learning </w:t>
            </w:r>
          </w:p>
          <w:p w14:paraId="67448192" w14:textId="77777777" w:rsidR="004A4C09" w:rsidRPr="000C1F88" w:rsidRDefault="004A4C09" w:rsidP="000C1F88">
            <w:pPr>
              <w:ind w:left="113" w:right="113"/>
              <w:jc w:val="both"/>
              <w:rPr>
                <w:rFonts w:ascii="Times New Roman" w:eastAsia="Times New Roman" w:hAnsi="Times New Roman" w:cs="Times New Roman"/>
                <w:sz w:val="28"/>
                <w:szCs w:val="24"/>
              </w:rPr>
            </w:pPr>
          </w:p>
        </w:tc>
        <w:tc>
          <w:tcPr>
            <w:tcW w:w="1064" w:type="dxa"/>
            <w:textDirection w:val="btLr"/>
          </w:tcPr>
          <w:p w14:paraId="4A2BA1EB" w14:textId="77777777" w:rsidR="00E36D61" w:rsidRPr="000C1F88" w:rsidRDefault="00E36D61" w:rsidP="000C1F88">
            <w:pPr>
              <w:pStyle w:val="Default"/>
              <w:ind w:left="113" w:right="113"/>
              <w:jc w:val="both"/>
              <w:rPr>
                <w:sz w:val="28"/>
              </w:rPr>
            </w:pPr>
            <w:r w:rsidRPr="000C1F88">
              <w:rPr>
                <w:sz w:val="28"/>
              </w:rPr>
              <w:t xml:space="preserve">Linked PO </w:t>
            </w:r>
          </w:p>
          <w:p w14:paraId="06EF9316" w14:textId="77777777" w:rsidR="004A4C09" w:rsidRPr="000C1F88" w:rsidRDefault="004A4C09" w:rsidP="000C1F88">
            <w:pPr>
              <w:ind w:left="113" w:right="113"/>
              <w:jc w:val="both"/>
              <w:rPr>
                <w:rFonts w:ascii="Times New Roman" w:eastAsia="Times New Roman" w:hAnsi="Times New Roman" w:cs="Times New Roman"/>
                <w:sz w:val="28"/>
                <w:szCs w:val="24"/>
              </w:rPr>
            </w:pPr>
          </w:p>
        </w:tc>
      </w:tr>
      <w:tr w:rsidR="009334FB" w14:paraId="55D49784" w14:textId="77777777" w:rsidTr="005418CE">
        <w:trPr>
          <w:trHeight w:val="890"/>
        </w:trPr>
        <w:tc>
          <w:tcPr>
            <w:tcW w:w="1064" w:type="dxa"/>
            <w:vAlign w:val="center"/>
          </w:tcPr>
          <w:p w14:paraId="4C13F62A"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w:t>
            </w:r>
          </w:p>
        </w:tc>
        <w:tc>
          <w:tcPr>
            <w:tcW w:w="1064" w:type="dxa"/>
            <w:vAlign w:val="center"/>
          </w:tcPr>
          <w:p w14:paraId="34D78FD6"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PO1</w:t>
            </w:r>
          </w:p>
        </w:tc>
        <w:tc>
          <w:tcPr>
            <w:tcW w:w="1064" w:type="dxa"/>
            <w:vAlign w:val="center"/>
          </w:tcPr>
          <w:p w14:paraId="4CB5D1C5"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PO2</w:t>
            </w:r>
          </w:p>
        </w:tc>
        <w:tc>
          <w:tcPr>
            <w:tcW w:w="1064" w:type="dxa"/>
            <w:vAlign w:val="center"/>
          </w:tcPr>
          <w:p w14:paraId="763D41EA"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PO3</w:t>
            </w:r>
          </w:p>
        </w:tc>
        <w:tc>
          <w:tcPr>
            <w:tcW w:w="1064" w:type="dxa"/>
            <w:vAlign w:val="center"/>
          </w:tcPr>
          <w:p w14:paraId="27169590"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PO4</w:t>
            </w:r>
          </w:p>
        </w:tc>
        <w:tc>
          <w:tcPr>
            <w:tcW w:w="1064" w:type="dxa"/>
            <w:vAlign w:val="center"/>
          </w:tcPr>
          <w:p w14:paraId="287469FD"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PO5</w:t>
            </w:r>
          </w:p>
        </w:tc>
        <w:tc>
          <w:tcPr>
            <w:tcW w:w="1064" w:type="dxa"/>
            <w:vAlign w:val="center"/>
          </w:tcPr>
          <w:p w14:paraId="1512DCFD"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PO6</w:t>
            </w:r>
          </w:p>
        </w:tc>
        <w:tc>
          <w:tcPr>
            <w:tcW w:w="1064" w:type="dxa"/>
            <w:vAlign w:val="center"/>
          </w:tcPr>
          <w:p w14:paraId="0FB493BB"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PO7</w:t>
            </w:r>
          </w:p>
        </w:tc>
        <w:tc>
          <w:tcPr>
            <w:tcW w:w="1064" w:type="dxa"/>
            <w:vAlign w:val="center"/>
          </w:tcPr>
          <w:p w14:paraId="1D941ACB"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001F7087" w14:textId="77777777" w:rsidTr="005418CE">
        <w:trPr>
          <w:trHeight w:val="800"/>
        </w:trPr>
        <w:tc>
          <w:tcPr>
            <w:tcW w:w="1064" w:type="dxa"/>
            <w:vAlign w:val="center"/>
          </w:tcPr>
          <w:p w14:paraId="57C57E84"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CO1</w:t>
            </w:r>
          </w:p>
        </w:tc>
        <w:tc>
          <w:tcPr>
            <w:tcW w:w="1064" w:type="dxa"/>
            <w:vAlign w:val="center"/>
          </w:tcPr>
          <w:p w14:paraId="4E936671"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07CDEAC0"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01B3783C"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5D1836EA"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04FF93CB"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5BD582A0"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29011097"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28E629E1" w14:textId="77777777" w:rsidR="009334FB" w:rsidRDefault="009334FB" w:rsidP="009334FB">
            <w:pPr>
              <w:pStyle w:val="Default"/>
              <w:jc w:val="center"/>
              <w:rPr>
                <w:sz w:val="23"/>
                <w:szCs w:val="23"/>
              </w:rPr>
            </w:pPr>
            <w:r>
              <w:rPr>
                <w:sz w:val="23"/>
                <w:szCs w:val="23"/>
              </w:rPr>
              <w:t xml:space="preserve">1,2,7 </w:t>
            </w:r>
          </w:p>
          <w:p w14:paraId="20E158FC"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7A8F64E6" w14:textId="77777777" w:rsidTr="005418CE">
        <w:trPr>
          <w:trHeight w:val="701"/>
        </w:trPr>
        <w:tc>
          <w:tcPr>
            <w:tcW w:w="1064" w:type="dxa"/>
            <w:vAlign w:val="center"/>
          </w:tcPr>
          <w:p w14:paraId="512C8844"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CO2</w:t>
            </w:r>
          </w:p>
        </w:tc>
        <w:tc>
          <w:tcPr>
            <w:tcW w:w="1064" w:type="dxa"/>
            <w:vAlign w:val="center"/>
          </w:tcPr>
          <w:p w14:paraId="34746C67"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716F6928"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5A221725"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68DECAC5"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4615C9B9"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4CE89619"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11D31966"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6A820923" w14:textId="77777777" w:rsidR="009334FB" w:rsidRDefault="009334FB" w:rsidP="009334FB">
            <w:pPr>
              <w:pStyle w:val="Default"/>
              <w:jc w:val="center"/>
              <w:rPr>
                <w:sz w:val="23"/>
                <w:szCs w:val="23"/>
              </w:rPr>
            </w:pPr>
            <w:r>
              <w:rPr>
                <w:sz w:val="23"/>
                <w:szCs w:val="23"/>
              </w:rPr>
              <w:t xml:space="preserve">1,2,4,7 </w:t>
            </w:r>
          </w:p>
          <w:p w14:paraId="19A56E91"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38CA2667" w14:textId="77777777" w:rsidTr="005418CE">
        <w:trPr>
          <w:trHeight w:val="719"/>
        </w:trPr>
        <w:tc>
          <w:tcPr>
            <w:tcW w:w="1064" w:type="dxa"/>
            <w:vAlign w:val="center"/>
          </w:tcPr>
          <w:p w14:paraId="6A1EBC8B"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CO3</w:t>
            </w:r>
          </w:p>
        </w:tc>
        <w:tc>
          <w:tcPr>
            <w:tcW w:w="1064" w:type="dxa"/>
            <w:vAlign w:val="center"/>
          </w:tcPr>
          <w:p w14:paraId="38341D67"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4258CA64"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63592D3A"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6F28EE2C"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1046019A"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68B82EE9"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7CEC82CC"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1862CA5E" w14:textId="77777777" w:rsidR="009334FB" w:rsidRDefault="009334FB" w:rsidP="009334FB">
            <w:pPr>
              <w:pStyle w:val="Default"/>
              <w:jc w:val="center"/>
              <w:rPr>
                <w:sz w:val="23"/>
                <w:szCs w:val="23"/>
              </w:rPr>
            </w:pPr>
            <w:r>
              <w:rPr>
                <w:sz w:val="23"/>
                <w:szCs w:val="23"/>
              </w:rPr>
              <w:t xml:space="preserve">1,2,7 </w:t>
            </w:r>
          </w:p>
          <w:p w14:paraId="20FA2E2D"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6AE0D80B" w14:textId="77777777" w:rsidTr="005418CE">
        <w:trPr>
          <w:trHeight w:val="701"/>
        </w:trPr>
        <w:tc>
          <w:tcPr>
            <w:tcW w:w="1064" w:type="dxa"/>
            <w:vAlign w:val="center"/>
          </w:tcPr>
          <w:p w14:paraId="3E2FFDC8"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CO4</w:t>
            </w:r>
          </w:p>
        </w:tc>
        <w:tc>
          <w:tcPr>
            <w:tcW w:w="1064" w:type="dxa"/>
            <w:vAlign w:val="center"/>
          </w:tcPr>
          <w:p w14:paraId="5227BC9E"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597BE6DE"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0154BAF4"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2A94D020"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2A0118EB"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0725C4AE"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4EF7061D"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75B25FE2" w14:textId="77777777" w:rsidR="009334FB" w:rsidRDefault="009334FB" w:rsidP="009334FB">
            <w:pPr>
              <w:pStyle w:val="Default"/>
              <w:jc w:val="center"/>
              <w:rPr>
                <w:sz w:val="23"/>
                <w:szCs w:val="23"/>
              </w:rPr>
            </w:pPr>
            <w:r>
              <w:rPr>
                <w:sz w:val="23"/>
                <w:szCs w:val="23"/>
              </w:rPr>
              <w:t xml:space="preserve">1,2,3,4,7 </w:t>
            </w:r>
          </w:p>
          <w:p w14:paraId="5715656D"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694498F4" w14:textId="77777777" w:rsidTr="005418CE">
        <w:trPr>
          <w:trHeight w:val="719"/>
        </w:trPr>
        <w:tc>
          <w:tcPr>
            <w:tcW w:w="1064" w:type="dxa"/>
            <w:vAlign w:val="center"/>
          </w:tcPr>
          <w:p w14:paraId="4ECD08D8" w14:textId="77777777" w:rsidR="004A4C09"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CO5</w:t>
            </w:r>
          </w:p>
        </w:tc>
        <w:tc>
          <w:tcPr>
            <w:tcW w:w="1064" w:type="dxa"/>
            <w:vAlign w:val="center"/>
          </w:tcPr>
          <w:p w14:paraId="2AD92135"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66DBC6D1"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18673498"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4A595793"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6081909F"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65960504" w14:textId="77777777" w:rsidR="004A4C09" w:rsidRPr="000C1F88" w:rsidRDefault="004A4C09" w:rsidP="009334FB">
            <w:pPr>
              <w:jc w:val="center"/>
              <w:rPr>
                <w:rFonts w:ascii="Times New Roman" w:eastAsia="Times New Roman" w:hAnsi="Times New Roman" w:cs="Times New Roman"/>
                <w:sz w:val="24"/>
                <w:szCs w:val="24"/>
              </w:rPr>
            </w:pPr>
          </w:p>
        </w:tc>
        <w:tc>
          <w:tcPr>
            <w:tcW w:w="1064" w:type="dxa"/>
            <w:vAlign w:val="center"/>
          </w:tcPr>
          <w:p w14:paraId="474B61D0" w14:textId="77777777" w:rsidR="004A4C09"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31F44FF7" w14:textId="77777777" w:rsidR="009334FB" w:rsidRDefault="009334FB" w:rsidP="009334FB">
            <w:pPr>
              <w:pStyle w:val="Default"/>
              <w:jc w:val="center"/>
              <w:rPr>
                <w:sz w:val="23"/>
                <w:szCs w:val="23"/>
              </w:rPr>
            </w:pPr>
            <w:r>
              <w:rPr>
                <w:sz w:val="23"/>
                <w:szCs w:val="23"/>
              </w:rPr>
              <w:t xml:space="preserve">1,2,4,7 </w:t>
            </w:r>
          </w:p>
          <w:p w14:paraId="04AC83B0" w14:textId="77777777" w:rsidR="004A4C09" w:rsidRPr="000C1F88" w:rsidRDefault="004A4C09" w:rsidP="009334FB">
            <w:pPr>
              <w:jc w:val="center"/>
              <w:rPr>
                <w:rFonts w:ascii="Times New Roman" w:eastAsia="Times New Roman" w:hAnsi="Times New Roman" w:cs="Times New Roman"/>
                <w:sz w:val="24"/>
                <w:szCs w:val="24"/>
              </w:rPr>
            </w:pPr>
          </w:p>
        </w:tc>
      </w:tr>
      <w:tr w:rsidR="009334FB" w14:paraId="2E9AFB8F" w14:textId="77777777" w:rsidTr="005418CE">
        <w:trPr>
          <w:trHeight w:val="791"/>
        </w:trPr>
        <w:tc>
          <w:tcPr>
            <w:tcW w:w="1064" w:type="dxa"/>
            <w:vAlign w:val="center"/>
          </w:tcPr>
          <w:p w14:paraId="07ACB451" w14:textId="77777777" w:rsidR="009334FB" w:rsidRDefault="009334FB" w:rsidP="009334FB">
            <w:pPr>
              <w:jc w:val="center"/>
              <w:rPr>
                <w:rFonts w:ascii="Times New Roman" w:eastAsia="Times New Roman" w:hAnsi="Times New Roman" w:cs="Times New Roman"/>
                <w:sz w:val="24"/>
              </w:rPr>
            </w:pPr>
            <w:r>
              <w:rPr>
                <w:rFonts w:ascii="Times New Roman" w:eastAsia="Times New Roman" w:hAnsi="Times New Roman" w:cs="Times New Roman"/>
                <w:sz w:val="24"/>
              </w:rPr>
              <w:t>CO6</w:t>
            </w:r>
          </w:p>
        </w:tc>
        <w:tc>
          <w:tcPr>
            <w:tcW w:w="1064" w:type="dxa"/>
            <w:vAlign w:val="center"/>
          </w:tcPr>
          <w:p w14:paraId="078E3B94" w14:textId="77777777" w:rsidR="009334FB"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7690606C" w14:textId="77777777" w:rsidR="009334FB"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1BD01043" w14:textId="77777777" w:rsidR="009334FB" w:rsidRPr="000C1F88" w:rsidRDefault="00837303"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64" w:type="dxa"/>
            <w:vAlign w:val="center"/>
          </w:tcPr>
          <w:p w14:paraId="180CAC17" w14:textId="77777777" w:rsidR="009334FB" w:rsidRPr="000C1F88" w:rsidRDefault="009334FB" w:rsidP="009334FB">
            <w:pPr>
              <w:jc w:val="center"/>
              <w:rPr>
                <w:rFonts w:ascii="Times New Roman" w:eastAsia="Times New Roman" w:hAnsi="Times New Roman" w:cs="Times New Roman"/>
                <w:sz w:val="24"/>
                <w:szCs w:val="24"/>
              </w:rPr>
            </w:pPr>
          </w:p>
        </w:tc>
        <w:tc>
          <w:tcPr>
            <w:tcW w:w="1064" w:type="dxa"/>
            <w:vAlign w:val="center"/>
          </w:tcPr>
          <w:p w14:paraId="3932A85A" w14:textId="77777777" w:rsidR="009334FB"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64" w:type="dxa"/>
            <w:vAlign w:val="center"/>
          </w:tcPr>
          <w:p w14:paraId="67714ECC" w14:textId="77777777" w:rsidR="009334FB" w:rsidRPr="000C1F88" w:rsidRDefault="00B26924"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00E8DA9B" w14:textId="77777777" w:rsidR="009334FB" w:rsidRPr="000C1F88" w:rsidRDefault="009334FB" w:rsidP="009334F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64" w:type="dxa"/>
            <w:vAlign w:val="center"/>
          </w:tcPr>
          <w:p w14:paraId="00170E68" w14:textId="77777777" w:rsidR="009334FB" w:rsidRDefault="009334FB" w:rsidP="009334FB">
            <w:pPr>
              <w:pStyle w:val="Default"/>
              <w:jc w:val="center"/>
              <w:rPr>
                <w:sz w:val="23"/>
                <w:szCs w:val="23"/>
              </w:rPr>
            </w:pPr>
            <w:r>
              <w:rPr>
                <w:sz w:val="23"/>
                <w:szCs w:val="23"/>
              </w:rPr>
              <w:t xml:space="preserve">1,2,5,7 </w:t>
            </w:r>
          </w:p>
          <w:p w14:paraId="0F9051B3" w14:textId="77777777" w:rsidR="009334FB" w:rsidRPr="000C1F88" w:rsidRDefault="009334FB" w:rsidP="009334FB">
            <w:pPr>
              <w:jc w:val="center"/>
              <w:rPr>
                <w:rFonts w:ascii="Times New Roman" w:eastAsia="Times New Roman" w:hAnsi="Times New Roman" w:cs="Times New Roman"/>
                <w:sz w:val="24"/>
                <w:szCs w:val="24"/>
              </w:rPr>
            </w:pPr>
          </w:p>
        </w:tc>
      </w:tr>
    </w:tbl>
    <w:p w14:paraId="0AB15ACA" w14:textId="77777777" w:rsidR="00A65F73" w:rsidRDefault="00A65F73" w:rsidP="00AE3F54">
      <w:pPr>
        <w:spacing w:after="0"/>
        <w:jc w:val="both"/>
        <w:rPr>
          <w:rFonts w:ascii="Times New Roman" w:eastAsia="Times New Roman" w:hAnsi="Times New Roman" w:cs="Times New Roman"/>
          <w:sz w:val="24"/>
        </w:rPr>
      </w:pPr>
    </w:p>
    <w:p w14:paraId="50F49D5F" w14:textId="77777777" w:rsidR="00A65F73" w:rsidRDefault="00A65F73" w:rsidP="00AE3F54">
      <w:pPr>
        <w:spacing w:after="0"/>
        <w:jc w:val="both"/>
        <w:rPr>
          <w:rFonts w:ascii="Times New Roman" w:eastAsia="Times New Roman" w:hAnsi="Times New Roman" w:cs="Times New Roman"/>
          <w:sz w:val="24"/>
        </w:rPr>
      </w:pPr>
    </w:p>
    <w:p w14:paraId="534622DF" w14:textId="77777777" w:rsidR="00A65F73" w:rsidRDefault="00A65F73" w:rsidP="00AE3F54">
      <w:pPr>
        <w:spacing w:after="0"/>
        <w:jc w:val="both"/>
        <w:rPr>
          <w:rFonts w:ascii="Times New Roman" w:eastAsia="Times New Roman" w:hAnsi="Times New Roman" w:cs="Times New Roman"/>
          <w:sz w:val="24"/>
        </w:rPr>
      </w:pPr>
    </w:p>
    <w:p w14:paraId="44B4AB4A" w14:textId="77777777" w:rsidR="00A65F73" w:rsidRDefault="00A65F73" w:rsidP="00AE3F54">
      <w:pPr>
        <w:spacing w:after="0"/>
        <w:jc w:val="both"/>
        <w:rPr>
          <w:rFonts w:ascii="Times New Roman" w:eastAsia="Times New Roman" w:hAnsi="Times New Roman" w:cs="Times New Roman"/>
          <w:sz w:val="24"/>
        </w:rPr>
      </w:pPr>
    </w:p>
    <w:p w14:paraId="621C0D66" w14:textId="77777777" w:rsidR="00A65F73" w:rsidRDefault="00A65F73" w:rsidP="00AE3F54">
      <w:pPr>
        <w:spacing w:after="0"/>
        <w:jc w:val="both"/>
        <w:rPr>
          <w:rFonts w:ascii="Times New Roman" w:eastAsia="Times New Roman" w:hAnsi="Times New Roman" w:cs="Times New Roman"/>
          <w:sz w:val="24"/>
        </w:rPr>
      </w:pPr>
    </w:p>
    <w:p w14:paraId="693AE1E3" w14:textId="77777777" w:rsidR="00A65F73" w:rsidRDefault="00A65F73" w:rsidP="00AE3F54">
      <w:pPr>
        <w:spacing w:after="0"/>
        <w:jc w:val="both"/>
        <w:rPr>
          <w:rFonts w:ascii="Times New Roman" w:eastAsia="Times New Roman" w:hAnsi="Times New Roman" w:cs="Times New Roman"/>
          <w:sz w:val="24"/>
        </w:rPr>
      </w:pPr>
    </w:p>
    <w:p w14:paraId="71527618" w14:textId="77777777" w:rsidR="00BC6B67" w:rsidRDefault="00BC6B67" w:rsidP="00AE3F54">
      <w:pPr>
        <w:spacing w:after="0"/>
        <w:jc w:val="both"/>
        <w:rPr>
          <w:rFonts w:ascii="Times New Roman" w:eastAsia="Times New Roman" w:hAnsi="Times New Roman" w:cs="Times New Roman"/>
          <w:sz w:val="24"/>
        </w:rPr>
      </w:pPr>
    </w:p>
    <w:p w14:paraId="48D56DD0" w14:textId="77777777" w:rsidR="00BC6B67" w:rsidRDefault="00BC6B67" w:rsidP="00AE3F54">
      <w:pPr>
        <w:spacing w:after="0"/>
        <w:jc w:val="both"/>
        <w:rPr>
          <w:rFonts w:ascii="Times New Roman" w:eastAsia="Times New Roman" w:hAnsi="Times New Roman" w:cs="Times New Roman"/>
          <w:sz w:val="24"/>
        </w:rPr>
      </w:pPr>
    </w:p>
    <w:p w14:paraId="17090569" w14:textId="77777777" w:rsidR="00BC6B67" w:rsidRDefault="00BC6B67" w:rsidP="00AE3F54">
      <w:pPr>
        <w:spacing w:after="0"/>
        <w:jc w:val="both"/>
        <w:rPr>
          <w:rFonts w:ascii="Times New Roman" w:eastAsia="Times New Roman" w:hAnsi="Times New Roman" w:cs="Times New Roman"/>
          <w:sz w:val="24"/>
        </w:rPr>
      </w:pPr>
    </w:p>
    <w:p w14:paraId="2A1FDE40" w14:textId="77777777" w:rsidR="00BC6B67" w:rsidRDefault="00BC6B67" w:rsidP="00AE3F54">
      <w:pPr>
        <w:spacing w:after="0"/>
        <w:jc w:val="both"/>
        <w:rPr>
          <w:rFonts w:ascii="Times New Roman" w:eastAsia="Times New Roman" w:hAnsi="Times New Roman" w:cs="Times New Roman"/>
          <w:sz w:val="24"/>
        </w:rPr>
      </w:pPr>
    </w:p>
    <w:p w14:paraId="7FAFA424" w14:textId="77777777" w:rsidR="00BC6B67" w:rsidRDefault="00BC6B67" w:rsidP="00AE3F54">
      <w:pPr>
        <w:spacing w:after="0"/>
        <w:jc w:val="both"/>
        <w:rPr>
          <w:rFonts w:ascii="Times New Roman" w:eastAsia="Times New Roman" w:hAnsi="Times New Roman" w:cs="Times New Roman"/>
          <w:sz w:val="24"/>
        </w:rPr>
      </w:pPr>
    </w:p>
    <w:p w14:paraId="12F8A785" w14:textId="77777777" w:rsidR="00A65F73" w:rsidRDefault="00A65F73" w:rsidP="00AE3F54">
      <w:pPr>
        <w:spacing w:after="0"/>
        <w:jc w:val="both"/>
        <w:rPr>
          <w:rFonts w:ascii="Times New Roman" w:eastAsia="Times New Roman" w:hAnsi="Times New Roman" w:cs="Times New Roman"/>
          <w:sz w:val="24"/>
        </w:rPr>
      </w:pPr>
    </w:p>
    <w:p w14:paraId="683F5BED" w14:textId="77777777" w:rsidR="00A65F73" w:rsidRDefault="00A65F73" w:rsidP="00AE3F54">
      <w:pPr>
        <w:spacing w:after="0"/>
        <w:jc w:val="both"/>
        <w:rPr>
          <w:rFonts w:ascii="Times New Roman" w:eastAsia="Times New Roman" w:hAnsi="Times New Roman" w:cs="Times New Roman"/>
          <w:sz w:val="24"/>
        </w:rPr>
      </w:pPr>
    </w:p>
    <w:p w14:paraId="61B67F4B" w14:textId="77777777" w:rsidR="00A65F73" w:rsidRPr="00A65F73" w:rsidRDefault="00A65F73" w:rsidP="00A65F73">
      <w:pPr>
        <w:pStyle w:val="Default"/>
        <w:jc w:val="center"/>
        <w:rPr>
          <w:b/>
          <w:bCs/>
        </w:rPr>
      </w:pPr>
      <w:r w:rsidRPr="00A65F73">
        <w:rPr>
          <w:b/>
          <w:bCs/>
        </w:rPr>
        <w:lastRenderedPageBreak/>
        <w:t>STATE BOARD OF TECHNICAL EDUCATION AND TRAINING,</w:t>
      </w:r>
      <w:r>
        <w:rPr>
          <w:b/>
          <w:bCs/>
        </w:rPr>
        <w:t xml:space="preserve"> </w:t>
      </w:r>
      <w:r w:rsidRPr="00A65F73">
        <w:rPr>
          <w:b/>
          <w:bCs/>
        </w:rPr>
        <w:t>TELANGANA MODEL QUESTION PAPER</w:t>
      </w:r>
    </w:p>
    <w:p w14:paraId="313E452D" w14:textId="77777777" w:rsidR="00A65F73" w:rsidRPr="00A65F73" w:rsidRDefault="00A65F73" w:rsidP="00A65F73">
      <w:pPr>
        <w:pStyle w:val="Default"/>
        <w:jc w:val="center"/>
        <w:rPr>
          <w:b/>
          <w:bCs/>
        </w:rPr>
      </w:pPr>
      <w:r w:rsidRPr="00A65F73">
        <w:rPr>
          <w:b/>
          <w:bCs/>
        </w:rPr>
        <w:t>DEEE III SEMESTER MID -I EXAMINATION</w:t>
      </w:r>
    </w:p>
    <w:p w14:paraId="3CF09C86" w14:textId="77777777" w:rsidR="00A65F73" w:rsidRDefault="00A65F73" w:rsidP="00A65F73">
      <w:pPr>
        <w:pStyle w:val="Default"/>
        <w:rPr>
          <w:b/>
          <w:bCs/>
        </w:rPr>
      </w:pPr>
    </w:p>
    <w:p w14:paraId="75B19DF6" w14:textId="77777777" w:rsidR="00A61ACF" w:rsidRPr="00EA132B" w:rsidRDefault="00A61ACF" w:rsidP="00A61ACF">
      <w:pPr>
        <w:pStyle w:val="Default"/>
        <w:rPr>
          <w:b/>
          <w:bCs/>
        </w:rPr>
      </w:pPr>
      <w:r w:rsidRPr="00EA132B">
        <w:rPr>
          <w:b/>
          <w:bCs/>
        </w:rPr>
        <w:t xml:space="preserve">Course Code: EE-303 </w:t>
      </w:r>
      <w:r w:rsidRPr="00EA132B">
        <w:rPr>
          <w:b/>
          <w:bCs/>
        </w:rPr>
        <w:tab/>
      </w:r>
      <w:r w:rsidRPr="00EA132B">
        <w:rPr>
          <w:b/>
          <w:bCs/>
        </w:rPr>
        <w:tab/>
      </w:r>
      <w:r w:rsidRPr="00EA132B">
        <w:rPr>
          <w:b/>
          <w:bCs/>
        </w:rPr>
        <w:tab/>
      </w:r>
      <w:r w:rsidRPr="00EA132B">
        <w:rPr>
          <w:b/>
          <w:bCs/>
        </w:rPr>
        <w:tab/>
      </w:r>
      <w:r>
        <w:rPr>
          <w:b/>
          <w:bCs/>
        </w:rPr>
        <w:tab/>
      </w:r>
      <w:r>
        <w:rPr>
          <w:b/>
          <w:bCs/>
        </w:rPr>
        <w:tab/>
      </w:r>
      <w:r>
        <w:rPr>
          <w:b/>
          <w:bCs/>
        </w:rPr>
        <w:tab/>
      </w:r>
      <w:r w:rsidRPr="00EA132B">
        <w:rPr>
          <w:b/>
          <w:bCs/>
        </w:rPr>
        <w:t xml:space="preserve">Duration: </w:t>
      </w:r>
      <w:r>
        <w:rPr>
          <w:b/>
          <w:bCs/>
        </w:rPr>
        <w:t>1</w:t>
      </w:r>
      <w:r w:rsidRPr="00EA132B">
        <w:rPr>
          <w:b/>
          <w:bCs/>
        </w:rPr>
        <w:t xml:space="preserve"> hour Course Name: DC Machines &amp; Batteries</w:t>
      </w:r>
      <w:r w:rsidRPr="00A61ACF">
        <w:rPr>
          <w:b/>
          <w:bCs/>
        </w:rPr>
        <w:t xml:space="preserve"> </w:t>
      </w:r>
      <w:r>
        <w:rPr>
          <w:b/>
          <w:bCs/>
        </w:rPr>
        <w:tab/>
      </w:r>
      <w:r>
        <w:rPr>
          <w:b/>
          <w:bCs/>
        </w:rPr>
        <w:tab/>
      </w:r>
      <w:r>
        <w:rPr>
          <w:b/>
          <w:bCs/>
        </w:rPr>
        <w:tab/>
      </w:r>
      <w:r>
        <w:rPr>
          <w:b/>
          <w:bCs/>
        </w:rPr>
        <w:tab/>
      </w:r>
      <w:r>
        <w:rPr>
          <w:b/>
          <w:bCs/>
        </w:rPr>
        <w:tab/>
      </w:r>
      <w:r w:rsidRPr="00EA132B">
        <w:rPr>
          <w:b/>
          <w:bCs/>
        </w:rPr>
        <w:t xml:space="preserve">Max. Marks: </w:t>
      </w:r>
      <w:r>
        <w:rPr>
          <w:b/>
          <w:bCs/>
        </w:rPr>
        <w:t>20</w:t>
      </w:r>
      <w:r w:rsidRPr="00EA132B">
        <w:rPr>
          <w:b/>
          <w:bCs/>
        </w:rPr>
        <w:t xml:space="preserve"> </w:t>
      </w:r>
    </w:p>
    <w:p w14:paraId="3A05EC0A" w14:textId="77777777" w:rsidR="00A61ACF" w:rsidRPr="00EA132B" w:rsidRDefault="00000000" w:rsidP="00A61ACF">
      <w:pPr>
        <w:pStyle w:val="Default"/>
        <w:rPr>
          <w:b/>
          <w:bCs/>
        </w:rPr>
      </w:pPr>
      <w:r>
        <w:rPr>
          <w:b/>
          <w:bCs/>
          <w:noProof/>
        </w:rPr>
        <w:pict w14:anchorId="54A95CFB">
          <v:shapetype id="_x0000_t32" coordsize="21600,21600" o:spt="32" o:oned="t" path="m,l21600,21600e" filled="f">
            <v:path arrowok="t" fillok="f" o:connecttype="none"/>
            <o:lock v:ext="edit" shapetype="t"/>
          </v:shapetype>
          <v:shape id="_x0000_s1030" type="#_x0000_t32" style="position:absolute;margin-left:0;margin-top:6.3pt;width:466.45pt;height:0;z-index:251666432" o:connectortype="straight"/>
        </w:pict>
      </w:r>
    </w:p>
    <w:p w14:paraId="103D1746" w14:textId="77777777" w:rsidR="00A65F73" w:rsidRPr="00A65F73" w:rsidRDefault="00A65F73" w:rsidP="00A65F73">
      <w:pPr>
        <w:pStyle w:val="Default"/>
        <w:jc w:val="center"/>
        <w:rPr>
          <w:b/>
          <w:bCs/>
          <w:u w:val="single"/>
        </w:rPr>
      </w:pPr>
      <w:r w:rsidRPr="00A65F73">
        <w:rPr>
          <w:b/>
          <w:bCs/>
          <w:u w:val="single"/>
        </w:rPr>
        <w:t>PART-A</w:t>
      </w:r>
    </w:p>
    <w:p w14:paraId="12B29187" w14:textId="77777777" w:rsidR="00A65F73" w:rsidRPr="00A65F73" w:rsidRDefault="00A65F73" w:rsidP="00A65F73">
      <w:pPr>
        <w:pStyle w:val="Default"/>
        <w:rPr>
          <w:b/>
          <w:bCs/>
        </w:rPr>
      </w:pPr>
    </w:p>
    <w:p w14:paraId="6785AB40" w14:textId="77777777" w:rsidR="00A65F73" w:rsidRPr="00A65F73" w:rsidRDefault="00A65F73" w:rsidP="00A65F73">
      <w:pPr>
        <w:pStyle w:val="Default"/>
      </w:pPr>
      <w:r w:rsidRPr="00A65F73">
        <w:rPr>
          <w:b/>
          <w:bCs/>
        </w:rPr>
        <w:t xml:space="preserve"> </w:t>
      </w:r>
      <w:r w:rsidRPr="00A65F73">
        <w:t xml:space="preserve">Answer </w:t>
      </w:r>
      <w:r w:rsidRPr="00A65F73">
        <w:rPr>
          <w:b/>
          <w:bCs/>
        </w:rPr>
        <w:t xml:space="preserve">all </w:t>
      </w:r>
      <w:r w:rsidRPr="00A65F73">
        <w:t xml:space="preserve">questions, Each Question carries one-mark </w:t>
      </w:r>
      <w:r w:rsidRPr="00A65F73">
        <w:tab/>
      </w:r>
      <w:r w:rsidRPr="00A65F73">
        <w:tab/>
      </w:r>
      <w:r w:rsidRPr="00A65F73">
        <w:tab/>
      </w:r>
      <w:r w:rsidRPr="00A65F73">
        <w:rPr>
          <w:b/>
          <w:bCs/>
        </w:rPr>
        <w:t xml:space="preserve">4x1 = 4 Marks </w:t>
      </w:r>
    </w:p>
    <w:p w14:paraId="0E07B3D5" w14:textId="77777777" w:rsidR="00A65F73" w:rsidRPr="00A65F73" w:rsidRDefault="00A65F73" w:rsidP="00A65F73">
      <w:pPr>
        <w:pStyle w:val="Default"/>
        <w:spacing w:after="68"/>
      </w:pPr>
    </w:p>
    <w:p w14:paraId="588AB656" w14:textId="77777777" w:rsidR="00A65F73" w:rsidRPr="00A65F73" w:rsidRDefault="00A65F73" w:rsidP="00A65F73">
      <w:pPr>
        <w:pStyle w:val="Default"/>
        <w:spacing w:after="68"/>
      </w:pPr>
      <w:r w:rsidRPr="00A65F73">
        <w:t xml:space="preserve">1. State the working principle of DC generator </w:t>
      </w:r>
    </w:p>
    <w:p w14:paraId="5C81F7C7" w14:textId="77777777" w:rsidR="00A65F73" w:rsidRPr="00A65F73" w:rsidRDefault="00A65F73" w:rsidP="00A65F73">
      <w:pPr>
        <w:pStyle w:val="Default"/>
        <w:spacing w:after="68"/>
      </w:pPr>
      <w:r w:rsidRPr="00A65F73">
        <w:t xml:space="preserve">2. State different parts in a DC generator </w:t>
      </w:r>
    </w:p>
    <w:p w14:paraId="010B74C6" w14:textId="77777777" w:rsidR="00A65F73" w:rsidRPr="00A65F73" w:rsidRDefault="00A65F73" w:rsidP="00A65F73">
      <w:pPr>
        <w:pStyle w:val="Default"/>
        <w:spacing w:after="68"/>
      </w:pPr>
      <w:r w:rsidRPr="00A65F73">
        <w:t xml:space="preserve">3. State the effects of armature reaction in a DC generator? </w:t>
      </w:r>
    </w:p>
    <w:p w14:paraId="2F8B7D7D" w14:textId="77777777" w:rsidR="00A65F73" w:rsidRPr="00A65F73" w:rsidRDefault="00A65F73" w:rsidP="00A65F73">
      <w:pPr>
        <w:pStyle w:val="Default"/>
      </w:pPr>
      <w:r w:rsidRPr="00A65F73">
        <w:t xml:space="preserve">4. Write the formula for </w:t>
      </w:r>
      <w:proofErr w:type="spellStart"/>
      <w:r w:rsidRPr="00A65F73">
        <w:t>AT</w:t>
      </w:r>
      <w:r w:rsidRPr="00FC6ED6">
        <w:rPr>
          <w:vertAlign w:val="subscript"/>
        </w:rPr>
        <w:t>d</w:t>
      </w:r>
      <w:proofErr w:type="spellEnd"/>
      <w:r w:rsidRPr="00A65F73">
        <w:t xml:space="preserve"> and </w:t>
      </w:r>
      <w:proofErr w:type="spellStart"/>
      <w:r w:rsidRPr="00A65F73">
        <w:t>AT</w:t>
      </w:r>
      <w:r w:rsidRPr="00FC6ED6">
        <w:rPr>
          <w:vertAlign w:val="subscript"/>
        </w:rPr>
        <w:t>c</w:t>
      </w:r>
      <w:proofErr w:type="spellEnd"/>
      <w:r w:rsidRPr="00A65F73">
        <w:t xml:space="preserve">/Pole </w:t>
      </w:r>
    </w:p>
    <w:p w14:paraId="1559E8AD" w14:textId="77777777" w:rsidR="00A65F73" w:rsidRPr="00A65F73" w:rsidRDefault="00A65F73" w:rsidP="00A65F73">
      <w:pPr>
        <w:pStyle w:val="Default"/>
      </w:pPr>
    </w:p>
    <w:p w14:paraId="353FDFAC" w14:textId="77777777" w:rsidR="00A65F73" w:rsidRPr="00A65F73" w:rsidRDefault="00A65F73" w:rsidP="00A65F73">
      <w:pPr>
        <w:pStyle w:val="Default"/>
        <w:jc w:val="center"/>
        <w:rPr>
          <w:b/>
          <w:bCs/>
          <w:u w:val="single"/>
        </w:rPr>
      </w:pPr>
      <w:r w:rsidRPr="00A65F73">
        <w:rPr>
          <w:b/>
          <w:bCs/>
          <w:u w:val="single"/>
        </w:rPr>
        <w:t>PART-B</w:t>
      </w:r>
    </w:p>
    <w:p w14:paraId="6E7488C2" w14:textId="77777777" w:rsidR="00A65F73" w:rsidRPr="00A65F73" w:rsidRDefault="00A65F73" w:rsidP="00A65F73">
      <w:pPr>
        <w:pStyle w:val="Default"/>
      </w:pPr>
    </w:p>
    <w:p w14:paraId="07AF76AD" w14:textId="77777777" w:rsidR="00A65F73" w:rsidRPr="00A65F73" w:rsidRDefault="00A65F73" w:rsidP="00A65F73">
      <w:pPr>
        <w:pStyle w:val="Default"/>
        <w:rPr>
          <w:b/>
          <w:bCs/>
        </w:rPr>
      </w:pPr>
      <w:r w:rsidRPr="00A65F73">
        <w:t>Answer two questions. Each question carries three marks</w:t>
      </w:r>
      <w:r w:rsidR="005A128A">
        <w:tab/>
      </w:r>
      <w:r w:rsidR="005A128A">
        <w:tab/>
      </w:r>
      <w:r w:rsidRPr="00A65F73">
        <w:t xml:space="preserve"> </w:t>
      </w:r>
      <w:r w:rsidRPr="00A65F73">
        <w:rPr>
          <w:b/>
          <w:bCs/>
        </w:rPr>
        <w:t xml:space="preserve">2x 3 = 6 Marks </w:t>
      </w:r>
    </w:p>
    <w:p w14:paraId="71686DD6" w14:textId="77777777" w:rsidR="00A65F73" w:rsidRPr="00A65F73" w:rsidRDefault="00A65F73" w:rsidP="00A65F73">
      <w:pPr>
        <w:pStyle w:val="Default"/>
      </w:pPr>
    </w:p>
    <w:p w14:paraId="4E4AA446" w14:textId="77777777" w:rsidR="00A65F73" w:rsidRPr="00A65F73" w:rsidRDefault="00A65F73" w:rsidP="00A65F73">
      <w:pPr>
        <w:pStyle w:val="Default"/>
      </w:pPr>
      <w:r w:rsidRPr="00A65F73">
        <w:t xml:space="preserve">5 a) Draw the power flow diagram of a DC generator. </w:t>
      </w:r>
    </w:p>
    <w:p w14:paraId="208D033F" w14:textId="77777777" w:rsidR="00A65F73" w:rsidRPr="00A65F73" w:rsidRDefault="00A65F73" w:rsidP="00A65F73">
      <w:pPr>
        <w:pStyle w:val="Default"/>
        <w:jc w:val="center"/>
      </w:pPr>
      <w:r w:rsidRPr="00A65F73">
        <w:t>OR</w:t>
      </w:r>
    </w:p>
    <w:p w14:paraId="5CC25E5A" w14:textId="77777777" w:rsidR="00A65F73" w:rsidRPr="00A65F73" w:rsidRDefault="00A65F73" w:rsidP="00A65F73">
      <w:pPr>
        <w:pStyle w:val="Default"/>
      </w:pPr>
      <w:r w:rsidRPr="00A65F73">
        <w:t xml:space="preserve">   b) Compare lap winding and wave winding in any three aspects. </w:t>
      </w:r>
    </w:p>
    <w:p w14:paraId="27AA9410" w14:textId="77777777" w:rsidR="00A65F73" w:rsidRPr="00A65F73" w:rsidRDefault="00A65F73" w:rsidP="00A65F73">
      <w:pPr>
        <w:pStyle w:val="Default"/>
      </w:pPr>
    </w:p>
    <w:p w14:paraId="55FEFCD5" w14:textId="77777777" w:rsidR="00A65F73" w:rsidRPr="00A65F73" w:rsidRDefault="00A65F73" w:rsidP="00A65F73">
      <w:pPr>
        <w:pStyle w:val="Default"/>
      </w:pPr>
      <w:r w:rsidRPr="00A65F73">
        <w:t>6 a) List the conditions to be satisfied for parallel operation of dc generators?</w:t>
      </w:r>
    </w:p>
    <w:p w14:paraId="32365B1C" w14:textId="77777777" w:rsidR="00A65F73" w:rsidRPr="00A65F73" w:rsidRDefault="00A65F73" w:rsidP="00A65F73">
      <w:pPr>
        <w:pStyle w:val="Default"/>
        <w:jc w:val="center"/>
      </w:pPr>
      <w:r w:rsidRPr="00A65F73">
        <w:t xml:space="preserve">OR </w:t>
      </w:r>
    </w:p>
    <w:p w14:paraId="6A5211F1" w14:textId="77777777" w:rsidR="00A65F73" w:rsidRPr="00A65F73" w:rsidRDefault="00A65F73" w:rsidP="00A65F73">
      <w:pPr>
        <w:pStyle w:val="Default"/>
      </w:pPr>
      <w:r w:rsidRPr="00A65F73">
        <w:t>b) Define commutation and list the methods to improve it.</w:t>
      </w:r>
    </w:p>
    <w:p w14:paraId="69874368" w14:textId="77777777" w:rsidR="00A65F73" w:rsidRPr="00A65F73" w:rsidRDefault="00A65F73" w:rsidP="00A65F73">
      <w:pPr>
        <w:pStyle w:val="Default"/>
        <w:jc w:val="center"/>
        <w:rPr>
          <w:b/>
          <w:bCs/>
        </w:rPr>
      </w:pPr>
    </w:p>
    <w:p w14:paraId="0531EC77" w14:textId="77777777" w:rsidR="00A65F73" w:rsidRPr="00A65F73" w:rsidRDefault="00A65F73" w:rsidP="00A65F73">
      <w:pPr>
        <w:pStyle w:val="Default"/>
        <w:jc w:val="center"/>
        <w:rPr>
          <w:b/>
          <w:bCs/>
          <w:u w:val="single"/>
        </w:rPr>
      </w:pPr>
      <w:r w:rsidRPr="00A65F73">
        <w:rPr>
          <w:b/>
          <w:bCs/>
          <w:u w:val="single"/>
        </w:rPr>
        <w:t xml:space="preserve">PART-C </w:t>
      </w:r>
    </w:p>
    <w:p w14:paraId="6749321F" w14:textId="77777777" w:rsidR="005854B5" w:rsidRDefault="005854B5" w:rsidP="00A65F73">
      <w:pPr>
        <w:pStyle w:val="Default"/>
      </w:pPr>
    </w:p>
    <w:p w14:paraId="7E14C57F" w14:textId="77777777" w:rsidR="00A65F73" w:rsidRPr="00A65F73" w:rsidRDefault="00A65F73" w:rsidP="00A65F73">
      <w:pPr>
        <w:pStyle w:val="Default"/>
      </w:pPr>
      <w:r w:rsidRPr="00A65F73">
        <w:t xml:space="preserve">Answer two questions. Each question carries five marks </w:t>
      </w:r>
      <w:r w:rsidR="005A128A">
        <w:tab/>
      </w:r>
      <w:r w:rsidR="00FC6ED6">
        <w:tab/>
      </w:r>
      <w:r w:rsidRPr="00A65F73">
        <w:rPr>
          <w:b/>
          <w:bCs/>
        </w:rPr>
        <w:t>2x 5 = 10 Marks</w:t>
      </w:r>
    </w:p>
    <w:p w14:paraId="7DE98B19" w14:textId="77777777" w:rsidR="00A65F73" w:rsidRPr="00A65F73" w:rsidRDefault="00A65F73" w:rsidP="00A65F73">
      <w:pPr>
        <w:pStyle w:val="Default"/>
      </w:pPr>
    </w:p>
    <w:p w14:paraId="038A48EE" w14:textId="77777777" w:rsidR="00A65F73" w:rsidRPr="00A65F73" w:rsidRDefault="00A65F73" w:rsidP="005A128A">
      <w:pPr>
        <w:pStyle w:val="Default"/>
        <w:jc w:val="both"/>
      </w:pPr>
      <w:r w:rsidRPr="00A65F73">
        <w:t xml:space="preserve">7. a) A long shunt compound generator delivers a load current of 400A at a terminal voltage of 250V. The armature resistance, series field and shunt field resistances are 0.04 ohm, 0.01 ohm and 125 ohms respectively. Calculate the generated emf and armature current. Allow 1 V per brush contact drop. </w:t>
      </w:r>
    </w:p>
    <w:p w14:paraId="6B1C75E6" w14:textId="77777777" w:rsidR="00FC6ED6" w:rsidRDefault="00A65F73" w:rsidP="00FC6ED6">
      <w:pPr>
        <w:pStyle w:val="Default"/>
        <w:jc w:val="center"/>
      </w:pPr>
      <w:r w:rsidRPr="00A65F73">
        <w:t>OR</w:t>
      </w:r>
    </w:p>
    <w:p w14:paraId="3DE3F589" w14:textId="77777777" w:rsidR="00A65F73" w:rsidRPr="00A65F73" w:rsidRDefault="00A65F73" w:rsidP="00A65F73">
      <w:pPr>
        <w:pStyle w:val="Default"/>
      </w:pPr>
      <w:r w:rsidRPr="00A65F73">
        <w:t xml:space="preserve">b) Derive the EMF equation of a DC Generator. </w:t>
      </w:r>
    </w:p>
    <w:p w14:paraId="6D4F61B5" w14:textId="77777777" w:rsidR="00FC6ED6" w:rsidRDefault="00FC6ED6" w:rsidP="00A65F73">
      <w:pPr>
        <w:pStyle w:val="Default"/>
      </w:pPr>
    </w:p>
    <w:p w14:paraId="19644DE6" w14:textId="77777777" w:rsidR="00A65F73" w:rsidRPr="00A65F73" w:rsidRDefault="00A65F73" w:rsidP="00A65F73">
      <w:pPr>
        <w:pStyle w:val="Default"/>
      </w:pPr>
      <w:r w:rsidRPr="00A65F73">
        <w:t xml:space="preserve">8. a) Explain the OCC of self-excited DC generator </w:t>
      </w:r>
    </w:p>
    <w:p w14:paraId="380D2ED2" w14:textId="77777777" w:rsidR="00FC6ED6" w:rsidRDefault="00A65F73" w:rsidP="00FC6ED6">
      <w:pPr>
        <w:spacing w:after="0"/>
        <w:jc w:val="center"/>
        <w:rPr>
          <w:rFonts w:ascii="Times New Roman" w:hAnsi="Times New Roman" w:cs="Times New Roman"/>
          <w:sz w:val="24"/>
          <w:szCs w:val="24"/>
        </w:rPr>
      </w:pPr>
      <w:r w:rsidRPr="00A65F73">
        <w:rPr>
          <w:rFonts w:ascii="Times New Roman" w:hAnsi="Times New Roman" w:cs="Times New Roman"/>
          <w:sz w:val="24"/>
          <w:szCs w:val="24"/>
        </w:rPr>
        <w:t>OR</w:t>
      </w:r>
    </w:p>
    <w:p w14:paraId="6CCA05F4" w14:textId="77777777" w:rsidR="00A65F73" w:rsidRPr="00A65F73" w:rsidRDefault="00A65F73" w:rsidP="00A65F73">
      <w:pPr>
        <w:spacing w:after="0"/>
        <w:jc w:val="both"/>
        <w:rPr>
          <w:rFonts w:ascii="Times New Roman" w:eastAsia="Times New Roman" w:hAnsi="Times New Roman" w:cs="Times New Roman"/>
          <w:sz w:val="24"/>
          <w:szCs w:val="24"/>
        </w:rPr>
      </w:pPr>
      <w:r w:rsidRPr="00A65F73">
        <w:rPr>
          <w:rFonts w:ascii="Times New Roman" w:hAnsi="Times New Roman" w:cs="Times New Roman"/>
          <w:sz w:val="24"/>
          <w:szCs w:val="24"/>
        </w:rPr>
        <w:t>b) Describe the working of welding generator.</w:t>
      </w:r>
    </w:p>
    <w:p w14:paraId="1D534F6A" w14:textId="77777777" w:rsidR="00A65F73" w:rsidRPr="00A65F73" w:rsidRDefault="00A65F73" w:rsidP="00AE3F54">
      <w:pPr>
        <w:spacing w:after="0"/>
        <w:jc w:val="both"/>
        <w:rPr>
          <w:rFonts w:ascii="Times New Roman" w:eastAsia="Times New Roman" w:hAnsi="Times New Roman" w:cs="Times New Roman"/>
          <w:sz w:val="24"/>
          <w:szCs w:val="24"/>
        </w:rPr>
      </w:pPr>
    </w:p>
    <w:p w14:paraId="201A4D08" w14:textId="77777777" w:rsidR="00A65F73" w:rsidRPr="00A65F73" w:rsidRDefault="00A65F73" w:rsidP="00AE3F54">
      <w:pPr>
        <w:spacing w:after="0"/>
        <w:jc w:val="both"/>
        <w:rPr>
          <w:rFonts w:ascii="Times New Roman" w:eastAsia="Times New Roman" w:hAnsi="Times New Roman" w:cs="Times New Roman"/>
          <w:sz w:val="24"/>
          <w:szCs w:val="24"/>
        </w:rPr>
      </w:pPr>
    </w:p>
    <w:p w14:paraId="2C09F63D" w14:textId="77777777" w:rsidR="00A65F73" w:rsidRPr="00A65F73" w:rsidRDefault="00A65F73" w:rsidP="00AE3F54">
      <w:pPr>
        <w:spacing w:after="0"/>
        <w:jc w:val="both"/>
        <w:rPr>
          <w:rFonts w:ascii="Times New Roman" w:eastAsia="Times New Roman" w:hAnsi="Times New Roman" w:cs="Times New Roman"/>
          <w:sz w:val="24"/>
          <w:szCs w:val="24"/>
        </w:rPr>
      </w:pPr>
    </w:p>
    <w:p w14:paraId="15383CD5" w14:textId="77777777" w:rsidR="00EA132B" w:rsidRPr="00EA132B" w:rsidRDefault="00EA132B" w:rsidP="00EA132B">
      <w:pPr>
        <w:pStyle w:val="Default"/>
        <w:jc w:val="center"/>
        <w:rPr>
          <w:b/>
          <w:bCs/>
        </w:rPr>
      </w:pPr>
      <w:r w:rsidRPr="00EA132B">
        <w:rPr>
          <w:b/>
          <w:bCs/>
        </w:rPr>
        <w:lastRenderedPageBreak/>
        <w:t>STATE BOARD OF TECHNICAL EDUCATION AND TRAINING, TELANGANA MODEL QUESTION PAPER</w:t>
      </w:r>
    </w:p>
    <w:p w14:paraId="29827379" w14:textId="77777777" w:rsidR="00EA132B" w:rsidRPr="00EA132B" w:rsidRDefault="00EA132B" w:rsidP="00EA132B">
      <w:pPr>
        <w:pStyle w:val="Default"/>
        <w:jc w:val="center"/>
        <w:rPr>
          <w:b/>
          <w:bCs/>
        </w:rPr>
      </w:pPr>
      <w:r w:rsidRPr="00EA132B">
        <w:rPr>
          <w:b/>
          <w:bCs/>
        </w:rPr>
        <w:t>DEEE III SEMESTER MID -II EXAMINATION</w:t>
      </w:r>
    </w:p>
    <w:p w14:paraId="0C94B65D" w14:textId="77777777" w:rsidR="00EA132B" w:rsidRPr="00EA132B" w:rsidRDefault="00EA132B" w:rsidP="00EA132B">
      <w:pPr>
        <w:pStyle w:val="Default"/>
        <w:rPr>
          <w:b/>
          <w:bCs/>
        </w:rPr>
      </w:pPr>
    </w:p>
    <w:p w14:paraId="4024B340" w14:textId="77777777" w:rsidR="00A61ACF" w:rsidRPr="00EA132B" w:rsidRDefault="00A61ACF" w:rsidP="00A61ACF">
      <w:pPr>
        <w:pStyle w:val="Default"/>
        <w:rPr>
          <w:b/>
          <w:bCs/>
        </w:rPr>
      </w:pPr>
      <w:r w:rsidRPr="00EA132B">
        <w:rPr>
          <w:b/>
          <w:bCs/>
        </w:rPr>
        <w:t xml:space="preserve">Course Code: EE-303 </w:t>
      </w:r>
      <w:r w:rsidRPr="00EA132B">
        <w:rPr>
          <w:b/>
          <w:bCs/>
        </w:rPr>
        <w:tab/>
      </w:r>
      <w:r w:rsidRPr="00EA132B">
        <w:rPr>
          <w:b/>
          <w:bCs/>
        </w:rPr>
        <w:tab/>
      </w:r>
      <w:r w:rsidRPr="00EA132B">
        <w:rPr>
          <w:b/>
          <w:bCs/>
        </w:rPr>
        <w:tab/>
      </w:r>
      <w:r w:rsidRPr="00EA132B">
        <w:rPr>
          <w:b/>
          <w:bCs/>
        </w:rPr>
        <w:tab/>
      </w:r>
      <w:r>
        <w:rPr>
          <w:b/>
          <w:bCs/>
        </w:rPr>
        <w:tab/>
      </w:r>
      <w:r>
        <w:rPr>
          <w:b/>
          <w:bCs/>
        </w:rPr>
        <w:tab/>
      </w:r>
      <w:r>
        <w:rPr>
          <w:b/>
          <w:bCs/>
        </w:rPr>
        <w:tab/>
      </w:r>
      <w:r w:rsidRPr="00EA132B">
        <w:rPr>
          <w:b/>
          <w:bCs/>
        </w:rPr>
        <w:t xml:space="preserve">Duration: </w:t>
      </w:r>
      <w:r>
        <w:rPr>
          <w:b/>
          <w:bCs/>
        </w:rPr>
        <w:t>1</w:t>
      </w:r>
      <w:r w:rsidRPr="00EA132B">
        <w:rPr>
          <w:b/>
          <w:bCs/>
        </w:rPr>
        <w:t xml:space="preserve"> hour Course Name: DC Machines &amp; Batteries</w:t>
      </w:r>
      <w:r w:rsidRPr="00A61ACF">
        <w:rPr>
          <w:b/>
          <w:bCs/>
        </w:rPr>
        <w:t xml:space="preserve"> </w:t>
      </w:r>
      <w:r>
        <w:rPr>
          <w:b/>
          <w:bCs/>
        </w:rPr>
        <w:tab/>
      </w:r>
      <w:r>
        <w:rPr>
          <w:b/>
          <w:bCs/>
        </w:rPr>
        <w:tab/>
      </w:r>
      <w:r>
        <w:rPr>
          <w:b/>
          <w:bCs/>
        </w:rPr>
        <w:tab/>
      </w:r>
      <w:r>
        <w:rPr>
          <w:b/>
          <w:bCs/>
        </w:rPr>
        <w:tab/>
      </w:r>
      <w:r>
        <w:rPr>
          <w:b/>
          <w:bCs/>
        </w:rPr>
        <w:tab/>
      </w:r>
      <w:r w:rsidRPr="00EA132B">
        <w:rPr>
          <w:b/>
          <w:bCs/>
        </w:rPr>
        <w:t xml:space="preserve">Max. Marks: </w:t>
      </w:r>
      <w:r>
        <w:rPr>
          <w:b/>
          <w:bCs/>
        </w:rPr>
        <w:t>20</w:t>
      </w:r>
      <w:r w:rsidRPr="00EA132B">
        <w:rPr>
          <w:b/>
          <w:bCs/>
        </w:rPr>
        <w:t xml:space="preserve"> </w:t>
      </w:r>
    </w:p>
    <w:p w14:paraId="5AFD7132" w14:textId="77777777" w:rsidR="00A61ACF" w:rsidRPr="00EA132B" w:rsidRDefault="00000000" w:rsidP="00A61ACF">
      <w:pPr>
        <w:pStyle w:val="Default"/>
        <w:rPr>
          <w:b/>
          <w:bCs/>
        </w:rPr>
      </w:pPr>
      <w:r>
        <w:rPr>
          <w:b/>
          <w:bCs/>
          <w:noProof/>
        </w:rPr>
        <w:pict w14:anchorId="0060E6C6">
          <v:shape id="_x0000_s1029" type="#_x0000_t32" style="position:absolute;margin-left:0;margin-top:6.3pt;width:466.45pt;height:0;z-index:251664384" o:connectortype="straight"/>
        </w:pict>
      </w:r>
    </w:p>
    <w:p w14:paraId="47EC67ED" w14:textId="77777777" w:rsidR="00EA132B" w:rsidRPr="00EA132B" w:rsidRDefault="00EA132B" w:rsidP="00EA132B">
      <w:pPr>
        <w:pStyle w:val="Default"/>
        <w:rPr>
          <w:b/>
          <w:bCs/>
        </w:rPr>
      </w:pPr>
    </w:p>
    <w:p w14:paraId="535BC3FE" w14:textId="77777777" w:rsidR="00EA132B" w:rsidRPr="00EA132B" w:rsidRDefault="00EA132B" w:rsidP="00EA132B">
      <w:pPr>
        <w:pStyle w:val="Default"/>
        <w:jc w:val="center"/>
        <w:rPr>
          <w:b/>
          <w:bCs/>
          <w:u w:val="single"/>
        </w:rPr>
      </w:pPr>
      <w:r w:rsidRPr="00EA132B">
        <w:rPr>
          <w:b/>
          <w:bCs/>
          <w:u w:val="single"/>
        </w:rPr>
        <w:t>PART-A</w:t>
      </w:r>
    </w:p>
    <w:p w14:paraId="027AB966" w14:textId="77777777" w:rsidR="00EA132B" w:rsidRPr="00EA132B" w:rsidRDefault="00EA132B" w:rsidP="00EA132B">
      <w:pPr>
        <w:pStyle w:val="Default"/>
        <w:rPr>
          <w:b/>
          <w:bCs/>
        </w:rPr>
      </w:pPr>
    </w:p>
    <w:p w14:paraId="39273487" w14:textId="77777777" w:rsidR="00EA132B" w:rsidRPr="00EA132B" w:rsidRDefault="00EA132B" w:rsidP="00EA132B">
      <w:pPr>
        <w:pStyle w:val="Default"/>
      </w:pPr>
      <w:r w:rsidRPr="00EA132B">
        <w:rPr>
          <w:b/>
          <w:bCs/>
        </w:rPr>
        <w:t xml:space="preserve"> </w:t>
      </w:r>
      <w:r w:rsidRPr="00EA132B">
        <w:t xml:space="preserve">Answer </w:t>
      </w:r>
      <w:r w:rsidRPr="00EA132B">
        <w:rPr>
          <w:b/>
          <w:bCs/>
        </w:rPr>
        <w:t xml:space="preserve">all </w:t>
      </w:r>
      <w:r w:rsidRPr="00EA132B">
        <w:t xml:space="preserve">questions, Each Question carries one-mark </w:t>
      </w:r>
      <w:r w:rsidRPr="00EA132B">
        <w:tab/>
      </w:r>
      <w:r w:rsidRPr="00EA132B">
        <w:tab/>
      </w:r>
      <w:r w:rsidRPr="00EA132B">
        <w:tab/>
      </w:r>
      <w:r w:rsidRPr="00EA132B">
        <w:rPr>
          <w:b/>
          <w:bCs/>
        </w:rPr>
        <w:t xml:space="preserve">4x1 = 4 Marks </w:t>
      </w:r>
    </w:p>
    <w:p w14:paraId="3016FAE9" w14:textId="77777777" w:rsidR="00EA132B" w:rsidRPr="00EA132B" w:rsidRDefault="00EA132B" w:rsidP="00EA132B">
      <w:pPr>
        <w:pStyle w:val="Default"/>
      </w:pPr>
    </w:p>
    <w:p w14:paraId="7CA47B48" w14:textId="77777777" w:rsidR="00EA132B" w:rsidRPr="00EA132B" w:rsidRDefault="00EA132B" w:rsidP="00EA132B">
      <w:pPr>
        <w:pStyle w:val="Default"/>
        <w:spacing w:after="71"/>
      </w:pPr>
      <w:r w:rsidRPr="00EA132B">
        <w:t xml:space="preserve">1) State the types of DC motors </w:t>
      </w:r>
    </w:p>
    <w:p w14:paraId="4D1A73AA" w14:textId="77777777" w:rsidR="00EA132B" w:rsidRPr="00EA132B" w:rsidRDefault="00EA132B" w:rsidP="00EA132B">
      <w:pPr>
        <w:pStyle w:val="Default"/>
        <w:spacing w:after="71"/>
      </w:pPr>
      <w:r w:rsidRPr="00EA132B">
        <w:t xml:space="preserve">2) State the losses in DC motors </w:t>
      </w:r>
    </w:p>
    <w:p w14:paraId="0AD41A00" w14:textId="77777777" w:rsidR="00EA132B" w:rsidRPr="00EA132B" w:rsidRDefault="00EA132B" w:rsidP="00EA132B">
      <w:pPr>
        <w:pStyle w:val="Default"/>
        <w:spacing w:after="71"/>
      </w:pPr>
      <w:r w:rsidRPr="00EA132B">
        <w:t xml:space="preserve">3) Draw the torque Vs armature current characteristics for a D.C shunt motor. </w:t>
      </w:r>
    </w:p>
    <w:p w14:paraId="05F6324B" w14:textId="77777777" w:rsidR="00EA132B" w:rsidRPr="00EA132B" w:rsidRDefault="00EA132B" w:rsidP="00EA132B">
      <w:pPr>
        <w:pStyle w:val="Default"/>
      </w:pPr>
      <w:r w:rsidRPr="00EA132B">
        <w:t xml:space="preserve">4) List any two applications of D.C shunt motor </w:t>
      </w:r>
    </w:p>
    <w:p w14:paraId="50F414E0" w14:textId="77777777" w:rsidR="00EA132B" w:rsidRPr="00EA132B" w:rsidRDefault="00EA132B" w:rsidP="00EA132B">
      <w:pPr>
        <w:pStyle w:val="Default"/>
        <w:spacing w:after="68"/>
      </w:pPr>
    </w:p>
    <w:p w14:paraId="3ED1C6F7" w14:textId="77777777" w:rsidR="00EA132B" w:rsidRPr="00EA132B" w:rsidRDefault="00EA132B" w:rsidP="00EA132B">
      <w:pPr>
        <w:pStyle w:val="Default"/>
      </w:pPr>
    </w:p>
    <w:p w14:paraId="10CAD9A9" w14:textId="77777777" w:rsidR="00EA132B" w:rsidRPr="00EA132B" w:rsidRDefault="00EA132B" w:rsidP="00EA132B">
      <w:pPr>
        <w:pStyle w:val="Default"/>
        <w:jc w:val="center"/>
        <w:rPr>
          <w:b/>
          <w:bCs/>
          <w:u w:val="single"/>
        </w:rPr>
      </w:pPr>
      <w:r w:rsidRPr="00EA132B">
        <w:rPr>
          <w:b/>
          <w:bCs/>
          <w:u w:val="single"/>
        </w:rPr>
        <w:t>PART-B</w:t>
      </w:r>
    </w:p>
    <w:p w14:paraId="510CD966" w14:textId="77777777" w:rsidR="00EA132B" w:rsidRPr="00EA132B" w:rsidRDefault="00EA132B" w:rsidP="00EA132B">
      <w:pPr>
        <w:pStyle w:val="Default"/>
      </w:pPr>
    </w:p>
    <w:p w14:paraId="74FCEFF3" w14:textId="77777777" w:rsidR="00EA132B" w:rsidRPr="00EA132B" w:rsidRDefault="00EA132B" w:rsidP="00EA132B">
      <w:pPr>
        <w:pStyle w:val="Default"/>
        <w:rPr>
          <w:b/>
          <w:bCs/>
        </w:rPr>
      </w:pPr>
      <w:r w:rsidRPr="00EA132B">
        <w:t>Answer two questions. Each question carries three marks</w:t>
      </w:r>
      <w:r w:rsidRPr="00EA132B">
        <w:tab/>
      </w:r>
      <w:r w:rsidRPr="00EA132B">
        <w:tab/>
        <w:t xml:space="preserve"> </w:t>
      </w:r>
      <w:r w:rsidRPr="00EA132B">
        <w:rPr>
          <w:b/>
          <w:bCs/>
        </w:rPr>
        <w:t xml:space="preserve">2x 3 = 6 Marks </w:t>
      </w:r>
    </w:p>
    <w:p w14:paraId="268E2B93" w14:textId="77777777" w:rsidR="00EA132B" w:rsidRPr="00EA132B" w:rsidRDefault="00EA132B" w:rsidP="00EA132B">
      <w:pPr>
        <w:pStyle w:val="Default"/>
      </w:pPr>
    </w:p>
    <w:p w14:paraId="372A6844" w14:textId="77777777" w:rsidR="00EA132B" w:rsidRPr="00EA132B" w:rsidRDefault="00EA132B" w:rsidP="00EA132B">
      <w:pPr>
        <w:pStyle w:val="Default"/>
      </w:pPr>
      <w:r w:rsidRPr="00EA132B">
        <w:t xml:space="preserve">5. a) Write the significance of back E.M.F and its formula in DC motors </w:t>
      </w:r>
    </w:p>
    <w:p w14:paraId="70EEC594" w14:textId="77777777" w:rsidR="00EA132B" w:rsidRPr="00EA132B" w:rsidRDefault="00EA132B" w:rsidP="00EA132B">
      <w:pPr>
        <w:pStyle w:val="Default"/>
        <w:jc w:val="center"/>
      </w:pPr>
      <w:r w:rsidRPr="00EA132B">
        <w:t>OR</w:t>
      </w:r>
    </w:p>
    <w:p w14:paraId="131EA68B" w14:textId="77777777" w:rsidR="00EA132B" w:rsidRPr="00EA132B" w:rsidRDefault="00EA132B" w:rsidP="00EA132B">
      <w:pPr>
        <w:pStyle w:val="Default"/>
      </w:pPr>
      <w:r w:rsidRPr="00EA132B">
        <w:t xml:space="preserve"> b) Draw the circuit diagram of DC shunt motor and write the voltage and current equations. </w:t>
      </w:r>
    </w:p>
    <w:p w14:paraId="19E7EC01" w14:textId="77777777" w:rsidR="00EA132B" w:rsidRPr="00EA132B" w:rsidRDefault="00EA132B" w:rsidP="00EA132B">
      <w:pPr>
        <w:pStyle w:val="Default"/>
      </w:pPr>
    </w:p>
    <w:p w14:paraId="71559D1B" w14:textId="77777777" w:rsidR="00EA132B" w:rsidRPr="00EA132B" w:rsidRDefault="00EA132B" w:rsidP="00EA132B">
      <w:pPr>
        <w:pStyle w:val="Default"/>
      </w:pPr>
      <w:r w:rsidRPr="00EA132B">
        <w:t xml:space="preserve">6 a) State the function of Hold on coil and over load release of a 3-point starter </w:t>
      </w:r>
    </w:p>
    <w:p w14:paraId="7C78FE3B" w14:textId="77777777" w:rsidR="00EA132B" w:rsidRPr="00EA132B" w:rsidRDefault="00EA132B" w:rsidP="00EA132B">
      <w:pPr>
        <w:pStyle w:val="Default"/>
        <w:jc w:val="center"/>
      </w:pPr>
      <w:r w:rsidRPr="00EA132B">
        <w:t>OR</w:t>
      </w:r>
    </w:p>
    <w:p w14:paraId="48BE0D27" w14:textId="77777777" w:rsidR="00EA132B" w:rsidRPr="00EA132B" w:rsidRDefault="00EA132B" w:rsidP="00EA132B">
      <w:pPr>
        <w:pStyle w:val="Default"/>
        <w:rPr>
          <w:b/>
          <w:bCs/>
        </w:rPr>
      </w:pPr>
      <w:r w:rsidRPr="00EA132B">
        <w:t xml:space="preserve"> b) Draw the circuit diagram of speed control of DC shunt motor by field control method.</w:t>
      </w:r>
    </w:p>
    <w:p w14:paraId="3E0B646A" w14:textId="77777777" w:rsidR="00EA132B" w:rsidRPr="00EA132B" w:rsidRDefault="00EA132B" w:rsidP="00EA132B">
      <w:pPr>
        <w:pStyle w:val="Default"/>
        <w:jc w:val="center"/>
        <w:rPr>
          <w:b/>
          <w:bCs/>
          <w:u w:val="single"/>
        </w:rPr>
      </w:pPr>
    </w:p>
    <w:p w14:paraId="561808C7" w14:textId="77777777" w:rsidR="00EA132B" w:rsidRPr="00EA132B" w:rsidRDefault="00EA132B" w:rsidP="00EA132B">
      <w:pPr>
        <w:pStyle w:val="Default"/>
        <w:jc w:val="center"/>
        <w:rPr>
          <w:b/>
          <w:bCs/>
          <w:u w:val="single"/>
        </w:rPr>
      </w:pPr>
      <w:r w:rsidRPr="00EA132B">
        <w:rPr>
          <w:b/>
          <w:bCs/>
          <w:u w:val="single"/>
        </w:rPr>
        <w:t xml:space="preserve">PART-C </w:t>
      </w:r>
    </w:p>
    <w:p w14:paraId="7315A510" w14:textId="77777777" w:rsidR="00EA132B" w:rsidRPr="00EA132B" w:rsidRDefault="00EA132B" w:rsidP="00EA132B">
      <w:pPr>
        <w:pStyle w:val="Default"/>
      </w:pPr>
    </w:p>
    <w:p w14:paraId="206A50CC" w14:textId="77777777" w:rsidR="00EA132B" w:rsidRPr="00EA132B" w:rsidRDefault="00EA132B" w:rsidP="00EA132B">
      <w:pPr>
        <w:pStyle w:val="Default"/>
      </w:pPr>
      <w:r w:rsidRPr="00EA132B">
        <w:t xml:space="preserve">Answer two questions. Each question carries five marks </w:t>
      </w:r>
      <w:r w:rsidRPr="00EA132B">
        <w:tab/>
      </w:r>
      <w:r w:rsidRPr="00EA132B">
        <w:tab/>
      </w:r>
      <w:r w:rsidRPr="00EA132B">
        <w:rPr>
          <w:b/>
          <w:bCs/>
        </w:rPr>
        <w:t>2x 5 = 10 Marks</w:t>
      </w:r>
    </w:p>
    <w:p w14:paraId="29AA70DC" w14:textId="77777777" w:rsidR="00EA132B" w:rsidRPr="00EA132B" w:rsidRDefault="00EA132B" w:rsidP="00EA132B">
      <w:pPr>
        <w:pStyle w:val="Default"/>
      </w:pPr>
    </w:p>
    <w:p w14:paraId="0AB87E18" w14:textId="77777777" w:rsidR="00EA132B" w:rsidRPr="00EA132B" w:rsidRDefault="00EA132B" w:rsidP="00EA132B">
      <w:pPr>
        <w:spacing w:after="0"/>
        <w:jc w:val="both"/>
        <w:rPr>
          <w:rFonts w:ascii="Times New Roman" w:hAnsi="Times New Roman" w:cs="Times New Roman"/>
          <w:color w:val="000000"/>
          <w:sz w:val="24"/>
          <w:szCs w:val="24"/>
        </w:rPr>
      </w:pPr>
    </w:p>
    <w:p w14:paraId="62CA0DD9" w14:textId="589E1F22" w:rsidR="00EA132B" w:rsidRPr="00EA132B" w:rsidRDefault="00EA132B" w:rsidP="00EA132B">
      <w:pPr>
        <w:spacing w:after="0"/>
        <w:jc w:val="both"/>
        <w:rPr>
          <w:rFonts w:ascii="Times New Roman" w:hAnsi="Times New Roman" w:cs="Times New Roman"/>
          <w:color w:val="000000"/>
          <w:sz w:val="24"/>
          <w:szCs w:val="24"/>
        </w:rPr>
      </w:pPr>
      <w:r w:rsidRPr="00EA132B">
        <w:rPr>
          <w:rFonts w:ascii="Times New Roman" w:hAnsi="Times New Roman" w:cs="Times New Roman"/>
          <w:color w:val="000000"/>
          <w:sz w:val="24"/>
          <w:szCs w:val="24"/>
        </w:rPr>
        <w:t xml:space="preserve">7 a) </w:t>
      </w:r>
      <w:r w:rsidR="00BC6B67" w:rsidRPr="00BC6B67">
        <w:rPr>
          <w:rFonts w:ascii="Times New Roman" w:hAnsi="Times New Roman" w:cs="Times New Roman"/>
          <w:bCs/>
          <w:color w:val="000000"/>
          <w:sz w:val="24"/>
          <w:szCs w:val="24"/>
        </w:rPr>
        <w:t>Advantages, disadvantages and applications of BLDC.</w:t>
      </w:r>
    </w:p>
    <w:p w14:paraId="7C822155" w14:textId="77777777" w:rsidR="00EA132B" w:rsidRDefault="00EA132B" w:rsidP="00EA132B">
      <w:pPr>
        <w:spacing w:after="0"/>
        <w:jc w:val="center"/>
        <w:rPr>
          <w:rFonts w:ascii="Times New Roman" w:hAnsi="Times New Roman" w:cs="Times New Roman"/>
          <w:color w:val="000000"/>
          <w:sz w:val="24"/>
          <w:szCs w:val="24"/>
        </w:rPr>
      </w:pPr>
      <w:r w:rsidRPr="00EA132B">
        <w:rPr>
          <w:rFonts w:ascii="Times New Roman" w:hAnsi="Times New Roman" w:cs="Times New Roman"/>
          <w:color w:val="000000"/>
          <w:sz w:val="24"/>
          <w:szCs w:val="24"/>
        </w:rPr>
        <w:t>OR</w:t>
      </w:r>
    </w:p>
    <w:p w14:paraId="2745C27A" w14:textId="77777777" w:rsidR="00EA132B" w:rsidRPr="00EA132B" w:rsidRDefault="00EA132B" w:rsidP="00EA132B">
      <w:pPr>
        <w:spacing w:after="0"/>
        <w:jc w:val="both"/>
        <w:rPr>
          <w:rFonts w:ascii="Times New Roman" w:hAnsi="Times New Roman" w:cs="Times New Roman"/>
          <w:color w:val="000000"/>
          <w:sz w:val="24"/>
          <w:szCs w:val="24"/>
        </w:rPr>
      </w:pPr>
      <w:r w:rsidRPr="00EA132B">
        <w:rPr>
          <w:rFonts w:ascii="Times New Roman" w:hAnsi="Times New Roman" w:cs="Times New Roman"/>
          <w:color w:val="000000"/>
          <w:sz w:val="24"/>
          <w:szCs w:val="24"/>
        </w:rPr>
        <w:t xml:space="preserve">b) A 440 V shunt motor has armature resistance of 0.8 ohm and field resistance of 200 ohms. Determine the back </w:t>
      </w:r>
      <w:proofErr w:type="spellStart"/>
      <w:r w:rsidRPr="00EA132B">
        <w:rPr>
          <w:rFonts w:ascii="Times New Roman" w:hAnsi="Times New Roman" w:cs="Times New Roman"/>
          <w:color w:val="000000"/>
          <w:sz w:val="24"/>
          <w:szCs w:val="24"/>
        </w:rPr>
        <w:t>e.m.f</w:t>
      </w:r>
      <w:proofErr w:type="spellEnd"/>
      <w:r w:rsidRPr="00EA132B">
        <w:rPr>
          <w:rFonts w:ascii="Times New Roman" w:hAnsi="Times New Roman" w:cs="Times New Roman"/>
          <w:color w:val="000000"/>
          <w:sz w:val="24"/>
          <w:szCs w:val="24"/>
        </w:rPr>
        <w:t xml:space="preserve"> when giving an output of 7.46 KW at 85% efficiency. </w:t>
      </w:r>
    </w:p>
    <w:p w14:paraId="3A427AE4" w14:textId="77777777" w:rsidR="00EA132B" w:rsidRDefault="00EA132B" w:rsidP="00EA132B">
      <w:pPr>
        <w:spacing w:after="0"/>
        <w:jc w:val="both"/>
        <w:rPr>
          <w:rFonts w:ascii="Times New Roman" w:hAnsi="Times New Roman" w:cs="Times New Roman"/>
          <w:color w:val="000000"/>
          <w:sz w:val="24"/>
          <w:szCs w:val="24"/>
        </w:rPr>
      </w:pPr>
    </w:p>
    <w:p w14:paraId="23715BFD" w14:textId="77777777" w:rsidR="00EA132B" w:rsidRPr="00EA132B" w:rsidRDefault="00EA132B" w:rsidP="00EA132B">
      <w:pPr>
        <w:spacing w:after="0"/>
        <w:jc w:val="both"/>
        <w:rPr>
          <w:rFonts w:ascii="Times New Roman" w:hAnsi="Times New Roman" w:cs="Times New Roman"/>
          <w:color w:val="000000"/>
          <w:sz w:val="24"/>
          <w:szCs w:val="24"/>
        </w:rPr>
      </w:pPr>
      <w:r w:rsidRPr="00EA132B">
        <w:rPr>
          <w:rFonts w:ascii="Times New Roman" w:hAnsi="Times New Roman" w:cs="Times New Roman"/>
          <w:color w:val="000000"/>
          <w:sz w:val="24"/>
          <w:szCs w:val="24"/>
        </w:rPr>
        <w:t xml:space="preserve">8. a) Draw </w:t>
      </w:r>
      <w:proofErr w:type="gramStart"/>
      <w:r w:rsidRPr="00EA132B">
        <w:rPr>
          <w:rFonts w:ascii="Times New Roman" w:hAnsi="Times New Roman" w:cs="Times New Roman"/>
          <w:color w:val="000000"/>
          <w:sz w:val="24"/>
          <w:szCs w:val="24"/>
        </w:rPr>
        <w:t>3 point</w:t>
      </w:r>
      <w:proofErr w:type="gramEnd"/>
      <w:r w:rsidRPr="00EA132B">
        <w:rPr>
          <w:rFonts w:ascii="Times New Roman" w:hAnsi="Times New Roman" w:cs="Times New Roman"/>
          <w:color w:val="000000"/>
          <w:sz w:val="24"/>
          <w:szCs w:val="24"/>
        </w:rPr>
        <w:t xml:space="preserve"> starter and label the parts. </w:t>
      </w:r>
    </w:p>
    <w:p w14:paraId="4EE2C69C" w14:textId="77777777" w:rsidR="00EA132B" w:rsidRDefault="00EA132B" w:rsidP="00EA132B">
      <w:pPr>
        <w:spacing w:after="0"/>
        <w:jc w:val="center"/>
        <w:rPr>
          <w:rFonts w:ascii="Times New Roman" w:hAnsi="Times New Roman" w:cs="Times New Roman"/>
          <w:color w:val="000000"/>
          <w:sz w:val="24"/>
          <w:szCs w:val="24"/>
        </w:rPr>
      </w:pPr>
      <w:r w:rsidRPr="00EA132B">
        <w:rPr>
          <w:rFonts w:ascii="Times New Roman" w:hAnsi="Times New Roman" w:cs="Times New Roman"/>
          <w:color w:val="000000"/>
          <w:sz w:val="24"/>
          <w:szCs w:val="24"/>
        </w:rPr>
        <w:t>OR</w:t>
      </w:r>
    </w:p>
    <w:p w14:paraId="6CEA365F" w14:textId="77777777" w:rsidR="00EA132B" w:rsidRDefault="00EA132B" w:rsidP="00EA132B">
      <w:pPr>
        <w:spacing w:after="0"/>
        <w:jc w:val="both"/>
        <w:rPr>
          <w:rFonts w:ascii="Times New Roman" w:hAnsi="Times New Roman" w:cs="Times New Roman"/>
          <w:color w:val="000000"/>
          <w:sz w:val="24"/>
          <w:szCs w:val="24"/>
        </w:rPr>
      </w:pPr>
      <w:r w:rsidRPr="00EA132B">
        <w:rPr>
          <w:rFonts w:ascii="Times New Roman" w:hAnsi="Times New Roman" w:cs="Times New Roman"/>
          <w:color w:val="000000"/>
          <w:sz w:val="24"/>
          <w:szCs w:val="24"/>
        </w:rPr>
        <w:t xml:space="preserve"> b) Explain the speed control methods of DC series motor (a)Field Diverter, (b)Tap changing.</w:t>
      </w:r>
    </w:p>
    <w:p w14:paraId="7034C355" w14:textId="77777777" w:rsidR="00EA132B" w:rsidRDefault="00EA132B" w:rsidP="00EA132B">
      <w:pPr>
        <w:spacing w:after="0"/>
        <w:jc w:val="both"/>
        <w:rPr>
          <w:rFonts w:ascii="Times New Roman" w:hAnsi="Times New Roman" w:cs="Times New Roman"/>
          <w:color w:val="000000"/>
          <w:sz w:val="24"/>
          <w:szCs w:val="24"/>
        </w:rPr>
      </w:pPr>
    </w:p>
    <w:p w14:paraId="33369894" w14:textId="77777777" w:rsidR="00A61ACF" w:rsidRPr="00EA132B" w:rsidRDefault="00A61ACF" w:rsidP="00A61ACF">
      <w:pPr>
        <w:pStyle w:val="Default"/>
        <w:jc w:val="center"/>
        <w:rPr>
          <w:b/>
          <w:bCs/>
        </w:rPr>
      </w:pPr>
      <w:r w:rsidRPr="00EA132B">
        <w:rPr>
          <w:b/>
          <w:bCs/>
        </w:rPr>
        <w:lastRenderedPageBreak/>
        <w:t>STATE BOARD OF TECHNICAL EDUCATION AND TRAINING, TELANGANA MODEL QUESTION PAPER</w:t>
      </w:r>
    </w:p>
    <w:p w14:paraId="5088339E" w14:textId="77777777" w:rsidR="00A61ACF" w:rsidRDefault="00A61ACF" w:rsidP="00A61ACF">
      <w:pPr>
        <w:pStyle w:val="Default"/>
        <w:jc w:val="center"/>
        <w:rPr>
          <w:b/>
          <w:bCs/>
        </w:rPr>
      </w:pPr>
      <w:r w:rsidRPr="00EA132B">
        <w:rPr>
          <w:b/>
          <w:bCs/>
        </w:rPr>
        <w:t>DEEE III SEMESTER</w:t>
      </w:r>
    </w:p>
    <w:p w14:paraId="143103AD" w14:textId="77777777" w:rsidR="00A61ACF" w:rsidRPr="00EA132B" w:rsidRDefault="00A61ACF" w:rsidP="00A61ACF">
      <w:pPr>
        <w:pStyle w:val="Default"/>
        <w:jc w:val="center"/>
        <w:rPr>
          <w:b/>
          <w:bCs/>
        </w:rPr>
      </w:pPr>
      <w:r w:rsidRPr="00EA132B">
        <w:rPr>
          <w:b/>
          <w:bCs/>
        </w:rPr>
        <w:t xml:space="preserve"> </w:t>
      </w:r>
      <w:r>
        <w:rPr>
          <w:b/>
          <w:bCs/>
          <w:sz w:val="23"/>
          <w:szCs w:val="23"/>
        </w:rPr>
        <w:t>SEMESTER END EXAMINATION</w:t>
      </w:r>
    </w:p>
    <w:p w14:paraId="3766BE11" w14:textId="77777777" w:rsidR="00A61ACF" w:rsidRPr="00EA132B" w:rsidRDefault="00A61ACF" w:rsidP="00A61ACF">
      <w:pPr>
        <w:pStyle w:val="Default"/>
        <w:rPr>
          <w:b/>
          <w:bCs/>
        </w:rPr>
      </w:pPr>
    </w:p>
    <w:p w14:paraId="7B96712E" w14:textId="77777777" w:rsidR="00A61ACF" w:rsidRPr="00EA132B" w:rsidRDefault="00A61ACF" w:rsidP="00A61ACF">
      <w:pPr>
        <w:pStyle w:val="Default"/>
        <w:rPr>
          <w:b/>
          <w:bCs/>
        </w:rPr>
      </w:pPr>
      <w:r w:rsidRPr="00EA132B">
        <w:rPr>
          <w:b/>
          <w:bCs/>
        </w:rPr>
        <w:t xml:space="preserve">Course Code: EE-303 </w:t>
      </w:r>
      <w:r w:rsidRPr="00EA132B">
        <w:rPr>
          <w:b/>
          <w:bCs/>
        </w:rPr>
        <w:tab/>
      </w:r>
      <w:r w:rsidRPr="00EA132B">
        <w:rPr>
          <w:b/>
          <w:bCs/>
        </w:rPr>
        <w:tab/>
      </w:r>
      <w:r w:rsidRPr="00EA132B">
        <w:rPr>
          <w:b/>
          <w:bCs/>
        </w:rPr>
        <w:tab/>
      </w:r>
      <w:r w:rsidRPr="00EA132B">
        <w:rPr>
          <w:b/>
          <w:bCs/>
        </w:rPr>
        <w:tab/>
      </w:r>
      <w:r>
        <w:rPr>
          <w:b/>
          <w:bCs/>
        </w:rPr>
        <w:tab/>
      </w:r>
      <w:r>
        <w:rPr>
          <w:b/>
          <w:bCs/>
        </w:rPr>
        <w:tab/>
      </w:r>
      <w:r>
        <w:rPr>
          <w:b/>
          <w:bCs/>
        </w:rPr>
        <w:tab/>
      </w:r>
      <w:r w:rsidRPr="00EA132B">
        <w:rPr>
          <w:b/>
          <w:bCs/>
        </w:rPr>
        <w:t xml:space="preserve">Duration: </w:t>
      </w:r>
      <w:r>
        <w:rPr>
          <w:b/>
          <w:bCs/>
        </w:rPr>
        <w:t>2</w:t>
      </w:r>
      <w:r w:rsidRPr="00EA132B">
        <w:rPr>
          <w:b/>
          <w:bCs/>
        </w:rPr>
        <w:t xml:space="preserve"> hour</w:t>
      </w:r>
      <w:r>
        <w:rPr>
          <w:b/>
          <w:bCs/>
        </w:rPr>
        <w:t>s</w:t>
      </w:r>
      <w:r w:rsidRPr="00EA132B">
        <w:rPr>
          <w:b/>
          <w:bCs/>
        </w:rPr>
        <w:t xml:space="preserve"> Course Name: DC Machines &amp; Batteries</w:t>
      </w:r>
      <w:r w:rsidRPr="00A61ACF">
        <w:rPr>
          <w:b/>
          <w:bCs/>
        </w:rPr>
        <w:t xml:space="preserve"> </w:t>
      </w:r>
      <w:r>
        <w:rPr>
          <w:b/>
          <w:bCs/>
        </w:rPr>
        <w:tab/>
      </w:r>
      <w:r>
        <w:rPr>
          <w:b/>
          <w:bCs/>
        </w:rPr>
        <w:tab/>
      </w:r>
      <w:r>
        <w:rPr>
          <w:b/>
          <w:bCs/>
        </w:rPr>
        <w:tab/>
      </w:r>
      <w:r>
        <w:rPr>
          <w:b/>
          <w:bCs/>
        </w:rPr>
        <w:tab/>
      </w:r>
      <w:r>
        <w:rPr>
          <w:b/>
          <w:bCs/>
        </w:rPr>
        <w:tab/>
      </w:r>
      <w:r w:rsidRPr="00EA132B">
        <w:rPr>
          <w:b/>
          <w:bCs/>
        </w:rPr>
        <w:t xml:space="preserve">Max. Marks: </w:t>
      </w:r>
      <w:r>
        <w:rPr>
          <w:b/>
          <w:bCs/>
        </w:rPr>
        <w:t>40</w:t>
      </w:r>
      <w:r w:rsidRPr="00EA132B">
        <w:rPr>
          <w:b/>
          <w:bCs/>
        </w:rPr>
        <w:t xml:space="preserve"> </w:t>
      </w:r>
    </w:p>
    <w:p w14:paraId="5580FE33" w14:textId="77777777" w:rsidR="00A61ACF" w:rsidRPr="00EA132B" w:rsidRDefault="00000000" w:rsidP="00A61ACF">
      <w:pPr>
        <w:pStyle w:val="Default"/>
        <w:rPr>
          <w:b/>
          <w:bCs/>
        </w:rPr>
      </w:pPr>
      <w:r>
        <w:rPr>
          <w:b/>
          <w:bCs/>
          <w:noProof/>
        </w:rPr>
        <w:pict w14:anchorId="2081E863">
          <v:shape id="_x0000_s1028" type="#_x0000_t32" style="position:absolute;margin-left:0;margin-top:6.3pt;width:466.45pt;height:0;z-index:251662336" o:connectortype="straight"/>
        </w:pict>
      </w:r>
    </w:p>
    <w:p w14:paraId="50A4DA8B" w14:textId="77777777" w:rsidR="00A61ACF" w:rsidRPr="00EA132B" w:rsidRDefault="00A61ACF" w:rsidP="00A61ACF">
      <w:pPr>
        <w:pStyle w:val="Default"/>
        <w:jc w:val="center"/>
        <w:rPr>
          <w:b/>
          <w:bCs/>
          <w:u w:val="single"/>
        </w:rPr>
      </w:pPr>
      <w:r w:rsidRPr="00EA132B">
        <w:rPr>
          <w:b/>
          <w:bCs/>
          <w:u w:val="single"/>
        </w:rPr>
        <w:t>PART-A</w:t>
      </w:r>
    </w:p>
    <w:p w14:paraId="5F60F58A" w14:textId="77777777" w:rsidR="00A61ACF" w:rsidRPr="00EA132B" w:rsidRDefault="00A61ACF" w:rsidP="00A61ACF">
      <w:pPr>
        <w:pStyle w:val="Default"/>
        <w:rPr>
          <w:b/>
          <w:bCs/>
        </w:rPr>
      </w:pPr>
    </w:p>
    <w:p w14:paraId="25B89051" w14:textId="5C41B777" w:rsidR="00A61ACF" w:rsidRPr="00EA132B" w:rsidRDefault="00A61ACF" w:rsidP="00A61ACF">
      <w:pPr>
        <w:pStyle w:val="Default"/>
      </w:pPr>
      <w:r w:rsidRPr="00EA132B">
        <w:rPr>
          <w:b/>
          <w:bCs/>
        </w:rPr>
        <w:t xml:space="preserve"> </w:t>
      </w:r>
      <w:r w:rsidRPr="00EA132B">
        <w:t xml:space="preserve">Answer </w:t>
      </w:r>
      <w:r w:rsidRPr="00EA132B">
        <w:rPr>
          <w:b/>
          <w:bCs/>
        </w:rPr>
        <w:t xml:space="preserve">all </w:t>
      </w:r>
      <w:r w:rsidRPr="00EA132B">
        <w:t xml:space="preserve">questions, Each Question carries one-mark </w:t>
      </w:r>
      <w:r w:rsidRPr="00EA132B">
        <w:tab/>
      </w:r>
      <w:r w:rsidRPr="00EA132B">
        <w:tab/>
      </w:r>
      <w:r w:rsidRPr="00EA132B">
        <w:tab/>
      </w:r>
      <w:r w:rsidR="00BC6B67">
        <w:rPr>
          <w:b/>
          <w:bCs/>
        </w:rPr>
        <w:t>8</w:t>
      </w:r>
      <w:r w:rsidRPr="00EA132B">
        <w:rPr>
          <w:b/>
          <w:bCs/>
        </w:rPr>
        <w:t xml:space="preserve">x1 = </w:t>
      </w:r>
      <w:r w:rsidR="00BC6B67">
        <w:rPr>
          <w:b/>
          <w:bCs/>
        </w:rPr>
        <w:t>8</w:t>
      </w:r>
      <w:r w:rsidRPr="00EA132B">
        <w:rPr>
          <w:b/>
          <w:bCs/>
        </w:rPr>
        <w:t xml:space="preserve"> Marks </w:t>
      </w:r>
    </w:p>
    <w:p w14:paraId="34853D75" w14:textId="77777777" w:rsidR="00A61ACF" w:rsidRPr="00EA132B" w:rsidRDefault="00A61ACF" w:rsidP="00A61ACF">
      <w:pPr>
        <w:pStyle w:val="Default"/>
      </w:pPr>
    </w:p>
    <w:p w14:paraId="769376A9" w14:textId="77777777" w:rsidR="00A61ACF" w:rsidRPr="00205E22" w:rsidRDefault="00A61ACF" w:rsidP="00A61ACF">
      <w:pPr>
        <w:pStyle w:val="Default"/>
        <w:spacing w:after="68"/>
        <w:rPr>
          <w:szCs w:val="23"/>
        </w:rPr>
      </w:pPr>
      <w:r w:rsidRPr="00205E22">
        <w:rPr>
          <w:szCs w:val="23"/>
        </w:rPr>
        <w:t xml:space="preserve">1) Define armature reaction. </w:t>
      </w:r>
    </w:p>
    <w:p w14:paraId="123C2456" w14:textId="77777777" w:rsidR="00A61ACF" w:rsidRPr="00205E22" w:rsidRDefault="00A61ACF" w:rsidP="00A61ACF">
      <w:pPr>
        <w:pStyle w:val="Default"/>
        <w:spacing w:after="68"/>
        <w:rPr>
          <w:szCs w:val="23"/>
        </w:rPr>
      </w:pPr>
      <w:r w:rsidRPr="00205E22">
        <w:rPr>
          <w:szCs w:val="23"/>
        </w:rPr>
        <w:t xml:space="preserve">2) State the types of DC motors. </w:t>
      </w:r>
    </w:p>
    <w:p w14:paraId="284AC34C" w14:textId="77777777" w:rsidR="00A61ACF" w:rsidRPr="00205E22" w:rsidRDefault="00A61ACF" w:rsidP="00A61ACF">
      <w:pPr>
        <w:pStyle w:val="Default"/>
        <w:spacing w:after="68"/>
        <w:rPr>
          <w:szCs w:val="23"/>
        </w:rPr>
      </w:pPr>
      <w:r w:rsidRPr="00205E22">
        <w:rPr>
          <w:szCs w:val="23"/>
        </w:rPr>
        <w:t xml:space="preserve">3) State any two tests on DC motor. </w:t>
      </w:r>
    </w:p>
    <w:p w14:paraId="5732FC18" w14:textId="77777777" w:rsidR="00A61ACF" w:rsidRPr="00205E22" w:rsidRDefault="00A61ACF" w:rsidP="00A61ACF">
      <w:pPr>
        <w:pStyle w:val="Default"/>
        <w:spacing w:after="68"/>
        <w:rPr>
          <w:szCs w:val="23"/>
        </w:rPr>
      </w:pPr>
      <w:r w:rsidRPr="00205E22">
        <w:rPr>
          <w:szCs w:val="23"/>
        </w:rPr>
        <w:t xml:space="preserve">4) State any two applications of DC series motor. </w:t>
      </w:r>
    </w:p>
    <w:p w14:paraId="59FE1B7B" w14:textId="77777777" w:rsidR="00A61ACF" w:rsidRPr="00205E22" w:rsidRDefault="00A61ACF" w:rsidP="00A61ACF">
      <w:pPr>
        <w:pStyle w:val="Default"/>
        <w:spacing w:after="68"/>
        <w:rPr>
          <w:szCs w:val="23"/>
        </w:rPr>
      </w:pPr>
      <w:r w:rsidRPr="00205E22">
        <w:rPr>
          <w:szCs w:val="23"/>
        </w:rPr>
        <w:t xml:space="preserve">5) Define Plugging. </w:t>
      </w:r>
    </w:p>
    <w:p w14:paraId="047113B5" w14:textId="77777777" w:rsidR="00A61ACF" w:rsidRPr="00205E22" w:rsidRDefault="00A61ACF" w:rsidP="00A61ACF">
      <w:pPr>
        <w:pStyle w:val="Default"/>
        <w:spacing w:after="68"/>
        <w:rPr>
          <w:szCs w:val="23"/>
        </w:rPr>
      </w:pPr>
      <w:r w:rsidRPr="00205E22">
        <w:rPr>
          <w:szCs w:val="23"/>
        </w:rPr>
        <w:t xml:space="preserve">6) State the methods electrical braking. </w:t>
      </w:r>
    </w:p>
    <w:p w14:paraId="010DA7F4" w14:textId="77777777" w:rsidR="00A61ACF" w:rsidRPr="00205E22" w:rsidRDefault="00A61ACF" w:rsidP="00A61ACF">
      <w:pPr>
        <w:pStyle w:val="Default"/>
        <w:spacing w:after="68"/>
        <w:rPr>
          <w:szCs w:val="23"/>
        </w:rPr>
      </w:pPr>
      <w:r w:rsidRPr="00205E22">
        <w:rPr>
          <w:szCs w:val="23"/>
        </w:rPr>
        <w:t xml:space="preserve">7) List any two applications of Lithium- ion cell. </w:t>
      </w:r>
    </w:p>
    <w:p w14:paraId="03F0DAAA" w14:textId="77777777" w:rsidR="00A61ACF" w:rsidRPr="00205E22" w:rsidRDefault="00A61ACF" w:rsidP="00A61ACF">
      <w:pPr>
        <w:pStyle w:val="Default"/>
        <w:rPr>
          <w:szCs w:val="23"/>
        </w:rPr>
      </w:pPr>
      <w:r w:rsidRPr="00205E22">
        <w:rPr>
          <w:szCs w:val="23"/>
        </w:rPr>
        <w:t xml:space="preserve">8) Define trickle charging </w:t>
      </w:r>
    </w:p>
    <w:p w14:paraId="4A0166E1" w14:textId="77777777" w:rsidR="00A61ACF" w:rsidRPr="00205E22" w:rsidRDefault="00A61ACF" w:rsidP="00A61ACF">
      <w:pPr>
        <w:pStyle w:val="Default"/>
        <w:rPr>
          <w:sz w:val="28"/>
        </w:rPr>
      </w:pPr>
    </w:p>
    <w:p w14:paraId="32D490C7" w14:textId="77777777" w:rsidR="00A61ACF" w:rsidRPr="00EA132B" w:rsidRDefault="00A61ACF" w:rsidP="00A61ACF">
      <w:pPr>
        <w:pStyle w:val="Default"/>
        <w:jc w:val="center"/>
        <w:rPr>
          <w:b/>
          <w:bCs/>
          <w:u w:val="single"/>
        </w:rPr>
      </w:pPr>
      <w:r w:rsidRPr="00EA132B">
        <w:rPr>
          <w:b/>
          <w:bCs/>
          <w:u w:val="single"/>
        </w:rPr>
        <w:t>PART-B</w:t>
      </w:r>
    </w:p>
    <w:p w14:paraId="1FC2DE03" w14:textId="77777777" w:rsidR="00A61ACF" w:rsidRPr="00EA132B" w:rsidRDefault="00A61ACF" w:rsidP="00A61ACF">
      <w:pPr>
        <w:pStyle w:val="Default"/>
      </w:pPr>
    </w:p>
    <w:p w14:paraId="11CBEA04" w14:textId="77777777" w:rsidR="00A61ACF" w:rsidRPr="00205E22" w:rsidRDefault="00A61ACF" w:rsidP="00A61ACF">
      <w:pPr>
        <w:pStyle w:val="Default"/>
      </w:pPr>
      <w:r w:rsidRPr="00205E22">
        <w:t xml:space="preserve">Answer </w:t>
      </w:r>
      <w:r w:rsidRPr="00205E22">
        <w:rPr>
          <w:b/>
          <w:bCs/>
        </w:rPr>
        <w:t xml:space="preserve">four </w:t>
      </w:r>
      <w:r w:rsidRPr="00205E22">
        <w:t>questions</w:t>
      </w:r>
      <w:r w:rsidR="00205E22">
        <w:tab/>
      </w:r>
      <w:r w:rsidR="00205E22">
        <w:tab/>
      </w:r>
      <w:r w:rsidR="00205E22">
        <w:tab/>
      </w:r>
      <w:r w:rsidR="00205E22">
        <w:tab/>
      </w:r>
      <w:r w:rsidR="00205E22">
        <w:tab/>
      </w:r>
      <w:r w:rsidR="00205E22">
        <w:tab/>
      </w:r>
      <w:r w:rsidR="00205E22">
        <w:tab/>
      </w:r>
      <w:r w:rsidRPr="00205E22">
        <w:t xml:space="preserve"> </w:t>
      </w:r>
      <w:r w:rsidRPr="00205E22">
        <w:rPr>
          <w:b/>
          <w:bCs/>
        </w:rPr>
        <w:t xml:space="preserve">4 x 3 = 12 Marks </w:t>
      </w:r>
    </w:p>
    <w:p w14:paraId="56DD5586" w14:textId="77777777" w:rsidR="00205E22" w:rsidRPr="00205E22" w:rsidRDefault="00205E22" w:rsidP="00A61ACF">
      <w:pPr>
        <w:pStyle w:val="Default"/>
        <w:rPr>
          <w:rFonts w:ascii="Calibri" w:hAnsi="Calibri" w:cs="Calibri"/>
        </w:rPr>
      </w:pPr>
    </w:p>
    <w:p w14:paraId="0426C6C2" w14:textId="77777777" w:rsidR="00A61ACF" w:rsidRPr="00205E22" w:rsidRDefault="00A61ACF" w:rsidP="00A61ACF">
      <w:pPr>
        <w:pStyle w:val="Default"/>
      </w:pPr>
      <w:r w:rsidRPr="00205E22">
        <w:rPr>
          <w:rFonts w:ascii="Calibri" w:hAnsi="Calibri" w:cs="Calibri"/>
        </w:rPr>
        <w:t xml:space="preserve">9. </w:t>
      </w:r>
      <w:r w:rsidRPr="00205E22">
        <w:t xml:space="preserve">a) Draw the circuit diagram to conduct OCC of a DC separately excited generator and its characteristic curve. </w:t>
      </w:r>
    </w:p>
    <w:p w14:paraId="5EA3A21E" w14:textId="77777777" w:rsidR="00205E22" w:rsidRDefault="00A61ACF" w:rsidP="00205E22">
      <w:pPr>
        <w:pStyle w:val="Default"/>
        <w:jc w:val="center"/>
      </w:pPr>
      <w:r w:rsidRPr="00205E22">
        <w:t>OR</w:t>
      </w:r>
    </w:p>
    <w:p w14:paraId="468F4818" w14:textId="77777777" w:rsidR="00205E22" w:rsidRDefault="00A61ACF" w:rsidP="00A61ACF">
      <w:pPr>
        <w:pStyle w:val="Default"/>
      </w:pPr>
      <w:r w:rsidRPr="00205E22">
        <w:t xml:space="preserve"> b) State the requirement of good braking system.</w:t>
      </w:r>
    </w:p>
    <w:p w14:paraId="01CD897A" w14:textId="77777777" w:rsidR="00205E22" w:rsidRDefault="00205E22" w:rsidP="00A61ACF">
      <w:pPr>
        <w:pStyle w:val="Default"/>
      </w:pPr>
    </w:p>
    <w:p w14:paraId="451FCF1B" w14:textId="77777777" w:rsidR="00205E22" w:rsidRDefault="00A61ACF" w:rsidP="00A61ACF">
      <w:pPr>
        <w:pStyle w:val="Default"/>
      </w:pPr>
      <w:r w:rsidRPr="00205E22">
        <w:t xml:space="preserve">10. a) Draw Electrical and Mechanical characteristics of DC series motor. </w:t>
      </w:r>
    </w:p>
    <w:p w14:paraId="70592B14" w14:textId="77777777" w:rsidR="00205E22" w:rsidRDefault="00A61ACF" w:rsidP="00205E22">
      <w:pPr>
        <w:pStyle w:val="Default"/>
        <w:jc w:val="center"/>
      </w:pPr>
      <w:r w:rsidRPr="00205E22">
        <w:t>OR</w:t>
      </w:r>
    </w:p>
    <w:p w14:paraId="27D6A12B" w14:textId="77777777" w:rsidR="00205E22" w:rsidRDefault="00A61ACF" w:rsidP="00A61ACF">
      <w:pPr>
        <w:pStyle w:val="Default"/>
      </w:pPr>
      <w:r w:rsidRPr="00205E22">
        <w:t xml:space="preserve">b) List any three applications of maintenance free batteries. </w:t>
      </w:r>
    </w:p>
    <w:p w14:paraId="6FF1AEAF" w14:textId="77777777" w:rsidR="00205E22" w:rsidRDefault="00205E22" w:rsidP="00A61ACF">
      <w:pPr>
        <w:pStyle w:val="Default"/>
      </w:pPr>
    </w:p>
    <w:p w14:paraId="25C75507" w14:textId="77777777" w:rsidR="00205E22" w:rsidRDefault="00A61ACF" w:rsidP="00A61ACF">
      <w:pPr>
        <w:pStyle w:val="Default"/>
      </w:pPr>
      <w:r w:rsidRPr="00205E22">
        <w:t xml:space="preserve">11. a) State any three advantages of Swinburne’s test in DC motors </w:t>
      </w:r>
    </w:p>
    <w:p w14:paraId="6B15C548" w14:textId="77777777" w:rsidR="00205E22" w:rsidRDefault="00A61ACF" w:rsidP="00205E22">
      <w:pPr>
        <w:pStyle w:val="Default"/>
        <w:jc w:val="center"/>
      </w:pPr>
      <w:r w:rsidRPr="00205E22">
        <w:t>OR</w:t>
      </w:r>
    </w:p>
    <w:p w14:paraId="3D3E4FE5" w14:textId="77777777" w:rsidR="00205E22" w:rsidRDefault="00A61ACF" w:rsidP="00A61ACF">
      <w:pPr>
        <w:pStyle w:val="Default"/>
      </w:pPr>
      <w:r w:rsidRPr="00205E22">
        <w:t xml:space="preserve">b) State any three advantages of Electric Braking. </w:t>
      </w:r>
    </w:p>
    <w:p w14:paraId="1A8BDE08" w14:textId="77777777" w:rsidR="00205E22" w:rsidRDefault="00205E22" w:rsidP="00A61ACF">
      <w:pPr>
        <w:pStyle w:val="Default"/>
      </w:pPr>
    </w:p>
    <w:p w14:paraId="02D1AA95" w14:textId="77777777" w:rsidR="00205E22" w:rsidRDefault="00A61ACF" w:rsidP="00A61ACF">
      <w:pPr>
        <w:pStyle w:val="Default"/>
      </w:pPr>
      <w:r w:rsidRPr="00205E22">
        <w:t xml:space="preserve">12. a) Compare Primary cells and secondary cells in any three aspects. </w:t>
      </w:r>
    </w:p>
    <w:p w14:paraId="4089C928" w14:textId="77777777" w:rsidR="00A61ACF" w:rsidRPr="00205E22" w:rsidRDefault="00A61ACF" w:rsidP="00205E22">
      <w:pPr>
        <w:pStyle w:val="Default"/>
        <w:jc w:val="center"/>
      </w:pPr>
      <w:r w:rsidRPr="00205E22">
        <w:t>OR</w:t>
      </w:r>
    </w:p>
    <w:p w14:paraId="00F6D1C3" w14:textId="77777777" w:rsidR="00A61ACF" w:rsidRPr="00205E22" w:rsidRDefault="00A61ACF" w:rsidP="00A61ACF">
      <w:pPr>
        <w:pStyle w:val="Default"/>
        <w:rPr>
          <w:b/>
          <w:bCs/>
        </w:rPr>
      </w:pPr>
      <w:r w:rsidRPr="00205E22">
        <w:t>b) List the indications of fully charged battery.</w:t>
      </w:r>
    </w:p>
    <w:p w14:paraId="17D9E23C" w14:textId="77777777" w:rsidR="00A61ACF" w:rsidRPr="00EA132B" w:rsidRDefault="00A61ACF" w:rsidP="00A61ACF">
      <w:pPr>
        <w:pStyle w:val="Default"/>
        <w:jc w:val="center"/>
        <w:rPr>
          <w:b/>
          <w:bCs/>
          <w:u w:val="single"/>
        </w:rPr>
      </w:pPr>
    </w:p>
    <w:p w14:paraId="1CC8DAB6" w14:textId="77777777" w:rsidR="00205E22" w:rsidRDefault="00205E22" w:rsidP="00A61ACF">
      <w:pPr>
        <w:pStyle w:val="Default"/>
        <w:jc w:val="center"/>
        <w:rPr>
          <w:b/>
          <w:bCs/>
          <w:u w:val="single"/>
        </w:rPr>
      </w:pPr>
    </w:p>
    <w:p w14:paraId="607B3EF6" w14:textId="77777777" w:rsidR="00205E22" w:rsidRDefault="00205E22" w:rsidP="00A61ACF">
      <w:pPr>
        <w:pStyle w:val="Default"/>
        <w:jc w:val="center"/>
        <w:rPr>
          <w:b/>
          <w:bCs/>
          <w:u w:val="single"/>
        </w:rPr>
      </w:pPr>
    </w:p>
    <w:p w14:paraId="732B4675" w14:textId="77777777" w:rsidR="00A61ACF" w:rsidRPr="00EA132B" w:rsidRDefault="00A61ACF" w:rsidP="00A61ACF">
      <w:pPr>
        <w:pStyle w:val="Default"/>
        <w:jc w:val="center"/>
        <w:rPr>
          <w:b/>
          <w:bCs/>
          <w:u w:val="single"/>
        </w:rPr>
      </w:pPr>
      <w:r w:rsidRPr="00EA132B">
        <w:rPr>
          <w:b/>
          <w:bCs/>
          <w:u w:val="single"/>
        </w:rPr>
        <w:lastRenderedPageBreak/>
        <w:t xml:space="preserve">PART-C </w:t>
      </w:r>
    </w:p>
    <w:p w14:paraId="5E3AEBFD" w14:textId="77777777" w:rsidR="00A61ACF" w:rsidRPr="00EA132B" w:rsidRDefault="00A61ACF" w:rsidP="00A61ACF">
      <w:pPr>
        <w:pStyle w:val="Default"/>
      </w:pPr>
    </w:p>
    <w:p w14:paraId="157C41EC" w14:textId="77777777" w:rsidR="00205E22" w:rsidRP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Answer </w:t>
      </w:r>
      <w:r w:rsidRPr="00205E22">
        <w:rPr>
          <w:rFonts w:ascii="Times New Roman" w:eastAsia="Times New Roman" w:hAnsi="Times New Roman" w:cs="Times New Roman"/>
          <w:b/>
          <w:bCs/>
          <w:sz w:val="24"/>
        </w:rPr>
        <w:t xml:space="preserve">four </w:t>
      </w:r>
      <w:r w:rsidRPr="00205E22">
        <w:rPr>
          <w:rFonts w:ascii="Times New Roman" w:eastAsia="Times New Roman" w:hAnsi="Times New Roman" w:cs="Times New Roman"/>
          <w:sz w:val="24"/>
        </w:rPr>
        <w:t xml:space="preserve">questions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sidRPr="00205E22">
        <w:rPr>
          <w:rFonts w:ascii="Times New Roman" w:eastAsia="Times New Roman" w:hAnsi="Times New Roman" w:cs="Times New Roman"/>
          <w:sz w:val="24"/>
        </w:rPr>
        <w:t xml:space="preserve">4 </w:t>
      </w:r>
      <w:r w:rsidRPr="00205E22">
        <w:rPr>
          <w:rFonts w:ascii="Times New Roman" w:eastAsia="Times New Roman" w:hAnsi="Times New Roman" w:cs="Times New Roman"/>
          <w:b/>
          <w:bCs/>
          <w:sz w:val="24"/>
        </w:rPr>
        <w:t xml:space="preserve">x 5 = 20 Marks </w:t>
      </w:r>
    </w:p>
    <w:p w14:paraId="5AF9BB9F" w14:textId="77777777" w:rsidR="00205E22" w:rsidRDefault="00205E22" w:rsidP="00205E22">
      <w:pPr>
        <w:spacing w:after="0"/>
        <w:jc w:val="both"/>
        <w:rPr>
          <w:rFonts w:ascii="Times New Roman" w:eastAsia="Times New Roman" w:hAnsi="Times New Roman" w:cs="Times New Roman"/>
          <w:sz w:val="24"/>
        </w:rPr>
      </w:pPr>
    </w:p>
    <w:p w14:paraId="399FA824" w14:textId="77777777" w:rsidR="00205E22" w:rsidRP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13. a) A 10KW, 250 V DC shunt generator has total iron and friction losses of 600W. Its armature and shunt field resistances are 0.5Ω and 125Ω respectively. Calculate efficiency at rated load. </w:t>
      </w:r>
    </w:p>
    <w:p w14:paraId="3D023DB4" w14:textId="77777777" w:rsidR="00205E22" w:rsidRDefault="00205E22" w:rsidP="00205E22">
      <w:pPr>
        <w:spacing w:after="0"/>
        <w:jc w:val="center"/>
        <w:rPr>
          <w:rFonts w:ascii="Times New Roman" w:eastAsia="Times New Roman" w:hAnsi="Times New Roman" w:cs="Times New Roman"/>
          <w:sz w:val="24"/>
        </w:rPr>
      </w:pPr>
      <w:r w:rsidRPr="00205E22">
        <w:rPr>
          <w:rFonts w:ascii="Times New Roman" w:eastAsia="Times New Roman" w:hAnsi="Times New Roman" w:cs="Times New Roman"/>
          <w:sz w:val="24"/>
        </w:rPr>
        <w:t>OR</w:t>
      </w:r>
    </w:p>
    <w:p w14:paraId="1A05E6F4" w14:textId="77777777" w:rsidR="00205E22" w:rsidRP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b) Explain the method of conducting Break test on DC Shunt motor. </w:t>
      </w:r>
    </w:p>
    <w:p w14:paraId="6F79D9D5" w14:textId="77777777" w:rsidR="00205E22" w:rsidRDefault="00205E22" w:rsidP="00205E22">
      <w:pPr>
        <w:spacing w:after="0"/>
        <w:jc w:val="both"/>
        <w:rPr>
          <w:rFonts w:ascii="Times New Roman" w:eastAsia="Times New Roman" w:hAnsi="Times New Roman" w:cs="Times New Roman"/>
          <w:sz w:val="24"/>
        </w:rPr>
      </w:pPr>
    </w:p>
    <w:p w14:paraId="30A6AD40" w14:textId="77777777" w:rsidR="00205E22" w:rsidRP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14. a) Draw the connection diagram of a </w:t>
      </w:r>
      <w:proofErr w:type="gramStart"/>
      <w:r w:rsidRPr="00205E22">
        <w:rPr>
          <w:rFonts w:ascii="Times New Roman" w:eastAsia="Times New Roman" w:hAnsi="Times New Roman" w:cs="Times New Roman"/>
          <w:sz w:val="24"/>
        </w:rPr>
        <w:t>3 point</w:t>
      </w:r>
      <w:proofErr w:type="gramEnd"/>
      <w:r w:rsidRPr="00205E22">
        <w:rPr>
          <w:rFonts w:ascii="Times New Roman" w:eastAsia="Times New Roman" w:hAnsi="Times New Roman" w:cs="Times New Roman"/>
          <w:sz w:val="24"/>
        </w:rPr>
        <w:t xml:space="preserve"> starter and indicate the parts. </w:t>
      </w:r>
    </w:p>
    <w:p w14:paraId="0551473F" w14:textId="77777777" w:rsidR="00205E22" w:rsidRDefault="00205E22" w:rsidP="00205E22">
      <w:pPr>
        <w:spacing w:after="0"/>
        <w:jc w:val="center"/>
        <w:rPr>
          <w:rFonts w:ascii="Times New Roman" w:eastAsia="Times New Roman" w:hAnsi="Times New Roman" w:cs="Times New Roman"/>
          <w:sz w:val="24"/>
        </w:rPr>
      </w:pPr>
      <w:r w:rsidRPr="00205E22">
        <w:rPr>
          <w:rFonts w:ascii="Times New Roman" w:eastAsia="Times New Roman" w:hAnsi="Times New Roman" w:cs="Times New Roman"/>
          <w:sz w:val="24"/>
        </w:rPr>
        <w:t>OR</w:t>
      </w:r>
    </w:p>
    <w:p w14:paraId="1A26EAF2" w14:textId="77777777" w:rsid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b) Write the chemical reaction during charging and discharging of Lead –Acid cell. </w:t>
      </w:r>
    </w:p>
    <w:p w14:paraId="620FFC16" w14:textId="77777777" w:rsidR="00205E22" w:rsidRDefault="00205E22" w:rsidP="00205E22">
      <w:pPr>
        <w:spacing w:after="0"/>
        <w:jc w:val="both"/>
        <w:rPr>
          <w:rFonts w:ascii="Times New Roman" w:eastAsia="Times New Roman" w:hAnsi="Times New Roman" w:cs="Times New Roman"/>
          <w:sz w:val="24"/>
        </w:rPr>
      </w:pPr>
    </w:p>
    <w:p w14:paraId="1A46BE59" w14:textId="77777777" w:rsid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15. a) The following readings are obtained during the brake test of DC shunt motor. Spring balance readings = 10 Kg and 35 Kg, Diameter of the drum = 40 cm Speed of the motor = 950 rpm Applied voltage = 200 V Line current = 30 A Calculate the output and efficiency. </w:t>
      </w:r>
    </w:p>
    <w:p w14:paraId="27011475" w14:textId="77777777" w:rsidR="00205E22" w:rsidRDefault="00205E22" w:rsidP="00205E22">
      <w:pPr>
        <w:spacing w:after="0"/>
        <w:jc w:val="center"/>
        <w:rPr>
          <w:rFonts w:ascii="Times New Roman" w:eastAsia="Times New Roman" w:hAnsi="Times New Roman" w:cs="Times New Roman"/>
          <w:sz w:val="24"/>
        </w:rPr>
      </w:pPr>
      <w:r w:rsidRPr="00205E22">
        <w:rPr>
          <w:rFonts w:ascii="Times New Roman" w:eastAsia="Times New Roman" w:hAnsi="Times New Roman" w:cs="Times New Roman"/>
          <w:sz w:val="24"/>
        </w:rPr>
        <w:t>OR</w:t>
      </w:r>
    </w:p>
    <w:p w14:paraId="6F7A81DA" w14:textId="77777777" w:rsidR="00205E22" w:rsidRDefault="00205E22" w:rsidP="00205E22">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b) Explain the Plugging method of Electrical braking in DC shunt motor. </w:t>
      </w:r>
    </w:p>
    <w:p w14:paraId="49D46E9F" w14:textId="77777777" w:rsidR="00205E22" w:rsidRDefault="00205E22" w:rsidP="00205E22">
      <w:pPr>
        <w:spacing w:after="0"/>
        <w:jc w:val="both"/>
        <w:rPr>
          <w:rFonts w:ascii="Times New Roman" w:eastAsia="Times New Roman" w:hAnsi="Times New Roman" w:cs="Times New Roman"/>
          <w:sz w:val="24"/>
        </w:rPr>
      </w:pPr>
    </w:p>
    <w:p w14:paraId="45E11840" w14:textId="77777777" w:rsidR="00BC6B67" w:rsidRDefault="00205E22" w:rsidP="00BC6B67">
      <w:pPr>
        <w:spacing w:after="0"/>
        <w:jc w:val="both"/>
        <w:rPr>
          <w:rFonts w:ascii="Times New Roman" w:eastAsia="Times New Roman" w:hAnsi="Times New Roman" w:cs="Times New Roman"/>
          <w:sz w:val="24"/>
        </w:rPr>
      </w:pPr>
      <w:r w:rsidRPr="00205E22">
        <w:rPr>
          <w:rFonts w:ascii="Times New Roman" w:eastAsia="Times New Roman" w:hAnsi="Times New Roman" w:cs="Times New Roman"/>
          <w:sz w:val="24"/>
        </w:rPr>
        <w:t xml:space="preserve">16.a) </w:t>
      </w:r>
      <w:r w:rsidR="00BC6B67" w:rsidRPr="00BC6B67">
        <w:rPr>
          <w:rFonts w:ascii="Times New Roman" w:eastAsia="Times New Roman" w:hAnsi="Times New Roman" w:cs="Times New Roman"/>
          <w:sz w:val="24"/>
        </w:rPr>
        <w:t>Batteries suitable for EVs.</w:t>
      </w:r>
    </w:p>
    <w:p w14:paraId="784300BE" w14:textId="77777777" w:rsidR="00BC6B67" w:rsidRPr="00BC6B67" w:rsidRDefault="00BC6B67" w:rsidP="00BC6B67">
      <w:pPr>
        <w:spacing w:after="0"/>
        <w:jc w:val="both"/>
        <w:rPr>
          <w:rFonts w:ascii="Times New Roman" w:eastAsia="Times New Roman" w:hAnsi="Times New Roman" w:cs="Times New Roman"/>
          <w:sz w:val="24"/>
        </w:rPr>
      </w:pPr>
      <w:r w:rsidRPr="00BC6B67">
        <w:rPr>
          <w:rFonts w:ascii="Times New Roman" w:eastAsia="Times New Roman" w:hAnsi="Times New Roman" w:cs="Times New Roman"/>
          <w:sz w:val="24"/>
        </w:rPr>
        <w:t>OR</w:t>
      </w:r>
    </w:p>
    <w:p w14:paraId="676C2F62" w14:textId="47BEAC4B" w:rsidR="00BC6B67" w:rsidRPr="00BC6B67" w:rsidRDefault="00BC6B67" w:rsidP="00BC6B67">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w:t>
      </w:r>
      <w:r w:rsidRPr="00BC6B67">
        <w:rPr>
          <w:rFonts w:ascii="Times New Roman" w:eastAsia="Times New Roman" w:hAnsi="Times New Roman" w:cs="Times New Roman"/>
          <w:sz w:val="24"/>
        </w:rPr>
        <w:t>6.</w:t>
      </w:r>
      <w:r>
        <w:rPr>
          <w:rFonts w:ascii="Times New Roman" w:eastAsia="Times New Roman" w:hAnsi="Times New Roman" w:cs="Times New Roman"/>
          <w:sz w:val="24"/>
        </w:rPr>
        <w:t>b)</w:t>
      </w:r>
      <w:r w:rsidRPr="00BC6B67">
        <w:rPr>
          <w:rFonts w:ascii="Times New Roman" w:eastAsia="Times New Roman" w:hAnsi="Times New Roman" w:cs="Times New Roman"/>
          <w:sz w:val="24"/>
        </w:rPr>
        <w:t xml:space="preserve"> List different methods of disposing batteries.</w:t>
      </w:r>
    </w:p>
    <w:p w14:paraId="05B039E3" w14:textId="3C629E2A" w:rsidR="00A65F73" w:rsidRPr="00AE3F54" w:rsidRDefault="00A65F73" w:rsidP="00BC6B67">
      <w:pPr>
        <w:spacing w:after="0"/>
        <w:jc w:val="both"/>
        <w:rPr>
          <w:rFonts w:ascii="Times New Roman" w:eastAsia="Times New Roman" w:hAnsi="Times New Roman" w:cs="Times New Roman"/>
          <w:sz w:val="24"/>
        </w:rPr>
      </w:pPr>
    </w:p>
    <w:sectPr w:rsidR="00A65F73" w:rsidRPr="00AE3F54" w:rsidSect="001604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74112"/>
    <w:rsid w:val="000C1F88"/>
    <w:rsid w:val="001040B9"/>
    <w:rsid w:val="00160438"/>
    <w:rsid w:val="00174112"/>
    <w:rsid w:val="001D6849"/>
    <w:rsid w:val="00205E22"/>
    <w:rsid w:val="003262D7"/>
    <w:rsid w:val="003665E4"/>
    <w:rsid w:val="00487CB5"/>
    <w:rsid w:val="004A4C09"/>
    <w:rsid w:val="005418CE"/>
    <w:rsid w:val="005854B5"/>
    <w:rsid w:val="005A128A"/>
    <w:rsid w:val="005B64B5"/>
    <w:rsid w:val="00717994"/>
    <w:rsid w:val="0075020F"/>
    <w:rsid w:val="00782E02"/>
    <w:rsid w:val="007D0D1A"/>
    <w:rsid w:val="007E1FC8"/>
    <w:rsid w:val="00837303"/>
    <w:rsid w:val="009334FB"/>
    <w:rsid w:val="00997C0B"/>
    <w:rsid w:val="00A61ACF"/>
    <w:rsid w:val="00A65F73"/>
    <w:rsid w:val="00AD78DA"/>
    <w:rsid w:val="00AE3F54"/>
    <w:rsid w:val="00AF3E00"/>
    <w:rsid w:val="00B03A3B"/>
    <w:rsid w:val="00B26924"/>
    <w:rsid w:val="00BC6B67"/>
    <w:rsid w:val="00DD414E"/>
    <w:rsid w:val="00E02D43"/>
    <w:rsid w:val="00E36D61"/>
    <w:rsid w:val="00EA132B"/>
    <w:rsid w:val="00EF3027"/>
    <w:rsid w:val="00F657E6"/>
    <w:rsid w:val="00FB32C6"/>
    <w:rsid w:val="00FC6ED6"/>
    <w:rsid w:val="00FD13BE"/>
    <w:rsid w:val="00FD7D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9"/>
        <o:r id="V:Rule2" type="connector" idref="#_x0000_s1030"/>
        <o:r id="V:Rule3" type="connector" idref="#_x0000_s1028"/>
      </o:rules>
    </o:shapelayout>
  </w:shapeDefaults>
  <w:decimalSymbol w:val="."/>
  <w:listSeparator w:val=","/>
  <w14:docId w14:val="0AA305E4"/>
  <w15:docId w15:val="{0E33DE2C-79C1-4C0D-AD47-6843024E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438"/>
  </w:style>
  <w:style w:type="paragraph" w:styleId="Heading1">
    <w:name w:val="heading 1"/>
    <w:basedOn w:val="Normal"/>
    <w:link w:val="Heading1Char"/>
    <w:uiPriority w:val="1"/>
    <w:qFormat/>
    <w:rsid w:val="0075020F"/>
    <w:pPr>
      <w:widowControl w:val="0"/>
      <w:autoSpaceDE w:val="0"/>
      <w:autoSpaceDN w:val="0"/>
      <w:spacing w:before="68" w:after="0" w:line="240" w:lineRule="auto"/>
      <w:jc w:val="center"/>
      <w:outlineLvl w:val="0"/>
    </w:pPr>
    <w:rPr>
      <w:rFonts w:ascii="Times New Roman" w:eastAsia="Times New Roman" w:hAnsi="Times New Roman" w:cs="Times New Roman"/>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741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1"/>
    <w:rsid w:val="0075020F"/>
    <w:rPr>
      <w:rFonts w:ascii="Times New Roman" w:eastAsia="Times New Roman" w:hAnsi="Times New Roman" w:cs="Times New Roman"/>
      <w:b/>
      <w:bCs/>
      <w:sz w:val="32"/>
      <w:szCs w:val="32"/>
    </w:rPr>
  </w:style>
  <w:style w:type="paragraph" w:customStyle="1" w:styleId="TableParagraph">
    <w:name w:val="Table Paragraph"/>
    <w:basedOn w:val="Normal"/>
    <w:uiPriority w:val="1"/>
    <w:qFormat/>
    <w:rsid w:val="0075020F"/>
    <w:pPr>
      <w:widowControl w:val="0"/>
      <w:autoSpaceDE w:val="0"/>
      <w:autoSpaceDN w:val="0"/>
      <w:spacing w:after="0" w:line="240" w:lineRule="auto"/>
    </w:pPr>
    <w:rPr>
      <w:rFonts w:ascii="Times New Roman" w:eastAsia="Times New Roman" w:hAnsi="Times New Roman" w:cs="Times New Roman"/>
    </w:rPr>
  </w:style>
  <w:style w:type="table" w:styleId="TableGrid">
    <w:name w:val="Table Grid"/>
    <w:basedOn w:val="TableNormal"/>
    <w:uiPriority w:val="59"/>
    <w:rsid w:val="004A4C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7E1F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531DB-C441-41BF-90FF-138ED1AF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Pages>
  <Words>2823</Words>
  <Characters>16093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Addagatla Nagaraju</cp:lastModifiedBy>
  <cp:revision>34</cp:revision>
  <dcterms:created xsi:type="dcterms:W3CDTF">2026-01-15T09:23:00Z</dcterms:created>
  <dcterms:modified xsi:type="dcterms:W3CDTF">2026-01-15T12:38:00Z</dcterms:modified>
</cp:coreProperties>
</file>